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19A" w:rsidRPr="00C53E72" w:rsidRDefault="00CA519A" w:rsidP="008139DF">
      <w:pPr>
        <w:pStyle w:val="ConsPlusNonformat"/>
        <w:ind w:left="4536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</w:t>
      </w:r>
      <w:r w:rsidRPr="00C53E72">
        <w:rPr>
          <w:rFonts w:ascii="Times New Roman" w:hAnsi="Times New Roman" w:cs="Times New Roman"/>
          <w:sz w:val="30"/>
          <w:szCs w:val="30"/>
        </w:rPr>
        <w:t>УТВЕРЖДЕНО</w:t>
      </w:r>
    </w:p>
    <w:p w:rsidR="008D5039" w:rsidRPr="00742B02" w:rsidRDefault="00CA519A" w:rsidP="008139DF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r w:rsidRPr="00742B02">
        <w:rPr>
          <w:rFonts w:ascii="Times New Roman" w:hAnsi="Times New Roman" w:cs="Times New Roman"/>
          <w:sz w:val="28"/>
          <w:szCs w:val="28"/>
        </w:rPr>
        <w:t xml:space="preserve">  </w:t>
      </w:r>
      <w:r w:rsidR="008D5039" w:rsidRPr="00742B02">
        <w:rPr>
          <w:rFonts w:ascii="Times New Roman" w:hAnsi="Times New Roman" w:cs="Times New Roman"/>
          <w:sz w:val="28"/>
          <w:szCs w:val="28"/>
        </w:rPr>
        <w:t xml:space="preserve"> </w:t>
      </w:r>
      <w:r w:rsidRPr="00742B02">
        <w:rPr>
          <w:rFonts w:ascii="Times New Roman" w:hAnsi="Times New Roman" w:cs="Times New Roman"/>
          <w:sz w:val="28"/>
          <w:szCs w:val="28"/>
        </w:rPr>
        <w:t xml:space="preserve"> </w:t>
      </w:r>
      <w:r w:rsidR="00BB4EB0">
        <w:rPr>
          <w:rFonts w:ascii="Times New Roman" w:hAnsi="Times New Roman" w:cs="Times New Roman"/>
          <w:sz w:val="28"/>
          <w:szCs w:val="28"/>
        </w:rPr>
        <w:t>З</w:t>
      </w:r>
      <w:r w:rsidR="008D5039" w:rsidRPr="00742B02">
        <w:rPr>
          <w:rFonts w:ascii="Times New Roman" w:hAnsi="Times New Roman" w:cs="Times New Roman"/>
          <w:sz w:val="28"/>
          <w:szCs w:val="28"/>
        </w:rPr>
        <w:t xml:space="preserve">аместитель </w:t>
      </w:r>
      <w:proofErr w:type="gramStart"/>
      <w:r w:rsidR="008D5039" w:rsidRPr="00742B02">
        <w:rPr>
          <w:rFonts w:ascii="Times New Roman" w:hAnsi="Times New Roman" w:cs="Times New Roman"/>
          <w:sz w:val="28"/>
          <w:szCs w:val="28"/>
        </w:rPr>
        <w:t>генерального</w:t>
      </w:r>
      <w:proofErr w:type="gramEnd"/>
    </w:p>
    <w:p w:rsidR="00C53E72" w:rsidRPr="00742B02" w:rsidRDefault="008D5039" w:rsidP="008139DF">
      <w:pPr>
        <w:pStyle w:val="ConsPlusNonformat"/>
        <w:ind w:left="4820" w:hanging="284"/>
        <w:rPr>
          <w:rFonts w:ascii="Times New Roman" w:hAnsi="Times New Roman" w:cs="Times New Roman"/>
          <w:sz w:val="28"/>
          <w:szCs w:val="28"/>
        </w:rPr>
      </w:pPr>
      <w:r w:rsidRPr="00742B02">
        <w:rPr>
          <w:rFonts w:ascii="Times New Roman" w:hAnsi="Times New Roman" w:cs="Times New Roman"/>
          <w:sz w:val="28"/>
          <w:szCs w:val="28"/>
        </w:rPr>
        <w:t xml:space="preserve">   </w:t>
      </w:r>
      <w:r w:rsidR="00CA519A" w:rsidRPr="00742B02">
        <w:rPr>
          <w:rFonts w:ascii="Times New Roman" w:hAnsi="Times New Roman" w:cs="Times New Roman"/>
          <w:sz w:val="28"/>
          <w:szCs w:val="28"/>
        </w:rPr>
        <w:t xml:space="preserve"> </w:t>
      </w:r>
      <w:r w:rsidRPr="00742B02">
        <w:rPr>
          <w:rFonts w:ascii="Times New Roman" w:hAnsi="Times New Roman" w:cs="Times New Roman"/>
          <w:sz w:val="28"/>
          <w:szCs w:val="28"/>
        </w:rPr>
        <w:t xml:space="preserve">директора </w:t>
      </w:r>
      <w:r w:rsidR="00BB4EB0">
        <w:rPr>
          <w:rFonts w:ascii="Times New Roman" w:hAnsi="Times New Roman" w:cs="Times New Roman"/>
          <w:sz w:val="28"/>
          <w:szCs w:val="28"/>
        </w:rPr>
        <w:t>по экономике</w:t>
      </w:r>
      <w:r w:rsidR="00CA519A" w:rsidRPr="00742B0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A519A" w:rsidRPr="00742B02" w:rsidRDefault="00C53E72" w:rsidP="008139DF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r w:rsidRPr="00742B02">
        <w:rPr>
          <w:rFonts w:ascii="Times New Roman" w:hAnsi="Times New Roman" w:cs="Times New Roman"/>
          <w:sz w:val="28"/>
          <w:szCs w:val="28"/>
        </w:rPr>
        <w:t xml:space="preserve">    </w:t>
      </w:r>
      <w:r w:rsidR="00CA519A" w:rsidRPr="00742B02">
        <w:rPr>
          <w:rFonts w:ascii="Times New Roman" w:hAnsi="Times New Roman" w:cs="Times New Roman"/>
          <w:sz w:val="28"/>
          <w:szCs w:val="28"/>
        </w:rPr>
        <w:t>ОАО «БЗМП»</w:t>
      </w:r>
    </w:p>
    <w:p w:rsidR="00CA519A" w:rsidRPr="00742B02" w:rsidRDefault="00467F78" w:rsidP="008139DF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r w:rsidRPr="00742B02">
        <w:rPr>
          <w:rFonts w:ascii="Times New Roman" w:hAnsi="Times New Roman" w:cs="Times New Roman"/>
          <w:sz w:val="28"/>
          <w:szCs w:val="28"/>
        </w:rPr>
        <w:t xml:space="preserve">     </w:t>
      </w:r>
      <w:r w:rsidR="00CA519A" w:rsidRPr="00742B02">
        <w:rPr>
          <w:rFonts w:ascii="Times New Roman" w:hAnsi="Times New Roman" w:cs="Times New Roman"/>
          <w:sz w:val="28"/>
          <w:szCs w:val="28"/>
        </w:rPr>
        <w:t xml:space="preserve">______________ </w:t>
      </w:r>
      <w:r w:rsidR="00BB4EB0">
        <w:rPr>
          <w:rFonts w:ascii="Times New Roman" w:hAnsi="Times New Roman" w:cs="Times New Roman"/>
          <w:sz w:val="28"/>
          <w:szCs w:val="28"/>
        </w:rPr>
        <w:t>И.А. Житников</w:t>
      </w:r>
    </w:p>
    <w:p w:rsidR="00CA519A" w:rsidRPr="00742B02" w:rsidRDefault="00C53E72" w:rsidP="008139DF">
      <w:pPr>
        <w:pStyle w:val="ConsPlusNonformat"/>
        <w:ind w:left="3828" w:firstLine="708"/>
        <w:rPr>
          <w:rFonts w:ascii="Times New Roman" w:hAnsi="Times New Roman" w:cs="Times New Roman"/>
          <w:sz w:val="28"/>
          <w:szCs w:val="28"/>
        </w:rPr>
      </w:pPr>
      <w:r w:rsidRPr="00742B02">
        <w:rPr>
          <w:rFonts w:ascii="Times New Roman" w:hAnsi="Times New Roman" w:cs="Times New Roman"/>
          <w:sz w:val="28"/>
          <w:szCs w:val="28"/>
        </w:rPr>
        <w:t xml:space="preserve">     ____ ____________ 20</w:t>
      </w:r>
      <w:r w:rsidR="008C0935" w:rsidRPr="00742B02">
        <w:rPr>
          <w:rFonts w:ascii="Times New Roman" w:hAnsi="Times New Roman" w:cs="Times New Roman"/>
          <w:sz w:val="28"/>
          <w:szCs w:val="28"/>
        </w:rPr>
        <w:t>2</w:t>
      </w:r>
      <w:r w:rsidR="00123F1E">
        <w:rPr>
          <w:rFonts w:ascii="Times New Roman" w:hAnsi="Times New Roman" w:cs="Times New Roman"/>
          <w:sz w:val="28"/>
          <w:szCs w:val="28"/>
        </w:rPr>
        <w:t>3</w:t>
      </w:r>
      <w:r w:rsidR="00CA519A" w:rsidRPr="00742B02">
        <w:rPr>
          <w:rFonts w:ascii="Times New Roman" w:hAnsi="Times New Roman" w:cs="Times New Roman"/>
          <w:sz w:val="28"/>
          <w:szCs w:val="28"/>
        </w:rPr>
        <w:t>г.</w:t>
      </w:r>
    </w:p>
    <w:p w:rsidR="00CA519A" w:rsidRDefault="00CA519A" w:rsidP="00CA519A">
      <w:pPr>
        <w:pStyle w:val="ConsPlusNonformat"/>
        <w:ind w:left="3828" w:firstLine="708"/>
        <w:rPr>
          <w:rFonts w:ascii="Times New Roman" w:hAnsi="Times New Roman" w:cs="Times New Roman"/>
          <w:sz w:val="30"/>
          <w:szCs w:val="30"/>
        </w:rPr>
      </w:pPr>
    </w:p>
    <w:p w:rsidR="00CA519A" w:rsidRDefault="00CA519A" w:rsidP="00CA519A">
      <w:pPr>
        <w:pStyle w:val="ConsPlusNonformat"/>
        <w:ind w:left="3828" w:firstLine="708"/>
        <w:rPr>
          <w:rFonts w:ascii="Times New Roman" w:hAnsi="Times New Roman" w:cs="Times New Roman"/>
          <w:sz w:val="24"/>
          <w:szCs w:val="24"/>
        </w:rPr>
      </w:pPr>
    </w:p>
    <w:p w:rsidR="00CA519A" w:rsidRDefault="00CA519A" w:rsidP="00CA519A">
      <w:pPr>
        <w:pStyle w:val="ConsPlusNonformat"/>
        <w:ind w:left="3828" w:firstLine="708"/>
        <w:rPr>
          <w:rFonts w:ascii="Times New Roman" w:hAnsi="Times New Roman" w:cs="Times New Roman"/>
          <w:sz w:val="24"/>
          <w:szCs w:val="24"/>
        </w:rPr>
      </w:pPr>
    </w:p>
    <w:p w:rsidR="00CA519A" w:rsidRDefault="00CA519A" w:rsidP="00CA519A">
      <w:pPr>
        <w:pStyle w:val="ConsPlusNonformat"/>
        <w:ind w:left="3828" w:firstLine="708"/>
        <w:rPr>
          <w:rFonts w:ascii="Times New Roman" w:hAnsi="Times New Roman" w:cs="Times New Roman"/>
          <w:sz w:val="24"/>
          <w:szCs w:val="24"/>
        </w:rPr>
      </w:pPr>
    </w:p>
    <w:p w:rsidR="00CA519A" w:rsidRDefault="00CA519A" w:rsidP="00CA519A">
      <w:pPr>
        <w:pStyle w:val="ConsPlusNonformat"/>
        <w:ind w:left="3828" w:firstLine="708"/>
        <w:rPr>
          <w:rFonts w:ascii="Times New Roman" w:hAnsi="Times New Roman" w:cs="Times New Roman"/>
          <w:sz w:val="24"/>
          <w:szCs w:val="24"/>
        </w:rPr>
      </w:pPr>
    </w:p>
    <w:p w:rsidR="00DC104F" w:rsidRDefault="00DC104F" w:rsidP="00CA519A">
      <w:pPr>
        <w:pStyle w:val="ConsPlusNonformat"/>
        <w:ind w:left="3828" w:firstLine="708"/>
        <w:rPr>
          <w:rFonts w:ascii="Times New Roman" w:hAnsi="Times New Roman" w:cs="Times New Roman"/>
          <w:sz w:val="24"/>
          <w:szCs w:val="24"/>
        </w:rPr>
      </w:pPr>
    </w:p>
    <w:p w:rsidR="00CA519A" w:rsidRDefault="00CA519A" w:rsidP="00CA519A">
      <w:pPr>
        <w:pStyle w:val="ConsPlusNonformat"/>
        <w:ind w:left="3828" w:firstLine="708"/>
        <w:rPr>
          <w:rFonts w:ascii="Times New Roman" w:hAnsi="Times New Roman" w:cs="Times New Roman"/>
          <w:sz w:val="24"/>
          <w:szCs w:val="24"/>
        </w:rPr>
      </w:pPr>
    </w:p>
    <w:p w:rsidR="00CA519A" w:rsidRDefault="00CA519A" w:rsidP="00CA519A">
      <w:pPr>
        <w:pStyle w:val="ConsPlusNonformat"/>
        <w:ind w:left="3828" w:firstLine="708"/>
        <w:rPr>
          <w:rFonts w:ascii="Times New Roman" w:hAnsi="Times New Roman" w:cs="Times New Roman"/>
          <w:sz w:val="24"/>
          <w:szCs w:val="24"/>
        </w:rPr>
      </w:pPr>
    </w:p>
    <w:p w:rsidR="00CA519A" w:rsidRPr="00CA519A" w:rsidRDefault="00CA519A" w:rsidP="00CA519A">
      <w:pPr>
        <w:pStyle w:val="ConsPlusNonformat"/>
        <w:ind w:left="3828" w:firstLine="708"/>
        <w:rPr>
          <w:rFonts w:ascii="Times New Roman" w:hAnsi="Times New Roman" w:cs="Times New Roman"/>
          <w:sz w:val="24"/>
          <w:szCs w:val="24"/>
        </w:rPr>
      </w:pPr>
    </w:p>
    <w:p w:rsidR="008C53F2" w:rsidRPr="00CA519A" w:rsidRDefault="008C53F2" w:rsidP="00CA519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A519A">
        <w:rPr>
          <w:rFonts w:ascii="Times New Roman" w:hAnsi="Times New Roman" w:cs="Times New Roman"/>
          <w:sz w:val="28"/>
          <w:szCs w:val="28"/>
        </w:rPr>
        <w:t>КОНКУРСНЫЕ ДОКУМЕНТЫ</w:t>
      </w:r>
      <w:r w:rsidR="007B56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53F2" w:rsidRPr="00CA519A" w:rsidRDefault="008C53F2" w:rsidP="008C53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C280A" w:rsidRDefault="007847DC" w:rsidP="007847DC">
      <w:pPr>
        <w:tabs>
          <w:tab w:val="left" w:pos="5785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для  открытого конкурса </w:t>
      </w:r>
      <w:r w:rsidR="00AC3CF6">
        <w:rPr>
          <w:rFonts w:ascii="Times New Roman" w:hAnsi="Times New Roman"/>
          <w:b/>
          <w:sz w:val="28"/>
          <w:szCs w:val="28"/>
        </w:rPr>
        <w:t xml:space="preserve">с применением предварительной квалификации </w:t>
      </w:r>
      <w:r>
        <w:rPr>
          <w:rFonts w:ascii="Times New Roman" w:hAnsi="Times New Roman"/>
          <w:b/>
          <w:sz w:val="28"/>
          <w:szCs w:val="28"/>
        </w:rPr>
        <w:t xml:space="preserve">по выбору поставщика </w:t>
      </w:r>
    </w:p>
    <w:p w:rsidR="009C280A" w:rsidRDefault="000A1EA8" w:rsidP="009C280A">
      <w:pPr>
        <w:pBdr>
          <w:bottom w:val="single" w:sz="4" w:space="1" w:color="auto"/>
        </w:pBdr>
        <w:tabs>
          <w:tab w:val="left" w:pos="5785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линий приготовления гранулята</w:t>
      </w:r>
    </w:p>
    <w:p w:rsidR="007847DC" w:rsidRPr="00EB74DE" w:rsidRDefault="007847DC" w:rsidP="007847DC">
      <w:pPr>
        <w:tabs>
          <w:tab w:val="left" w:pos="5785"/>
        </w:tabs>
        <w:spacing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8"/>
          <w:szCs w:val="28"/>
        </w:rPr>
        <w:t xml:space="preserve"> в рамках реализации объекта </w:t>
      </w:r>
      <w:r w:rsidR="00DE6CB2" w:rsidRPr="00DE6CB2">
        <w:rPr>
          <w:rFonts w:ascii="Times New Roman" w:hAnsi="Times New Roman"/>
          <w:b/>
          <w:sz w:val="28"/>
          <w:szCs w:val="28"/>
        </w:rPr>
        <w:t>«Реконструкция производственного корпуса инв. №400740 ОАО «БЗМП», расположенного по адресу: г. Борисов, ул. Чапаева, 64а» 2-ая очередь строительства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8C53F2" w:rsidRPr="00CA519A" w:rsidRDefault="008C53F2" w:rsidP="00CA51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A519A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CA519A" w:rsidRPr="00CA519A" w:rsidRDefault="008C53F2" w:rsidP="00CA519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A519A">
        <w:rPr>
          <w:rFonts w:ascii="Times New Roman" w:hAnsi="Times New Roman" w:cs="Times New Roman"/>
          <w:sz w:val="28"/>
          <w:szCs w:val="28"/>
        </w:rPr>
        <w:t xml:space="preserve">для </w:t>
      </w:r>
      <w:r w:rsidR="00CA519A" w:rsidRPr="00CA519A">
        <w:rPr>
          <w:rFonts w:ascii="Times New Roman" w:hAnsi="Times New Roman" w:cs="Times New Roman"/>
          <w:sz w:val="28"/>
          <w:szCs w:val="28"/>
        </w:rPr>
        <w:t>Открытого акционерного общества «Борисовский завод медицинских препаратов»</w:t>
      </w:r>
    </w:p>
    <w:p w:rsidR="008C53F2" w:rsidRDefault="008C53F2" w:rsidP="00CA519A">
      <w:pPr>
        <w:pStyle w:val="ConsPlusNonformat"/>
        <w:jc w:val="both"/>
      </w:pPr>
    </w:p>
    <w:p w:rsidR="008C53F2" w:rsidRDefault="008C53F2" w:rsidP="008C53F2">
      <w:pPr>
        <w:pStyle w:val="ConsPlusNormal"/>
        <w:jc w:val="both"/>
      </w:pPr>
    </w:p>
    <w:p w:rsidR="00CA519A" w:rsidRDefault="00CA519A" w:rsidP="008C53F2">
      <w:pPr>
        <w:pStyle w:val="ConsPlusNormal"/>
        <w:jc w:val="both"/>
      </w:pPr>
    </w:p>
    <w:p w:rsidR="00CA519A" w:rsidRDefault="00CA519A" w:rsidP="008C53F2">
      <w:pPr>
        <w:pStyle w:val="ConsPlusNormal"/>
        <w:jc w:val="both"/>
      </w:pPr>
    </w:p>
    <w:p w:rsidR="00CA519A" w:rsidRDefault="00CA519A" w:rsidP="008C53F2">
      <w:pPr>
        <w:pStyle w:val="ConsPlusNormal"/>
        <w:jc w:val="both"/>
      </w:pPr>
    </w:p>
    <w:p w:rsidR="00CA519A" w:rsidRDefault="00CA519A" w:rsidP="008C53F2">
      <w:pPr>
        <w:pStyle w:val="ConsPlusNormal"/>
        <w:jc w:val="both"/>
      </w:pPr>
    </w:p>
    <w:p w:rsidR="00CA519A" w:rsidRDefault="00CA519A" w:rsidP="008C53F2">
      <w:pPr>
        <w:pStyle w:val="ConsPlusNormal"/>
        <w:jc w:val="both"/>
      </w:pPr>
    </w:p>
    <w:p w:rsidR="00CA519A" w:rsidRDefault="00CA519A" w:rsidP="008C53F2">
      <w:pPr>
        <w:pStyle w:val="ConsPlusNormal"/>
        <w:jc w:val="both"/>
      </w:pPr>
    </w:p>
    <w:p w:rsidR="00CA519A" w:rsidRDefault="00CA519A" w:rsidP="008C53F2">
      <w:pPr>
        <w:pStyle w:val="ConsPlusNormal"/>
        <w:jc w:val="both"/>
      </w:pPr>
    </w:p>
    <w:p w:rsidR="00CA519A" w:rsidRDefault="00CA519A" w:rsidP="008C53F2">
      <w:pPr>
        <w:pStyle w:val="ConsPlusNormal"/>
        <w:jc w:val="both"/>
      </w:pPr>
    </w:p>
    <w:p w:rsidR="00CA519A" w:rsidRDefault="00CA519A" w:rsidP="008C53F2">
      <w:pPr>
        <w:pStyle w:val="ConsPlusNormal"/>
        <w:jc w:val="both"/>
      </w:pPr>
    </w:p>
    <w:p w:rsidR="00CA519A" w:rsidRDefault="00CA519A" w:rsidP="008C53F2">
      <w:pPr>
        <w:pStyle w:val="ConsPlusNormal"/>
        <w:jc w:val="both"/>
      </w:pPr>
    </w:p>
    <w:p w:rsidR="00CA519A" w:rsidRDefault="00CA519A" w:rsidP="008C53F2">
      <w:pPr>
        <w:pStyle w:val="ConsPlusNormal"/>
        <w:jc w:val="both"/>
      </w:pPr>
    </w:p>
    <w:p w:rsidR="00CA519A" w:rsidRDefault="00CA519A" w:rsidP="008C53F2">
      <w:pPr>
        <w:pStyle w:val="ConsPlusNormal"/>
        <w:jc w:val="both"/>
      </w:pPr>
    </w:p>
    <w:p w:rsidR="00CA519A" w:rsidRDefault="00CA519A" w:rsidP="008C53F2">
      <w:pPr>
        <w:pStyle w:val="ConsPlusNormal"/>
        <w:jc w:val="both"/>
      </w:pPr>
    </w:p>
    <w:p w:rsidR="00CA519A" w:rsidRDefault="00CA519A" w:rsidP="008C53F2">
      <w:pPr>
        <w:pStyle w:val="ConsPlusNormal"/>
        <w:jc w:val="both"/>
      </w:pPr>
    </w:p>
    <w:p w:rsidR="00CA519A" w:rsidRDefault="00CA519A" w:rsidP="008C53F2">
      <w:pPr>
        <w:pStyle w:val="ConsPlusNormal"/>
        <w:jc w:val="both"/>
      </w:pPr>
    </w:p>
    <w:p w:rsidR="00CA519A" w:rsidRDefault="00CA519A" w:rsidP="008C53F2">
      <w:pPr>
        <w:pStyle w:val="ConsPlusNormal"/>
        <w:jc w:val="both"/>
      </w:pPr>
    </w:p>
    <w:p w:rsidR="00742B02" w:rsidRDefault="00742B02" w:rsidP="008C53F2">
      <w:pPr>
        <w:pStyle w:val="ConsPlusNormal"/>
        <w:jc w:val="both"/>
      </w:pPr>
    </w:p>
    <w:p w:rsidR="008139DF" w:rsidRDefault="008139DF" w:rsidP="008C53F2">
      <w:pPr>
        <w:pStyle w:val="ConsPlusNormal"/>
        <w:jc w:val="both"/>
      </w:pPr>
    </w:p>
    <w:p w:rsidR="00CA519A" w:rsidRPr="008C0935" w:rsidRDefault="004055CA" w:rsidP="004055CA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4055CA">
        <w:rPr>
          <w:rFonts w:ascii="Times New Roman" w:hAnsi="Times New Roman" w:cs="Times New Roman"/>
          <w:sz w:val="28"/>
          <w:szCs w:val="28"/>
          <w:lang w:val="en-US"/>
        </w:rPr>
        <w:t>20</w:t>
      </w:r>
      <w:r w:rsidR="00A37B89">
        <w:rPr>
          <w:rFonts w:ascii="Times New Roman" w:hAnsi="Times New Roman" w:cs="Times New Roman"/>
          <w:sz w:val="28"/>
          <w:szCs w:val="28"/>
        </w:rPr>
        <w:t>2</w:t>
      </w:r>
      <w:r w:rsidR="00123F1E">
        <w:rPr>
          <w:rFonts w:ascii="Times New Roman" w:hAnsi="Times New Roman" w:cs="Times New Roman"/>
          <w:sz w:val="28"/>
          <w:szCs w:val="28"/>
        </w:rPr>
        <w:t>3</w:t>
      </w:r>
    </w:p>
    <w:p w:rsidR="008C53F2" w:rsidRPr="00CA519A" w:rsidRDefault="008C53F2" w:rsidP="00CA519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b/>
        </w:rPr>
        <w:lastRenderedPageBreak/>
        <w:t xml:space="preserve"> </w:t>
      </w:r>
      <w:r w:rsidRPr="00CA519A">
        <w:rPr>
          <w:rFonts w:ascii="Times New Roman" w:hAnsi="Times New Roman" w:cs="Times New Roman"/>
          <w:b/>
          <w:sz w:val="24"/>
          <w:szCs w:val="24"/>
        </w:rPr>
        <w:t>ПРИГЛАШЕНИЕ</w:t>
      </w:r>
    </w:p>
    <w:p w:rsidR="008C53F2" w:rsidRPr="00CA519A" w:rsidRDefault="008C53F2" w:rsidP="008C53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68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7"/>
        <w:gridCol w:w="3179"/>
        <w:gridCol w:w="149"/>
        <w:gridCol w:w="10"/>
        <w:gridCol w:w="6303"/>
      </w:tblGrid>
      <w:tr w:rsidR="00E9059B" w:rsidRPr="00CA519A" w:rsidTr="000121FD">
        <w:trPr>
          <w:trHeight w:val="178"/>
        </w:trPr>
        <w:tc>
          <w:tcPr>
            <w:tcW w:w="627" w:type="dxa"/>
          </w:tcPr>
          <w:p w:rsidR="00E9059B" w:rsidRPr="00CA519A" w:rsidRDefault="00E9059B" w:rsidP="000121FD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79" w:type="dxa"/>
            <w:vAlign w:val="center"/>
          </w:tcPr>
          <w:p w:rsidR="00E9059B" w:rsidRPr="00CA519A" w:rsidRDefault="00E9059B" w:rsidP="000121FD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>Вид процедуры закупки</w:t>
            </w:r>
          </w:p>
        </w:tc>
        <w:tc>
          <w:tcPr>
            <w:tcW w:w="6462" w:type="dxa"/>
            <w:gridSpan w:val="3"/>
            <w:vAlign w:val="center"/>
          </w:tcPr>
          <w:p w:rsidR="00E9059B" w:rsidRPr="00CA519A" w:rsidRDefault="007A09F3" w:rsidP="000121FD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9059B" w:rsidRPr="00CA519A">
              <w:rPr>
                <w:rFonts w:ascii="Times New Roman" w:hAnsi="Times New Roman" w:cs="Times New Roman"/>
                <w:sz w:val="24"/>
                <w:szCs w:val="24"/>
              </w:rPr>
              <w:t>ткрытый конкурс</w:t>
            </w:r>
          </w:p>
        </w:tc>
      </w:tr>
      <w:tr w:rsidR="00E9059B" w:rsidRPr="00CA519A" w:rsidTr="0082384E">
        <w:tc>
          <w:tcPr>
            <w:tcW w:w="627" w:type="dxa"/>
            <w:vAlign w:val="center"/>
          </w:tcPr>
          <w:p w:rsidR="00E9059B" w:rsidRPr="00CA519A" w:rsidRDefault="00E9059B" w:rsidP="00E905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79" w:type="dxa"/>
          </w:tcPr>
          <w:p w:rsidR="00E9059B" w:rsidRPr="00CA519A" w:rsidRDefault="00E9059B" w:rsidP="00A3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>Адрес сайта в глобальной компьютерной сети Интернет, обеспечивающего доступ на официальный сайт</w:t>
            </w:r>
          </w:p>
        </w:tc>
        <w:tc>
          <w:tcPr>
            <w:tcW w:w="6462" w:type="dxa"/>
            <w:gridSpan w:val="3"/>
          </w:tcPr>
          <w:p w:rsidR="00E9059B" w:rsidRPr="00CA519A" w:rsidRDefault="00E9059B" w:rsidP="00A3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158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www.</w:t>
            </w: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>icetrade.by</w:t>
            </w:r>
          </w:p>
        </w:tc>
      </w:tr>
      <w:tr w:rsidR="00E9059B" w:rsidRPr="00CA519A" w:rsidTr="002A10FC">
        <w:tc>
          <w:tcPr>
            <w:tcW w:w="10268" w:type="dxa"/>
            <w:gridSpan w:val="5"/>
            <w:vAlign w:val="center"/>
          </w:tcPr>
          <w:p w:rsidR="00E9059B" w:rsidRPr="00CA519A" w:rsidRDefault="00E9059B" w:rsidP="00A3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об операторе официального сайта</w:t>
            </w:r>
          </w:p>
        </w:tc>
      </w:tr>
      <w:tr w:rsidR="00E9059B" w:rsidRPr="00CA519A" w:rsidTr="0082384E">
        <w:tc>
          <w:tcPr>
            <w:tcW w:w="627" w:type="dxa"/>
            <w:vAlign w:val="center"/>
          </w:tcPr>
          <w:p w:rsidR="00E9059B" w:rsidRPr="00CA519A" w:rsidRDefault="00E9059B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79" w:type="dxa"/>
          </w:tcPr>
          <w:p w:rsidR="00E9059B" w:rsidRPr="00CA519A" w:rsidRDefault="00E9059B" w:rsidP="00CA519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6462" w:type="dxa"/>
            <w:gridSpan w:val="3"/>
          </w:tcPr>
          <w:p w:rsidR="00E9059B" w:rsidRPr="009D158B" w:rsidRDefault="00E9059B" w:rsidP="00A37B89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9D158B">
              <w:rPr>
                <w:rFonts w:ascii="Times New Roman" w:hAnsi="Times New Roman"/>
                <w:bCs/>
                <w:sz w:val="24"/>
                <w:szCs w:val="24"/>
              </w:rPr>
              <w:t>РУП «Национальный центр маркетинга и конъюнктуры цен»</w:t>
            </w:r>
          </w:p>
        </w:tc>
      </w:tr>
      <w:tr w:rsidR="00E9059B" w:rsidRPr="00CA519A" w:rsidTr="0082384E">
        <w:tc>
          <w:tcPr>
            <w:tcW w:w="627" w:type="dxa"/>
            <w:vAlign w:val="center"/>
          </w:tcPr>
          <w:p w:rsidR="00E9059B" w:rsidRPr="00CA519A" w:rsidRDefault="00E9059B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79" w:type="dxa"/>
          </w:tcPr>
          <w:p w:rsidR="00E9059B" w:rsidRPr="00CA519A" w:rsidRDefault="00E9059B" w:rsidP="00CA519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6462" w:type="dxa"/>
            <w:gridSpan w:val="3"/>
          </w:tcPr>
          <w:p w:rsidR="00E9059B" w:rsidRPr="009D158B" w:rsidRDefault="00E9059B" w:rsidP="00A37B89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9D158B">
              <w:rPr>
                <w:rFonts w:ascii="Times New Roman" w:hAnsi="Times New Roman"/>
                <w:bCs/>
                <w:sz w:val="24"/>
                <w:szCs w:val="24"/>
              </w:rPr>
              <w:t>г. Минск, пр-т. Победителей, 7, к. 1119</w:t>
            </w:r>
          </w:p>
        </w:tc>
      </w:tr>
      <w:tr w:rsidR="00E9059B" w:rsidRPr="00CA519A" w:rsidTr="0082384E">
        <w:tc>
          <w:tcPr>
            <w:tcW w:w="627" w:type="dxa"/>
            <w:vAlign w:val="center"/>
          </w:tcPr>
          <w:p w:rsidR="00E9059B" w:rsidRPr="00CA519A" w:rsidRDefault="00E9059B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79" w:type="dxa"/>
          </w:tcPr>
          <w:p w:rsidR="00E9059B" w:rsidRPr="00CA519A" w:rsidRDefault="00E9059B" w:rsidP="00CA519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>УНП</w:t>
            </w:r>
          </w:p>
        </w:tc>
        <w:tc>
          <w:tcPr>
            <w:tcW w:w="6462" w:type="dxa"/>
            <w:gridSpan w:val="3"/>
          </w:tcPr>
          <w:p w:rsidR="00E9059B" w:rsidRPr="009D158B" w:rsidRDefault="00E9059B" w:rsidP="00A37B89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9D158B">
              <w:rPr>
                <w:rFonts w:ascii="Times New Roman" w:hAnsi="Times New Roman"/>
                <w:bCs/>
                <w:sz w:val="24"/>
                <w:szCs w:val="24"/>
              </w:rPr>
              <w:t>101223447</w:t>
            </w:r>
          </w:p>
        </w:tc>
      </w:tr>
      <w:tr w:rsidR="00E9059B" w:rsidRPr="00CA519A" w:rsidTr="0082384E">
        <w:tc>
          <w:tcPr>
            <w:tcW w:w="627" w:type="dxa"/>
            <w:vAlign w:val="center"/>
          </w:tcPr>
          <w:p w:rsidR="00E9059B" w:rsidRPr="00CA519A" w:rsidRDefault="00E9059B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79" w:type="dxa"/>
          </w:tcPr>
          <w:p w:rsidR="00E9059B" w:rsidRPr="00CA519A" w:rsidRDefault="00E9059B" w:rsidP="00CA519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6462" w:type="dxa"/>
            <w:gridSpan w:val="3"/>
          </w:tcPr>
          <w:p w:rsidR="00E9059B" w:rsidRPr="009D158B" w:rsidRDefault="00A70544" w:rsidP="00A37B89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hyperlink r:id="rId9" w:history="1">
              <w:r w:rsidR="00E9059B" w:rsidRPr="009D158B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tenders@icetrade.by</w:t>
              </w:r>
            </w:hyperlink>
          </w:p>
        </w:tc>
      </w:tr>
      <w:tr w:rsidR="00E9059B" w:rsidRPr="00CA519A" w:rsidTr="0082384E">
        <w:tc>
          <w:tcPr>
            <w:tcW w:w="627" w:type="dxa"/>
            <w:vAlign w:val="center"/>
          </w:tcPr>
          <w:p w:rsidR="00E9059B" w:rsidRPr="00CA519A" w:rsidRDefault="00E9059B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79" w:type="dxa"/>
          </w:tcPr>
          <w:p w:rsidR="00E9059B" w:rsidRPr="00CA519A" w:rsidRDefault="00E9059B" w:rsidP="00CA519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>Адрес сайта в глобальной компьютерной сети Интернет</w:t>
            </w:r>
          </w:p>
        </w:tc>
        <w:tc>
          <w:tcPr>
            <w:tcW w:w="6462" w:type="dxa"/>
            <w:gridSpan w:val="3"/>
          </w:tcPr>
          <w:p w:rsidR="00E9059B" w:rsidRPr="009D158B" w:rsidRDefault="00E9059B" w:rsidP="00A37B89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9D158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www.</w:t>
            </w:r>
            <w:r w:rsidRPr="00CA519A">
              <w:rPr>
                <w:rFonts w:ascii="Times New Roman" w:hAnsi="Times New Roman"/>
                <w:sz w:val="24"/>
                <w:szCs w:val="24"/>
              </w:rPr>
              <w:t>icetrade.by</w:t>
            </w:r>
          </w:p>
        </w:tc>
      </w:tr>
      <w:tr w:rsidR="00E9059B" w:rsidRPr="00CA519A" w:rsidTr="0082384E">
        <w:tc>
          <w:tcPr>
            <w:tcW w:w="627" w:type="dxa"/>
            <w:vAlign w:val="center"/>
          </w:tcPr>
          <w:p w:rsidR="00E9059B" w:rsidRPr="00CA519A" w:rsidRDefault="00E9059B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79" w:type="dxa"/>
          </w:tcPr>
          <w:p w:rsidR="00E9059B" w:rsidRPr="00CA519A" w:rsidRDefault="00E9059B" w:rsidP="00CA519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 xml:space="preserve">Размер оплаты услуг оператора официального сайта </w:t>
            </w:r>
          </w:p>
        </w:tc>
        <w:tc>
          <w:tcPr>
            <w:tcW w:w="6462" w:type="dxa"/>
            <w:gridSpan w:val="3"/>
          </w:tcPr>
          <w:p w:rsidR="00E9059B" w:rsidRPr="00DD5067" w:rsidRDefault="00E9059B" w:rsidP="00A37B89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D5067">
              <w:rPr>
                <w:rFonts w:ascii="Times New Roman" w:hAnsi="Times New Roman" w:cs="Times New Roman"/>
                <w:sz w:val="24"/>
                <w:szCs w:val="24"/>
              </w:rPr>
              <w:t>Устанавливается оператором торговой площадки</w:t>
            </w:r>
          </w:p>
        </w:tc>
      </w:tr>
      <w:tr w:rsidR="00E9059B" w:rsidRPr="00CA519A" w:rsidTr="002A10FC">
        <w:tc>
          <w:tcPr>
            <w:tcW w:w="10268" w:type="dxa"/>
            <w:gridSpan w:val="5"/>
            <w:vAlign w:val="center"/>
          </w:tcPr>
          <w:p w:rsidR="00E9059B" w:rsidRPr="00CA519A" w:rsidRDefault="00E9059B" w:rsidP="00A3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заказчике</w:t>
            </w:r>
          </w:p>
        </w:tc>
      </w:tr>
      <w:tr w:rsidR="004960F0" w:rsidRPr="00CA519A" w:rsidTr="0082384E">
        <w:tc>
          <w:tcPr>
            <w:tcW w:w="627" w:type="dxa"/>
            <w:vAlign w:val="center"/>
          </w:tcPr>
          <w:p w:rsidR="004960F0" w:rsidRPr="009D158B" w:rsidRDefault="004960F0" w:rsidP="00E905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79" w:type="dxa"/>
          </w:tcPr>
          <w:p w:rsidR="004960F0" w:rsidRPr="00CA519A" w:rsidRDefault="004960F0" w:rsidP="00B41E17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6462" w:type="dxa"/>
            <w:gridSpan w:val="3"/>
          </w:tcPr>
          <w:p w:rsidR="004960F0" w:rsidRPr="009D158B" w:rsidRDefault="004960F0" w:rsidP="00A37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58B">
              <w:rPr>
                <w:rFonts w:ascii="Times New Roman" w:hAnsi="Times New Roman"/>
                <w:sz w:val="24"/>
                <w:szCs w:val="24"/>
              </w:rPr>
              <w:t>Открытое акционерное общество  «Борисовский завод медицинских препаратов»</w:t>
            </w:r>
          </w:p>
        </w:tc>
      </w:tr>
      <w:tr w:rsidR="004960F0" w:rsidRPr="00CA519A" w:rsidTr="0082384E">
        <w:tc>
          <w:tcPr>
            <w:tcW w:w="627" w:type="dxa"/>
            <w:vAlign w:val="center"/>
          </w:tcPr>
          <w:p w:rsidR="004960F0" w:rsidRPr="009D158B" w:rsidRDefault="004960F0" w:rsidP="00E905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79" w:type="dxa"/>
          </w:tcPr>
          <w:p w:rsidR="004960F0" w:rsidRPr="009D158B" w:rsidRDefault="004960F0" w:rsidP="00B41E17">
            <w:pPr>
              <w:pStyle w:val="ConsPlusNormal"/>
              <w:rPr>
                <w:rFonts w:ascii="Times New Roman" w:hAnsi="Times New Roman" w:cs="Times New Roman"/>
              </w:rPr>
            </w:pPr>
            <w:r w:rsidRPr="009D158B">
              <w:rPr>
                <w:rFonts w:ascii="Times New Roman" w:hAnsi="Times New Roman" w:cs="Times New Roman"/>
              </w:rPr>
              <w:t xml:space="preserve">Место нахождения </w:t>
            </w:r>
          </w:p>
        </w:tc>
        <w:tc>
          <w:tcPr>
            <w:tcW w:w="6462" w:type="dxa"/>
            <w:gridSpan w:val="3"/>
          </w:tcPr>
          <w:p w:rsidR="004960F0" w:rsidRPr="009D158B" w:rsidRDefault="004960F0" w:rsidP="00A37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58B">
              <w:rPr>
                <w:rFonts w:ascii="Times New Roman" w:hAnsi="Times New Roman"/>
                <w:sz w:val="24"/>
                <w:szCs w:val="24"/>
              </w:rPr>
              <w:t>222518, г. Борисов, ул. Чапаева, 64</w:t>
            </w:r>
          </w:p>
        </w:tc>
      </w:tr>
      <w:tr w:rsidR="004960F0" w:rsidRPr="00CA519A" w:rsidTr="0082384E">
        <w:tc>
          <w:tcPr>
            <w:tcW w:w="627" w:type="dxa"/>
            <w:vAlign w:val="center"/>
          </w:tcPr>
          <w:p w:rsidR="004960F0" w:rsidRPr="009D158B" w:rsidRDefault="004960F0" w:rsidP="00E905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79" w:type="dxa"/>
          </w:tcPr>
          <w:p w:rsidR="004960F0" w:rsidRPr="009D158B" w:rsidRDefault="004960F0" w:rsidP="00B41E17">
            <w:pPr>
              <w:pStyle w:val="ConsPlusNormal"/>
              <w:rPr>
                <w:rFonts w:ascii="Times New Roman" w:hAnsi="Times New Roman" w:cs="Times New Roman"/>
              </w:rPr>
            </w:pPr>
            <w:r w:rsidRPr="009D158B">
              <w:rPr>
                <w:rFonts w:ascii="Times New Roman" w:hAnsi="Times New Roman" w:cs="Times New Roman"/>
              </w:rPr>
              <w:t>УНП</w:t>
            </w:r>
          </w:p>
        </w:tc>
        <w:tc>
          <w:tcPr>
            <w:tcW w:w="6462" w:type="dxa"/>
            <w:gridSpan w:val="3"/>
          </w:tcPr>
          <w:p w:rsidR="004960F0" w:rsidRPr="009D158B" w:rsidRDefault="004960F0" w:rsidP="00A37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58B">
              <w:rPr>
                <w:rFonts w:ascii="Times New Roman" w:hAnsi="Times New Roman"/>
                <w:sz w:val="24"/>
                <w:szCs w:val="24"/>
              </w:rPr>
              <w:t>600125834</w:t>
            </w:r>
          </w:p>
        </w:tc>
      </w:tr>
      <w:tr w:rsidR="004960F0" w:rsidRPr="00CA519A" w:rsidTr="0082384E">
        <w:tc>
          <w:tcPr>
            <w:tcW w:w="627" w:type="dxa"/>
            <w:vAlign w:val="center"/>
          </w:tcPr>
          <w:p w:rsidR="004960F0" w:rsidRPr="009D158B" w:rsidRDefault="004960F0" w:rsidP="00E905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179" w:type="dxa"/>
          </w:tcPr>
          <w:p w:rsidR="004960F0" w:rsidRPr="009D158B" w:rsidRDefault="004960F0" w:rsidP="00B41E17">
            <w:pPr>
              <w:pStyle w:val="ConsPlusNormal"/>
              <w:rPr>
                <w:rFonts w:ascii="Times New Roman" w:hAnsi="Times New Roman" w:cs="Times New Roman"/>
              </w:rPr>
            </w:pPr>
            <w:r w:rsidRPr="009D158B">
              <w:rPr>
                <w:rFonts w:ascii="Times New Roman" w:hAnsi="Times New Roman" w:cs="Times New Roman"/>
              </w:rPr>
              <w:t>Адрес электронной почты</w:t>
            </w:r>
          </w:p>
        </w:tc>
        <w:tc>
          <w:tcPr>
            <w:tcW w:w="6462" w:type="dxa"/>
            <w:gridSpan w:val="3"/>
            <w:vAlign w:val="center"/>
          </w:tcPr>
          <w:p w:rsidR="004960F0" w:rsidRPr="009D158B" w:rsidRDefault="00A70544" w:rsidP="00A37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</w:pPr>
            <w:hyperlink r:id="rId10" w:history="1">
              <w:r w:rsidR="004960F0" w:rsidRPr="009D158B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borimed@borimed.com</w:t>
              </w:r>
            </w:hyperlink>
          </w:p>
        </w:tc>
      </w:tr>
      <w:tr w:rsidR="004960F0" w:rsidRPr="00CA519A" w:rsidTr="0082384E">
        <w:tc>
          <w:tcPr>
            <w:tcW w:w="627" w:type="dxa"/>
            <w:vAlign w:val="center"/>
          </w:tcPr>
          <w:p w:rsidR="004960F0" w:rsidRPr="00CA519A" w:rsidRDefault="004960F0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79" w:type="dxa"/>
          </w:tcPr>
          <w:p w:rsidR="004960F0" w:rsidRPr="009D158B" w:rsidRDefault="004960F0" w:rsidP="00B41E17">
            <w:pPr>
              <w:pStyle w:val="ConsPlusNormal"/>
              <w:rPr>
                <w:rFonts w:ascii="Times New Roman" w:hAnsi="Times New Roman" w:cs="Times New Roman"/>
              </w:rPr>
            </w:pPr>
            <w:r w:rsidRPr="009D158B">
              <w:rPr>
                <w:rFonts w:ascii="Times New Roman" w:hAnsi="Times New Roman" w:cs="Times New Roman"/>
              </w:rPr>
              <w:t xml:space="preserve">Адрес сайта в глобальной компьютерной сети Интернет </w:t>
            </w:r>
          </w:p>
        </w:tc>
        <w:tc>
          <w:tcPr>
            <w:tcW w:w="6462" w:type="dxa"/>
            <w:gridSpan w:val="3"/>
          </w:tcPr>
          <w:p w:rsidR="004960F0" w:rsidRPr="009D158B" w:rsidRDefault="004960F0" w:rsidP="00A37B8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D15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borimed</w:t>
            </w:r>
            <w:proofErr w:type="spellEnd"/>
            <w:r w:rsidRPr="009D15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D15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</w:tr>
      <w:tr w:rsidR="004960F0" w:rsidRPr="00CA519A" w:rsidTr="002A10FC">
        <w:tc>
          <w:tcPr>
            <w:tcW w:w="10268" w:type="dxa"/>
            <w:gridSpan w:val="5"/>
            <w:vAlign w:val="center"/>
          </w:tcPr>
          <w:p w:rsidR="004960F0" w:rsidRPr="00CA519A" w:rsidRDefault="004960F0" w:rsidP="00CA51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о работниках заказчика </w:t>
            </w:r>
          </w:p>
        </w:tc>
      </w:tr>
      <w:tr w:rsidR="004960F0" w:rsidRPr="00CA519A" w:rsidTr="0082384E">
        <w:tc>
          <w:tcPr>
            <w:tcW w:w="627" w:type="dxa"/>
            <w:vAlign w:val="center"/>
          </w:tcPr>
          <w:p w:rsidR="004960F0" w:rsidRPr="00CA519A" w:rsidRDefault="004960F0" w:rsidP="00E905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79" w:type="dxa"/>
          </w:tcPr>
          <w:p w:rsidR="004960F0" w:rsidRPr="00CA519A" w:rsidRDefault="004960F0" w:rsidP="00A3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>Фамилия, собственное имя, отчество (при наличии), контактный телефон</w:t>
            </w:r>
          </w:p>
        </w:tc>
        <w:tc>
          <w:tcPr>
            <w:tcW w:w="6462" w:type="dxa"/>
            <w:gridSpan w:val="3"/>
          </w:tcPr>
          <w:p w:rsidR="004960F0" w:rsidRDefault="004960F0" w:rsidP="00BB36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Новиченок Анна Александровна</w:t>
            </w:r>
          </w:p>
          <w:p w:rsidR="004960F0" w:rsidRDefault="004960F0" w:rsidP="00BB36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80177735415</w:t>
            </w:r>
          </w:p>
          <w:p w:rsidR="004960F0" w:rsidRPr="0045410C" w:rsidRDefault="004960F0" w:rsidP="00BB36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nova</w:t>
            </w: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borimed</w:t>
            </w:r>
            <w:proofErr w:type="spellEnd"/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</w:tr>
      <w:tr w:rsidR="004960F0" w:rsidRPr="00CA519A" w:rsidTr="002A10FC">
        <w:tc>
          <w:tcPr>
            <w:tcW w:w="10268" w:type="dxa"/>
            <w:gridSpan w:val="5"/>
            <w:vAlign w:val="center"/>
          </w:tcPr>
          <w:p w:rsidR="004960F0" w:rsidRPr="00CA519A" w:rsidRDefault="004960F0" w:rsidP="00A3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об открытом конкурсе</w:t>
            </w:r>
          </w:p>
        </w:tc>
      </w:tr>
      <w:tr w:rsidR="007847DC" w:rsidRPr="00CA519A" w:rsidTr="0082384E">
        <w:tc>
          <w:tcPr>
            <w:tcW w:w="627" w:type="dxa"/>
            <w:vAlign w:val="center"/>
          </w:tcPr>
          <w:p w:rsidR="007847DC" w:rsidRPr="001C5966" w:rsidRDefault="007847DC" w:rsidP="00E905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79" w:type="dxa"/>
          </w:tcPr>
          <w:p w:rsidR="007847DC" w:rsidRPr="001C5966" w:rsidRDefault="007847DC" w:rsidP="0052547C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C5966">
              <w:rPr>
                <w:rFonts w:ascii="Times New Roman" w:hAnsi="Times New Roman" w:cs="Times New Roman"/>
                <w:sz w:val="24"/>
                <w:szCs w:val="24"/>
              </w:rPr>
              <w:t>Срок для подготовки и подачи предложений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первого и второго этапов</w:t>
            </w:r>
          </w:p>
        </w:tc>
        <w:tc>
          <w:tcPr>
            <w:tcW w:w="6462" w:type="dxa"/>
            <w:gridSpan w:val="3"/>
          </w:tcPr>
          <w:p w:rsidR="007847DC" w:rsidRPr="009915D9" w:rsidRDefault="00B54113" w:rsidP="004479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13.00 </w:t>
            </w:r>
            <w:r w:rsidR="00BD2B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4797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D2BCF">
              <w:rPr>
                <w:rFonts w:ascii="Times New Roman" w:hAnsi="Times New Roman" w:cs="Times New Roman"/>
                <w:sz w:val="24"/>
                <w:szCs w:val="24"/>
              </w:rPr>
              <w:t>.09.2023</w:t>
            </w:r>
          </w:p>
        </w:tc>
      </w:tr>
      <w:tr w:rsidR="004960F0" w:rsidRPr="00C42BE6" w:rsidTr="0082384E">
        <w:tc>
          <w:tcPr>
            <w:tcW w:w="627" w:type="dxa"/>
            <w:vAlign w:val="center"/>
          </w:tcPr>
          <w:p w:rsidR="004960F0" w:rsidRPr="00CA519A" w:rsidRDefault="004960F0" w:rsidP="00E905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79" w:type="dxa"/>
          </w:tcPr>
          <w:p w:rsidR="004960F0" w:rsidRPr="00CA519A" w:rsidRDefault="004960F0" w:rsidP="00B43B42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валюты, в которой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может</w:t>
            </w: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 xml:space="preserve"> быть выражена цена предложения</w:t>
            </w:r>
          </w:p>
        </w:tc>
        <w:tc>
          <w:tcPr>
            <w:tcW w:w="6462" w:type="dxa"/>
            <w:gridSpan w:val="3"/>
          </w:tcPr>
          <w:p w:rsidR="004960F0" w:rsidRPr="00C42BE6" w:rsidRDefault="004960F0" w:rsidP="00D62EF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D2957">
              <w:rPr>
                <w:rFonts w:ascii="Times New Roman" w:hAnsi="Times New Roman"/>
                <w:sz w:val="24"/>
                <w:szCs w:val="24"/>
                <w:lang w:val="en-US"/>
              </w:rPr>
              <w:t>BYN</w:t>
            </w:r>
            <w:r w:rsidR="00C42BE6" w:rsidRPr="009C280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C42BE6" w:rsidRPr="00CD2957">
              <w:rPr>
                <w:rFonts w:ascii="Times New Roman" w:hAnsi="Times New Roman"/>
                <w:sz w:val="24"/>
                <w:szCs w:val="24"/>
                <w:lang w:val="en-US"/>
              </w:rPr>
              <w:t>BYN</w:t>
            </w:r>
            <w:r w:rsidR="00C42BE6">
              <w:rPr>
                <w:rFonts w:ascii="Times New Roman" w:hAnsi="Times New Roman"/>
                <w:sz w:val="24"/>
                <w:szCs w:val="24"/>
              </w:rPr>
              <w:t xml:space="preserve"> в эквиваленте</w:t>
            </w:r>
          </w:p>
          <w:p w:rsidR="004960F0" w:rsidRPr="009C280A" w:rsidRDefault="004960F0" w:rsidP="00D62EF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D2957">
              <w:rPr>
                <w:rFonts w:ascii="Times New Roman" w:hAnsi="Times New Roman"/>
                <w:sz w:val="24"/>
                <w:szCs w:val="24"/>
                <w:lang w:val="en-US"/>
              </w:rPr>
              <w:t>RUB</w:t>
            </w:r>
            <w:r w:rsidRPr="009C280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D2957">
              <w:rPr>
                <w:rFonts w:ascii="Times New Roman" w:hAnsi="Times New Roman"/>
                <w:sz w:val="24"/>
                <w:szCs w:val="24"/>
                <w:lang w:val="en-US"/>
              </w:rPr>
              <w:t>USD</w:t>
            </w:r>
            <w:r w:rsidRPr="009C280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D2957">
              <w:rPr>
                <w:rFonts w:ascii="Times New Roman" w:hAnsi="Times New Roman"/>
                <w:sz w:val="24"/>
                <w:szCs w:val="24"/>
                <w:lang w:val="en-US"/>
              </w:rPr>
              <w:t>EUR</w:t>
            </w:r>
            <w:r w:rsidR="00123F1E" w:rsidRPr="009C280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123F1E">
              <w:rPr>
                <w:rFonts w:ascii="Times New Roman" w:hAnsi="Times New Roman"/>
                <w:sz w:val="24"/>
                <w:szCs w:val="24"/>
                <w:lang w:val="en-US"/>
              </w:rPr>
              <w:t>CNY</w:t>
            </w:r>
            <w:r w:rsidR="00123F1E" w:rsidRPr="009C280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960F0" w:rsidRPr="009C280A" w:rsidRDefault="004960F0" w:rsidP="005B22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7DC" w:rsidRPr="00CA519A" w:rsidTr="0082384E">
        <w:trPr>
          <w:trHeight w:val="3149"/>
        </w:trPr>
        <w:tc>
          <w:tcPr>
            <w:tcW w:w="627" w:type="dxa"/>
            <w:vAlign w:val="center"/>
          </w:tcPr>
          <w:p w:rsidR="007847DC" w:rsidRPr="00CA519A" w:rsidRDefault="007847DC" w:rsidP="00E905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3179" w:type="dxa"/>
          </w:tcPr>
          <w:p w:rsidR="007847DC" w:rsidRPr="00CA519A" w:rsidRDefault="007847DC" w:rsidP="00CA51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составу участников </w:t>
            </w:r>
          </w:p>
        </w:tc>
        <w:tc>
          <w:tcPr>
            <w:tcW w:w="6462" w:type="dxa"/>
            <w:gridSpan w:val="3"/>
          </w:tcPr>
          <w:p w:rsidR="007847DC" w:rsidRDefault="007847DC" w:rsidP="0052547C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       </w:t>
            </w:r>
            <w:r w:rsidRPr="00A25D27">
              <w:rPr>
                <w:rFonts w:ascii="Times New Roman" w:eastAsiaTheme="minorHAnsi" w:hAnsi="Times New Roman"/>
                <w:sz w:val="24"/>
                <w:szCs w:val="24"/>
              </w:rPr>
              <w:t>Участником конкурентной процедуры закупки может быть любое юридическое или физическое лицо, в том числе индивидуальный предприниматель, независимо от организационно-правовой формы, формы собственности, места нахождения и места происхождения капитала, которое соответствует требованиям, установленным организацией в документации о закупке в соответствии с порядком закупок при строительстве за счет собственных средств, за исключением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:</w:t>
            </w:r>
          </w:p>
          <w:p w:rsidR="007847DC" w:rsidRPr="00DD5067" w:rsidRDefault="007847DC" w:rsidP="0052547C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r w:rsidRPr="00A25D27">
              <w:rPr>
                <w:rFonts w:ascii="Times New Roman" w:eastAsiaTheme="minorHAnsi" w:hAnsi="Times New Roman"/>
                <w:sz w:val="24"/>
                <w:szCs w:val="24"/>
              </w:rPr>
              <w:t xml:space="preserve"> юридических и физических лиц, в том числе индивидуальных предпринимателей, включенных в реестр поставщиков (подрядчиков, исполнителей), временно не допускаемых к закупкам.</w:t>
            </w:r>
          </w:p>
        </w:tc>
      </w:tr>
      <w:tr w:rsidR="004960F0" w:rsidRPr="00CA519A" w:rsidTr="0082384E">
        <w:tc>
          <w:tcPr>
            <w:tcW w:w="627" w:type="dxa"/>
            <w:vAlign w:val="center"/>
          </w:tcPr>
          <w:p w:rsidR="004960F0" w:rsidRPr="00CA519A" w:rsidRDefault="004960F0" w:rsidP="00A419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79" w:type="dxa"/>
          </w:tcPr>
          <w:p w:rsidR="004960F0" w:rsidRPr="00CA519A" w:rsidRDefault="004960F0" w:rsidP="00DD5067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о предоставлении конкурсного обеспечения </w:t>
            </w:r>
          </w:p>
        </w:tc>
        <w:tc>
          <w:tcPr>
            <w:tcW w:w="6462" w:type="dxa"/>
            <w:gridSpan w:val="3"/>
          </w:tcPr>
          <w:p w:rsidR="004960F0" w:rsidRDefault="004960F0" w:rsidP="00DD5067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установлено</w:t>
            </w:r>
          </w:p>
          <w:p w:rsidR="004960F0" w:rsidRPr="00CA519A" w:rsidRDefault="004960F0" w:rsidP="00DD5067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D3D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конкурса несет все расходы, связанные с подготовкой и подачей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своего </w:t>
            </w:r>
            <w:r w:rsidRPr="00422D3D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</w:p>
        </w:tc>
      </w:tr>
      <w:tr w:rsidR="004960F0" w:rsidRPr="00CA519A" w:rsidTr="002A10FC">
        <w:tc>
          <w:tcPr>
            <w:tcW w:w="10268" w:type="dxa"/>
            <w:gridSpan w:val="5"/>
            <w:vAlign w:val="center"/>
          </w:tcPr>
          <w:p w:rsidR="004960F0" w:rsidRPr="00CA519A" w:rsidRDefault="004960F0" w:rsidP="00BB36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предмете закупки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4960F0" w:rsidRPr="00CA519A" w:rsidTr="002A10FC">
        <w:tc>
          <w:tcPr>
            <w:tcW w:w="10268" w:type="dxa"/>
            <w:gridSpan w:val="5"/>
            <w:vAlign w:val="center"/>
          </w:tcPr>
          <w:p w:rsidR="004960F0" w:rsidRPr="00A37B89" w:rsidRDefault="004960F0" w:rsidP="00A37B89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 №1</w:t>
            </w:r>
          </w:p>
        </w:tc>
      </w:tr>
      <w:tr w:rsidR="004960F0" w:rsidRPr="00CA519A" w:rsidTr="0082384E">
        <w:tc>
          <w:tcPr>
            <w:tcW w:w="627" w:type="dxa"/>
            <w:vAlign w:val="center"/>
          </w:tcPr>
          <w:p w:rsidR="004960F0" w:rsidRPr="00CA519A" w:rsidRDefault="004960F0" w:rsidP="00A41982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328" w:type="dxa"/>
            <w:gridSpan w:val="2"/>
          </w:tcPr>
          <w:p w:rsidR="0082384E" w:rsidRDefault="0082384E" w:rsidP="00DD5067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 закупки</w:t>
            </w:r>
          </w:p>
          <w:p w:rsidR="004960F0" w:rsidRPr="00CA519A" w:rsidRDefault="004960F0" w:rsidP="00DD5067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>Наименование товаров (работ, услуг)</w:t>
            </w:r>
          </w:p>
        </w:tc>
        <w:tc>
          <w:tcPr>
            <w:tcW w:w="6313" w:type="dxa"/>
            <w:gridSpan w:val="2"/>
          </w:tcPr>
          <w:p w:rsidR="0027548E" w:rsidRDefault="0027548E" w:rsidP="0027548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Линия приготовления гранулята </w:t>
            </w:r>
            <w:r w:rsidRPr="0027548E">
              <w:rPr>
                <w:rFonts w:ascii="Times New Roman" w:hAnsi="Times New Roman"/>
                <w:sz w:val="24"/>
                <w:szCs w:val="24"/>
              </w:rPr>
              <w:t>с разовой загрузкой 300кг при насыпной плотности 0,45кг/л (2 комплекта)</w:t>
            </w:r>
          </w:p>
          <w:p w:rsidR="0027548E" w:rsidRDefault="0027548E" w:rsidP="0027548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Линия приготовления гранулята </w:t>
            </w:r>
            <w:r w:rsidRPr="0027548E">
              <w:rPr>
                <w:rFonts w:ascii="Times New Roman" w:hAnsi="Times New Roman"/>
                <w:sz w:val="24"/>
                <w:szCs w:val="24"/>
              </w:rPr>
              <w:t xml:space="preserve">с разовой загрузкой </w:t>
            </w:r>
            <w:r>
              <w:rPr>
                <w:rFonts w:ascii="Times New Roman" w:hAnsi="Times New Roman"/>
                <w:sz w:val="24"/>
                <w:szCs w:val="24"/>
              </w:rPr>
              <w:t>270</w:t>
            </w:r>
            <w:r w:rsidRPr="0027548E">
              <w:rPr>
                <w:rFonts w:ascii="Times New Roman" w:hAnsi="Times New Roman"/>
                <w:sz w:val="24"/>
                <w:szCs w:val="24"/>
              </w:rPr>
              <w:t>кг при насыпной плотности 0,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27548E">
              <w:rPr>
                <w:rFonts w:ascii="Times New Roman" w:hAnsi="Times New Roman"/>
                <w:sz w:val="24"/>
                <w:szCs w:val="24"/>
              </w:rPr>
              <w:t>кг/л (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27548E">
              <w:rPr>
                <w:rFonts w:ascii="Times New Roman" w:hAnsi="Times New Roman"/>
                <w:sz w:val="24"/>
                <w:szCs w:val="24"/>
              </w:rPr>
              <w:t xml:space="preserve"> комплекта)</w:t>
            </w:r>
          </w:p>
          <w:p w:rsidR="0027548E" w:rsidRDefault="0027548E" w:rsidP="0027548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Линия приготовления гранулята </w:t>
            </w:r>
            <w:r w:rsidRPr="0027548E">
              <w:rPr>
                <w:rFonts w:ascii="Times New Roman" w:hAnsi="Times New Roman"/>
                <w:sz w:val="24"/>
                <w:szCs w:val="24"/>
              </w:rPr>
              <w:t xml:space="preserve">с разовой загрузкой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27548E">
              <w:rPr>
                <w:rFonts w:ascii="Times New Roman" w:hAnsi="Times New Roman"/>
                <w:sz w:val="24"/>
                <w:szCs w:val="24"/>
              </w:rPr>
              <w:t>00кг при насыпной плотности 0,45кг/л (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27548E">
              <w:rPr>
                <w:rFonts w:ascii="Times New Roman" w:hAnsi="Times New Roman"/>
                <w:sz w:val="24"/>
                <w:szCs w:val="24"/>
              </w:rPr>
              <w:t xml:space="preserve"> комплект)</w:t>
            </w:r>
          </w:p>
          <w:p w:rsidR="0027548E" w:rsidRDefault="0027548E" w:rsidP="0027548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7548E" w:rsidRPr="0027548E" w:rsidRDefault="0027548E" w:rsidP="0027548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48E">
              <w:rPr>
                <w:rFonts w:ascii="Times New Roman" w:hAnsi="Times New Roman"/>
                <w:sz w:val="24"/>
                <w:szCs w:val="24"/>
              </w:rPr>
              <w:t xml:space="preserve">Один комплект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каждой из линий </w:t>
            </w:r>
            <w:r w:rsidRPr="0027548E">
              <w:rPr>
                <w:rFonts w:ascii="Times New Roman" w:hAnsi="Times New Roman"/>
                <w:sz w:val="24"/>
                <w:szCs w:val="24"/>
              </w:rPr>
              <w:t>включает в себя:</w:t>
            </w:r>
          </w:p>
          <w:p w:rsidR="0027548E" w:rsidRPr="0027548E" w:rsidRDefault="0027548E" w:rsidP="0027548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48E">
              <w:rPr>
                <w:rFonts w:ascii="Times New Roman" w:hAnsi="Times New Roman"/>
                <w:sz w:val="24"/>
                <w:szCs w:val="24"/>
              </w:rPr>
              <w:t>- Линия приготовления гранулята в составе: высокоскоростной миксер-гранулятор (комплект), сушилка-гранулятор с псевдоожиженным слоем (комплект), вакуумная транспортная система (комплект), система вакуумной загрузки гранулята (комплект), калибратор сухого гранулята (комплект), установка очистки (комплект);</w:t>
            </w:r>
          </w:p>
          <w:p w:rsidR="0027548E" w:rsidRPr="0027548E" w:rsidRDefault="0027548E" w:rsidP="0027548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48E">
              <w:rPr>
                <w:rFonts w:ascii="Times New Roman" w:hAnsi="Times New Roman"/>
                <w:sz w:val="24"/>
                <w:szCs w:val="24"/>
              </w:rPr>
              <w:t>- комплект запасных частей, рассчитанный на 2 (два) года эксплуатации – 1 комплект.</w:t>
            </w:r>
          </w:p>
          <w:p w:rsidR="009C280A" w:rsidRPr="006442BC" w:rsidRDefault="0027548E" w:rsidP="0027548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7548E">
              <w:rPr>
                <w:rFonts w:ascii="Times New Roman" w:hAnsi="Times New Roman"/>
                <w:sz w:val="24"/>
                <w:szCs w:val="24"/>
              </w:rPr>
              <w:t xml:space="preserve">- проведение  FAT, пуско-наладочных работ  и SAT испытаний, </w:t>
            </w:r>
            <w:proofErr w:type="gramStart"/>
            <w:r w:rsidRPr="004D6DA6">
              <w:rPr>
                <w:rFonts w:ascii="Times New Roman" w:hAnsi="Times New Roman"/>
                <w:sz w:val="24"/>
                <w:szCs w:val="24"/>
              </w:rPr>
              <w:t>шеф-монтаж</w:t>
            </w:r>
            <w:proofErr w:type="gramEnd"/>
            <w:r w:rsidRPr="0027548E">
              <w:rPr>
                <w:rFonts w:ascii="Times New Roman" w:hAnsi="Times New Roman"/>
                <w:sz w:val="24"/>
                <w:szCs w:val="24"/>
              </w:rPr>
              <w:t>, предоставление пакета валидационной документации с последующим заполнением IQ и OQ квалификации, обучение персонала</w:t>
            </w:r>
          </w:p>
        </w:tc>
      </w:tr>
      <w:tr w:rsidR="004960F0" w:rsidRPr="00CA519A" w:rsidTr="0082384E">
        <w:tc>
          <w:tcPr>
            <w:tcW w:w="627" w:type="dxa"/>
            <w:vAlign w:val="center"/>
          </w:tcPr>
          <w:p w:rsidR="004960F0" w:rsidRPr="00C22459" w:rsidRDefault="004960F0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328" w:type="dxa"/>
            <w:gridSpan w:val="2"/>
          </w:tcPr>
          <w:p w:rsidR="004960F0" w:rsidRPr="00C22459" w:rsidRDefault="004960F0" w:rsidP="00DD5067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22459">
              <w:rPr>
                <w:rFonts w:ascii="Times New Roman" w:hAnsi="Times New Roman" w:cs="Times New Roman"/>
                <w:sz w:val="24"/>
                <w:szCs w:val="24"/>
              </w:rPr>
              <w:t>Объем (количество)</w:t>
            </w:r>
          </w:p>
        </w:tc>
        <w:tc>
          <w:tcPr>
            <w:tcW w:w="6313" w:type="dxa"/>
            <w:gridSpan w:val="2"/>
          </w:tcPr>
          <w:p w:rsidR="008139DF" w:rsidRPr="002950E3" w:rsidRDefault="00792A2D" w:rsidP="00792A2D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9C280A">
              <w:rPr>
                <w:rFonts w:ascii="Times New Roman" w:hAnsi="Times New Roman"/>
                <w:sz w:val="24"/>
                <w:szCs w:val="24"/>
              </w:rPr>
              <w:t xml:space="preserve"> комплект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="000A1EA8">
              <w:rPr>
                <w:rFonts w:ascii="Times New Roman" w:hAnsi="Times New Roman"/>
                <w:sz w:val="24"/>
                <w:szCs w:val="24"/>
              </w:rPr>
              <w:t xml:space="preserve"> линий</w:t>
            </w:r>
          </w:p>
        </w:tc>
      </w:tr>
      <w:tr w:rsidR="0082384E" w:rsidRPr="008D2F22" w:rsidTr="0082384E">
        <w:trPr>
          <w:trHeight w:val="171"/>
        </w:trPr>
        <w:tc>
          <w:tcPr>
            <w:tcW w:w="627" w:type="dxa"/>
            <w:vAlign w:val="center"/>
          </w:tcPr>
          <w:p w:rsidR="0082384E" w:rsidRPr="00CA519A" w:rsidRDefault="0082384E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328" w:type="dxa"/>
            <w:gridSpan w:val="2"/>
          </w:tcPr>
          <w:p w:rsidR="0082384E" w:rsidRPr="008139DF" w:rsidRDefault="0082384E" w:rsidP="008139DF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9DF">
              <w:rPr>
                <w:rFonts w:ascii="Times New Roman" w:hAnsi="Times New Roman" w:cs="Times New Roman"/>
                <w:sz w:val="24"/>
                <w:szCs w:val="24"/>
              </w:rPr>
              <w:t>Описание потребительских, технических и экономических показателей (характеристик) предмета</w:t>
            </w:r>
          </w:p>
        </w:tc>
        <w:tc>
          <w:tcPr>
            <w:tcW w:w="6313" w:type="dxa"/>
            <w:gridSpan w:val="2"/>
          </w:tcPr>
          <w:p w:rsidR="0082384E" w:rsidRDefault="00BF4E9F" w:rsidP="00792A2D">
            <w:pPr>
              <w:pStyle w:val="ab"/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/>
              </w:rPr>
            </w:pPr>
            <w:r w:rsidRPr="00D31303">
              <w:rPr>
                <w:color w:val="000000"/>
              </w:rPr>
              <w:t xml:space="preserve">Приложение №1 </w:t>
            </w:r>
            <w:r w:rsidR="00D31303" w:rsidRPr="00D31303">
              <w:rPr>
                <w:color w:val="000000"/>
              </w:rPr>
              <w:t>–</w:t>
            </w:r>
            <w:r w:rsidRPr="00D31303">
              <w:rPr>
                <w:color w:val="000000"/>
              </w:rPr>
              <w:t xml:space="preserve"> </w:t>
            </w:r>
            <w:r w:rsidR="00D31303" w:rsidRPr="00D31303">
              <w:rPr>
                <w:color w:val="000000"/>
                <w:lang w:val="en-US"/>
              </w:rPr>
              <w:t>URS</w:t>
            </w:r>
            <w:r w:rsidR="00D31303" w:rsidRPr="006826A0">
              <w:rPr>
                <w:color w:val="000000"/>
              </w:rPr>
              <w:t>-</w:t>
            </w:r>
            <w:r w:rsidR="0027548E">
              <w:rPr>
                <w:color w:val="000000"/>
              </w:rPr>
              <w:t>04</w:t>
            </w:r>
            <w:r w:rsidR="00D31303" w:rsidRPr="006826A0">
              <w:rPr>
                <w:color w:val="000000"/>
              </w:rPr>
              <w:t xml:space="preserve"> </w:t>
            </w:r>
            <w:r w:rsidR="00D31303" w:rsidRPr="00D31303">
              <w:rPr>
                <w:color w:val="000000"/>
              </w:rPr>
              <w:t>спецификация пользователя</w:t>
            </w:r>
          </w:p>
          <w:p w:rsidR="00792A2D" w:rsidRDefault="00792A2D" w:rsidP="00792A2D">
            <w:pPr>
              <w:pStyle w:val="ab"/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/>
              </w:rPr>
            </w:pPr>
            <w:r w:rsidRPr="00D31303">
              <w:rPr>
                <w:color w:val="000000"/>
              </w:rPr>
              <w:t>Приложение №</w:t>
            </w:r>
            <w:r>
              <w:rPr>
                <w:color w:val="000000"/>
              </w:rPr>
              <w:t>2</w:t>
            </w:r>
            <w:r w:rsidRPr="00D31303">
              <w:rPr>
                <w:color w:val="000000"/>
              </w:rPr>
              <w:t xml:space="preserve"> – </w:t>
            </w:r>
            <w:r w:rsidRPr="00D31303">
              <w:rPr>
                <w:color w:val="000000"/>
                <w:lang w:val="en-US"/>
              </w:rPr>
              <w:t>URS</w:t>
            </w:r>
            <w:r w:rsidRPr="006826A0">
              <w:rPr>
                <w:color w:val="000000"/>
              </w:rPr>
              <w:t>-</w:t>
            </w:r>
            <w:r w:rsidR="0027548E">
              <w:rPr>
                <w:color w:val="000000"/>
              </w:rPr>
              <w:t>05</w:t>
            </w:r>
            <w:r w:rsidRPr="006826A0">
              <w:rPr>
                <w:color w:val="000000"/>
              </w:rPr>
              <w:t xml:space="preserve"> </w:t>
            </w:r>
            <w:r w:rsidRPr="00D31303">
              <w:rPr>
                <w:color w:val="000000"/>
              </w:rPr>
              <w:t>спецификация пользователя</w:t>
            </w:r>
          </w:p>
          <w:p w:rsidR="000A1EA8" w:rsidRDefault="000A1EA8" w:rsidP="000A1EA8">
            <w:pPr>
              <w:pStyle w:val="ab"/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/>
              </w:rPr>
            </w:pPr>
            <w:r w:rsidRPr="00D31303">
              <w:rPr>
                <w:color w:val="000000"/>
              </w:rPr>
              <w:t>Приложение №</w:t>
            </w:r>
            <w:r>
              <w:rPr>
                <w:color w:val="000000"/>
              </w:rPr>
              <w:t xml:space="preserve">3 </w:t>
            </w:r>
            <w:r w:rsidRPr="00D31303">
              <w:rPr>
                <w:color w:val="000000"/>
              </w:rPr>
              <w:t xml:space="preserve">– </w:t>
            </w:r>
            <w:r w:rsidRPr="00D31303">
              <w:rPr>
                <w:color w:val="000000"/>
                <w:lang w:val="en-US"/>
              </w:rPr>
              <w:t>URS</w:t>
            </w:r>
            <w:r w:rsidRPr="006826A0">
              <w:rPr>
                <w:color w:val="000000"/>
              </w:rPr>
              <w:t>-</w:t>
            </w:r>
            <w:r w:rsidR="0027548E">
              <w:rPr>
                <w:color w:val="000000"/>
              </w:rPr>
              <w:t>06</w:t>
            </w:r>
            <w:r w:rsidRPr="006826A0">
              <w:rPr>
                <w:color w:val="000000"/>
              </w:rPr>
              <w:t xml:space="preserve"> </w:t>
            </w:r>
            <w:r w:rsidRPr="00D31303">
              <w:rPr>
                <w:color w:val="000000"/>
              </w:rPr>
              <w:t>спецификация пользователя</w:t>
            </w:r>
          </w:p>
          <w:p w:rsidR="00792A2D" w:rsidRPr="00D31303" w:rsidRDefault="00792A2D" w:rsidP="00792A2D">
            <w:pPr>
              <w:pStyle w:val="ab"/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/>
              </w:rPr>
            </w:pPr>
          </w:p>
        </w:tc>
      </w:tr>
      <w:tr w:rsidR="004960F0" w:rsidRPr="00CA519A" w:rsidTr="0082384E">
        <w:tc>
          <w:tcPr>
            <w:tcW w:w="627" w:type="dxa"/>
            <w:vAlign w:val="center"/>
          </w:tcPr>
          <w:p w:rsidR="004960F0" w:rsidRPr="00797AB0" w:rsidRDefault="004960F0" w:rsidP="009A214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338" w:type="dxa"/>
            <w:gridSpan w:val="3"/>
          </w:tcPr>
          <w:p w:rsidR="004960F0" w:rsidRPr="00797AB0" w:rsidRDefault="004960F0" w:rsidP="00DD5067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B0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11" w:history="1">
              <w:r w:rsidRPr="00797AB0">
                <w:rPr>
                  <w:rFonts w:ascii="Times New Roman" w:hAnsi="Times New Roman" w:cs="Times New Roman"/>
                  <w:sz w:val="24"/>
                  <w:szCs w:val="24"/>
                </w:rPr>
                <w:t>ОКРБ</w:t>
              </w:r>
            </w:hyperlink>
            <w:r w:rsidRPr="00797AB0">
              <w:rPr>
                <w:rFonts w:ascii="Times New Roman" w:hAnsi="Times New Roman" w:cs="Times New Roman"/>
                <w:sz w:val="24"/>
                <w:szCs w:val="24"/>
              </w:rPr>
              <w:t xml:space="preserve"> 007-2012 </w:t>
            </w:r>
            <w:hyperlink w:anchor="P696" w:history="1">
              <w:r w:rsidRPr="00797AB0">
                <w:rPr>
                  <w:rFonts w:ascii="Times New Roman" w:hAnsi="Times New Roman" w:cs="Times New Roman"/>
                  <w:sz w:val="24"/>
                  <w:szCs w:val="24"/>
                </w:rPr>
                <w:t>&lt;12&gt;</w:t>
              </w:r>
            </w:hyperlink>
            <w:r w:rsidRPr="00797AB0">
              <w:rPr>
                <w:rFonts w:ascii="Times New Roman" w:hAnsi="Times New Roman" w:cs="Times New Roman"/>
                <w:sz w:val="24"/>
                <w:szCs w:val="24"/>
              </w:rPr>
              <w:t xml:space="preserve"> (подвид)</w:t>
            </w:r>
          </w:p>
        </w:tc>
        <w:tc>
          <w:tcPr>
            <w:tcW w:w="6303" w:type="dxa"/>
          </w:tcPr>
          <w:p w:rsidR="000A1EA8" w:rsidRPr="000A1EA8" w:rsidRDefault="000A1EA8" w:rsidP="000A1EA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A1EA8">
              <w:rPr>
                <w:rFonts w:ascii="Times New Roman" w:hAnsi="Times New Roman"/>
                <w:sz w:val="24"/>
                <w:szCs w:val="24"/>
              </w:rPr>
              <w:t>28.99.39.650</w:t>
            </w:r>
          </w:p>
          <w:p w:rsidR="004960F0" w:rsidRPr="0082384E" w:rsidRDefault="004960F0" w:rsidP="000A1EA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60F0" w:rsidRPr="00CA519A" w:rsidTr="0082384E">
        <w:trPr>
          <w:trHeight w:val="419"/>
        </w:trPr>
        <w:tc>
          <w:tcPr>
            <w:tcW w:w="627" w:type="dxa"/>
            <w:vAlign w:val="center"/>
          </w:tcPr>
          <w:p w:rsidR="004960F0" w:rsidRPr="00797AB0" w:rsidRDefault="004960F0" w:rsidP="009A214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338" w:type="dxa"/>
            <w:gridSpan w:val="3"/>
          </w:tcPr>
          <w:p w:rsidR="004960F0" w:rsidRPr="00797AB0" w:rsidRDefault="004960F0" w:rsidP="00DD5067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B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в соответствии с </w:t>
            </w:r>
            <w:hyperlink r:id="rId12" w:history="1">
              <w:r w:rsidRPr="00797AB0">
                <w:rPr>
                  <w:rFonts w:ascii="Times New Roman" w:hAnsi="Times New Roman" w:cs="Times New Roman"/>
                  <w:sz w:val="24"/>
                  <w:szCs w:val="24"/>
                </w:rPr>
                <w:t>ОКРБ</w:t>
              </w:r>
            </w:hyperlink>
            <w:r w:rsidRPr="00797AB0">
              <w:rPr>
                <w:rFonts w:ascii="Times New Roman" w:hAnsi="Times New Roman" w:cs="Times New Roman"/>
                <w:sz w:val="24"/>
                <w:szCs w:val="24"/>
              </w:rPr>
              <w:t xml:space="preserve"> 007-2012</w:t>
            </w:r>
          </w:p>
        </w:tc>
        <w:tc>
          <w:tcPr>
            <w:tcW w:w="6303" w:type="dxa"/>
          </w:tcPr>
          <w:p w:rsidR="004518D3" w:rsidRPr="002950E3" w:rsidRDefault="000A1EA8" w:rsidP="000121FD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EA8">
              <w:rPr>
                <w:rFonts w:ascii="Times New Roman" w:hAnsi="Times New Roman"/>
                <w:sz w:val="24"/>
                <w:szCs w:val="24"/>
              </w:rPr>
              <w:t xml:space="preserve">Машины и механические приспособления специального назначения для смешивания, перемешивания, дробления, размалывания, </w:t>
            </w:r>
            <w:proofErr w:type="spellStart"/>
            <w:r w:rsidRPr="000A1EA8">
              <w:rPr>
                <w:rFonts w:ascii="Times New Roman" w:hAnsi="Times New Roman"/>
                <w:sz w:val="24"/>
                <w:szCs w:val="24"/>
              </w:rPr>
              <w:t>грохочения</w:t>
            </w:r>
            <w:proofErr w:type="spellEnd"/>
            <w:r w:rsidRPr="000A1EA8">
              <w:rPr>
                <w:rFonts w:ascii="Times New Roman" w:hAnsi="Times New Roman"/>
                <w:sz w:val="24"/>
                <w:szCs w:val="24"/>
              </w:rPr>
              <w:t>, просеивания, гомогенизации, эмульгирования или размешивания</w:t>
            </w:r>
          </w:p>
        </w:tc>
      </w:tr>
      <w:tr w:rsidR="004960F0" w:rsidRPr="00CA519A" w:rsidTr="005A6C6B">
        <w:trPr>
          <w:trHeight w:val="314"/>
        </w:trPr>
        <w:tc>
          <w:tcPr>
            <w:tcW w:w="627" w:type="dxa"/>
            <w:vAlign w:val="center"/>
          </w:tcPr>
          <w:p w:rsidR="004960F0" w:rsidRPr="00CA519A" w:rsidRDefault="004960F0" w:rsidP="009A214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3338" w:type="dxa"/>
            <w:gridSpan w:val="3"/>
          </w:tcPr>
          <w:p w:rsidR="004960F0" w:rsidRPr="00CA519A" w:rsidRDefault="004960F0" w:rsidP="00DD5067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>Срок (сроки) поставки товаров (выполнения работ, оказания услуг)</w:t>
            </w:r>
          </w:p>
        </w:tc>
        <w:tc>
          <w:tcPr>
            <w:tcW w:w="6303" w:type="dxa"/>
          </w:tcPr>
          <w:p w:rsidR="00B73C34" w:rsidRDefault="00B73C34" w:rsidP="00F90DE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34"/>
              <w:jc w:val="both"/>
              <w:rPr>
                <w:rFonts w:ascii="Times New Roman" w:eastAsia="MS Minngs" w:hAnsi="Times New Roman"/>
                <w:sz w:val="24"/>
                <w:szCs w:val="24"/>
              </w:rPr>
            </w:pPr>
            <w:r>
              <w:rPr>
                <w:rFonts w:ascii="Times New Roman" w:eastAsia="MS Minngs" w:hAnsi="Times New Roman"/>
                <w:sz w:val="24"/>
                <w:szCs w:val="24"/>
              </w:rPr>
              <w:t xml:space="preserve">Общий срок поставки оборудования на склад покупателя (изготовление, </w:t>
            </w:r>
            <w:r>
              <w:rPr>
                <w:rFonts w:ascii="Times New Roman" w:eastAsia="MS Minngs" w:hAnsi="Times New Roman"/>
                <w:sz w:val="24"/>
                <w:szCs w:val="24"/>
                <w:lang w:val="en-US"/>
              </w:rPr>
              <w:t>FAT</w:t>
            </w:r>
            <w:r>
              <w:rPr>
                <w:rFonts w:ascii="Times New Roman" w:eastAsia="MS Minngs" w:hAnsi="Times New Roman"/>
                <w:sz w:val="24"/>
                <w:szCs w:val="24"/>
              </w:rPr>
              <w:t xml:space="preserve"> и доставка)  – предложение поставщика, но не позднее:</w:t>
            </w:r>
            <w:r w:rsidR="00261D64">
              <w:rPr>
                <w:rFonts w:ascii="Times New Roman" w:eastAsia="MS Minngs" w:hAnsi="Times New Roman"/>
                <w:sz w:val="24"/>
                <w:szCs w:val="24"/>
              </w:rPr>
              <w:t xml:space="preserve"> </w:t>
            </w:r>
            <w:r w:rsidR="00BB4EB0">
              <w:rPr>
                <w:rFonts w:ascii="Times New Roman" w:eastAsia="MS Minngs" w:hAnsi="Times New Roman"/>
                <w:sz w:val="24"/>
                <w:szCs w:val="24"/>
              </w:rPr>
              <w:t>01.09.2024</w:t>
            </w:r>
          </w:p>
          <w:p w:rsidR="00C42BE6" w:rsidRDefault="003F00F1" w:rsidP="00261D6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34"/>
              <w:jc w:val="both"/>
              <w:rPr>
                <w:rFonts w:ascii="Times New Roman" w:eastAsia="MS Minngs" w:hAnsi="Times New Roman"/>
                <w:sz w:val="24"/>
                <w:szCs w:val="24"/>
              </w:rPr>
            </w:pPr>
            <w:r>
              <w:rPr>
                <w:rFonts w:ascii="Times New Roman" w:eastAsia="MS Minngs" w:hAnsi="Times New Roman"/>
                <w:sz w:val="24"/>
                <w:szCs w:val="24"/>
              </w:rPr>
              <w:t xml:space="preserve">Выполнение </w:t>
            </w:r>
            <w:r w:rsidR="005A6C6B">
              <w:rPr>
                <w:rFonts w:ascii="Times New Roman" w:eastAsia="MS Minngs" w:hAnsi="Times New Roman"/>
                <w:sz w:val="24"/>
                <w:szCs w:val="24"/>
              </w:rPr>
              <w:t>пуско-наладочны</w:t>
            </w:r>
            <w:r>
              <w:rPr>
                <w:rFonts w:ascii="Times New Roman" w:eastAsia="MS Minngs" w:hAnsi="Times New Roman"/>
                <w:sz w:val="24"/>
                <w:szCs w:val="24"/>
              </w:rPr>
              <w:t>х</w:t>
            </w:r>
            <w:r w:rsidR="005A6C6B">
              <w:rPr>
                <w:rFonts w:ascii="Times New Roman" w:eastAsia="MS Minngs" w:hAnsi="Times New Roman"/>
                <w:sz w:val="24"/>
                <w:szCs w:val="24"/>
              </w:rPr>
              <w:t xml:space="preserve"> работ, </w:t>
            </w:r>
            <w:proofErr w:type="gramStart"/>
            <w:r>
              <w:rPr>
                <w:rFonts w:ascii="Times New Roman" w:eastAsia="MS Minngs" w:hAnsi="Times New Roman"/>
                <w:sz w:val="24"/>
                <w:szCs w:val="24"/>
              </w:rPr>
              <w:t>шеф-монтажа</w:t>
            </w:r>
            <w:proofErr w:type="gramEnd"/>
            <w:r>
              <w:rPr>
                <w:rFonts w:ascii="Times New Roman" w:eastAsia="MS Minngs" w:hAnsi="Times New Roman"/>
                <w:sz w:val="24"/>
                <w:szCs w:val="24"/>
              </w:rPr>
              <w:t xml:space="preserve">, </w:t>
            </w:r>
            <w:r w:rsidR="00C42BE6" w:rsidRPr="00261D64">
              <w:rPr>
                <w:rFonts w:ascii="Times New Roman" w:eastAsia="MS Minngs" w:hAnsi="Times New Roman"/>
                <w:sz w:val="24"/>
                <w:szCs w:val="24"/>
                <w:lang w:val="en-US"/>
              </w:rPr>
              <w:t>SAT</w:t>
            </w:r>
            <w:r w:rsidR="00C42BE6" w:rsidRPr="00261D64">
              <w:rPr>
                <w:rFonts w:ascii="Times New Roman" w:eastAsia="MS Minngs" w:hAnsi="Times New Roman"/>
                <w:sz w:val="24"/>
                <w:szCs w:val="24"/>
              </w:rPr>
              <w:t>, валидаци</w:t>
            </w:r>
            <w:r>
              <w:rPr>
                <w:rFonts w:ascii="Times New Roman" w:eastAsia="MS Minngs" w:hAnsi="Times New Roman"/>
                <w:sz w:val="24"/>
                <w:szCs w:val="24"/>
              </w:rPr>
              <w:t>и</w:t>
            </w:r>
            <w:r w:rsidR="00C42BE6" w:rsidRPr="00261D64">
              <w:rPr>
                <w:rFonts w:ascii="Times New Roman" w:eastAsia="MS Minngs" w:hAnsi="Times New Roman"/>
                <w:sz w:val="24"/>
                <w:szCs w:val="24"/>
              </w:rPr>
              <w:t>, обучени</w:t>
            </w:r>
            <w:r>
              <w:rPr>
                <w:rFonts w:ascii="Times New Roman" w:eastAsia="MS Minngs" w:hAnsi="Times New Roman"/>
                <w:sz w:val="24"/>
                <w:szCs w:val="24"/>
              </w:rPr>
              <w:t>я персонала</w:t>
            </w:r>
            <w:r w:rsidR="008524FC" w:rsidRPr="00261D64">
              <w:rPr>
                <w:rFonts w:ascii="Times New Roman" w:eastAsia="MS Minngs" w:hAnsi="Times New Roman"/>
                <w:sz w:val="24"/>
                <w:szCs w:val="24"/>
              </w:rPr>
              <w:t xml:space="preserve"> - </w:t>
            </w:r>
            <w:r w:rsidR="00C42BE6" w:rsidRPr="00261D64">
              <w:rPr>
                <w:rFonts w:ascii="Times New Roman" w:eastAsia="MS Minngs" w:hAnsi="Times New Roman"/>
                <w:sz w:val="24"/>
                <w:szCs w:val="24"/>
              </w:rPr>
              <w:t xml:space="preserve"> </w:t>
            </w:r>
            <w:r w:rsidR="008524FC" w:rsidRPr="00261D64">
              <w:rPr>
                <w:rFonts w:ascii="Times New Roman" w:eastAsia="MS Minngs" w:hAnsi="Times New Roman"/>
                <w:sz w:val="24"/>
                <w:szCs w:val="24"/>
              </w:rPr>
              <w:t>будет проводит</w:t>
            </w:r>
            <w:r w:rsidR="00261D64">
              <w:rPr>
                <w:rFonts w:ascii="Times New Roman" w:eastAsia="MS Minngs" w:hAnsi="Times New Roman"/>
                <w:sz w:val="24"/>
                <w:szCs w:val="24"/>
              </w:rPr>
              <w:t>ь</w:t>
            </w:r>
            <w:r w:rsidR="008524FC" w:rsidRPr="00261D64">
              <w:rPr>
                <w:rFonts w:ascii="Times New Roman" w:eastAsia="MS Minngs" w:hAnsi="Times New Roman"/>
                <w:sz w:val="24"/>
                <w:szCs w:val="24"/>
              </w:rPr>
              <w:t xml:space="preserve">ся после уведомления Заказчика о готовности оборудования, ориентировочно </w:t>
            </w:r>
            <w:r w:rsidR="008524FC" w:rsidRPr="00C81008">
              <w:rPr>
                <w:rFonts w:ascii="Times New Roman" w:eastAsia="MS Minngs" w:hAnsi="Times New Roman"/>
                <w:sz w:val="24"/>
                <w:szCs w:val="24"/>
              </w:rPr>
              <w:t xml:space="preserve">в период </w:t>
            </w:r>
            <w:r w:rsidR="00261D64" w:rsidRPr="00BB4EB0">
              <w:rPr>
                <w:rFonts w:ascii="Times New Roman" w:eastAsia="MS Minngs" w:hAnsi="Times New Roman"/>
                <w:sz w:val="24"/>
                <w:szCs w:val="24"/>
              </w:rPr>
              <w:t>сентябрь</w:t>
            </w:r>
            <w:r w:rsidR="00BD2BCF" w:rsidRPr="00BB4EB0">
              <w:rPr>
                <w:rFonts w:ascii="Times New Roman" w:eastAsia="MS Minngs" w:hAnsi="Times New Roman"/>
                <w:sz w:val="24"/>
                <w:szCs w:val="24"/>
              </w:rPr>
              <w:t xml:space="preserve"> 2024 </w:t>
            </w:r>
            <w:r w:rsidR="00261D64" w:rsidRPr="00BB4EB0">
              <w:rPr>
                <w:rFonts w:ascii="Times New Roman" w:eastAsia="MS Minngs" w:hAnsi="Times New Roman"/>
                <w:sz w:val="24"/>
                <w:szCs w:val="24"/>
              </w:rPr>
              <w:t>-</w:t>
            </w:r>
            <w:r w:rsidR="00BD2BCF" w:rsidRPr="00BB4EB0">
              <w:rPr>
                <w:rFonts w:ascii="Times New Roman" w:eastAsia="MS Minngs" w:hAnsi="Times New Roman"/>
                <w:sz w:val="24"/>
                <w:szCs w:val="24"/>
              </w:rPr>
              <w:t xml:space="preserve"> </w:t>
            </w:r>
            <w:r w:rsidR="00BB4EB0" w:rsidRPr="00BB4EB0">
              <w:rPr>
                <w:rFonts w:ascii="Times New Roman" w:eastAsia="MS Minngs" w:hAnsi="Times New Roman"/>
                <w:sz w:val="24"/>
                <w:szCs w:val="24"/>
              </w:rPr>
              <w:t>апрель</w:t>
            </w:r>
            <w:r w:rsidR="00261D64" w:rsidRPr="00BB4EB0">
              <w:rPr>
                <w:rFonts w:ascii="Times New Roman" w:eastAsia="MS Minngs" w:hAnsi="Times New Roman"/>
                <w:sz w:val="24"/>
                <w:szCs w:val="24"/>
              </w:rPr>
              <w:t xml:space="preserve"> 202</w:t>
            </w:r>
            <w:r w:rsidR="00BD2BCF" w:rsidRPr="00BB4EB0">
              <w:rPr>
                <w:rFonts w:ascii="Times New Roman" w:eastAsia="MS Minngs" w:hAnsi="Times New Roman"/>
                <w:sz w:val="24"/>
                <w:szCs w:val="24"/>
              </w:rPr>
              <w:t>5</w:t>
            </w:r>
            <w:r w:rsidR="00261D64" w:rsidRPr="00BB4EB0">
              <w:rPr>
                <w:rFonts w:ascii="Times New Roman" w:eastAsia="MS Minngs" w:hAnsi="Times New Roman"/>
                <w:sz w:val="24"/>
                <w:szCs w:val="24"/>
              </w:rPr>
              <w:t xml:space="preserve"> года</w:t>
            </w:r>
          </w:p>
          <w:p w:rsidR="00B54113" w:rsidRPr="00261D64" w:rsidRDefault="00B54113" w:rsidP="006D11D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34"/>
              <w:jc w:val="both"/>
              <w:rPr>
                <w:rFonts w:ascii="Times New Roman" w:eastAsia="MS Minngs" w:hAnsi="Times New Roman"/>
                <w:sz w:val="24"/>
                <w:szCs w:val="24"/>
              </w:rPr>
            </w:pPr>
            <w:r>
              <w:rPr>
                <w:rFonts w:ascii="Times New Roman" w:eastAsia="MS Minngs" w:hAnsi="Times New Roman"/>
                <w:sz w:val="24"/>
                <w:szCs w:val="24"/>
              </w:rPr>
              <w:t>Условия поставки</w:t>
            </w:r>
            <w:r w:rsidR="006D11D8" w:rsidRPr="002D6655">
              <w:rPr>
                <w:rFonts w:ascii="Times New Roman" w:eastAsia="MS Minngs" w:hAnsi="Times New Roman"/>
                <w:sz w:val="24"/>
                <w:szCs w:val="24"/>
              </w:rPr>
              <w:t>:</w:t>
            </w:r>
            <w:r w:rsidRPr="002D6655">
              <w:rPr>
                <w:rFonts w:ascii="Times New Roman" w:eastAsia="MS Minngs" w:hAnsi="Times New Roman"/>
                <w:sz w:val="24"/>
                <w:szCs w:val="24"/>
              </w:rPr>
              <w:t xml:space="preserve"> CIP</w:t>
            </w:r>
            <w:r w:rsidR="00B21238" w:rsidRPr="002D6655">
              <w:rPr>
                <w:rFonts w:ascii="Times New Roman" w:eastAsia="MS Minngs" w:hAnsi="Times New Roman"/>
                <w:sz w:val="24"/>
                <w:szCs w:val="24"/>
              </w:rPr>
              <w:t xml:space="preserve"> </w:t>
            </w:r>
            <w:proofErr w:type="spellStart"/>
            <w:r w:rsidR="00B21238" w:rsidRPr="002D6655">
              <w:rPr>
                <w:rFonts w:ascii="Times New Roman" w:eastAsia="MS Minngs" w:hAnsi="Times New Roman"/>
                <w:sz w:val="24"/>
                <w:szCs w:val="24"/>
              </w:rPr>
              <w:t>г</w:t>
            </w:r>
            <w:proofErr w:type="gramStart"/>
            <w:r w:rsidR="00B21238" w:rsidRPr="002D6655">
              <w:rPr>
                <w:rFonts w:ascii="Times New Roman" w:eastAsia="MS Minngs" w:hAnsi="Times New Roman"/>
                <w:sz w:val="24"/>
                <w:szCs w:val="24"/>
              </w:rPr>
              <w:t>.Б</w:t>
            </w:r>
            <w:proofErr w:type="gramEnd"/>
            <w:r w:rsidR="00B21238" w:rsidRPr="002D6655">
              <w:rPr>
                <w:rFonts w:ascii="Times New Roman" w:eastAsia="MS Minngs" w:hAnsi="Times New Roman"/>
                <w:sz w:val="24"/>
                <w:szCs w:val="24"/>
              </w:rPr>
              <w:t>орисов</w:t>
            </w:r>
            <w:proofErr w:type="spellEnd"/>
            <w:r w:rsidRPr="002D6655">
              <w:rPr>
                <w:rFonts w:ascii="Times New Roman" w:eastAsia="MS Minngs" w:hAnsi="Times New Roman"/>
                <w:sz w:val="24"/>
                <w:szCs w:val="24"/>
              </w:rPr>
              <w:t xml:space="preserve">  для нерезидентов РБ</w:t>
            </w:r>
            <w:r w:rsidR="006D11D8" w:rsidRPr="002D6655">
              <w:rPr>
                <w:rFonts w:ascii="Times New Roman" w:eastAsia="MS Minngs" w:hAnsi="Times New Roman"/>
                <w:sz w:val="24"/>
                <w:szCs w:val="24"/>
              </w:rPr>
              <w:t xml:space="preserve">, </w:t>
            </w:r>
            <w:r w:rsidRPr="002D6655">
              <w:rPr>
                <w:rFonts w:ascii="Times New Roman" w:eastAsia="MS Minngs" w:hAnsi="Times New Roman"/>
                <w:sz w:val="24"/>
                <w:szCs w:val="24"/>
              </w:rPr>
              <w:t xml:space="preserve"> DDP </w:t>
            </w:r>
            <w:proofErr w:type="spellStart"/>
            <w:r w:rsidR="00B21238" w:rsidRPr="002D6655">
              <w:rPr>
                <w:rFonts w:ascii="Times New Roman" w:eastAsia="MS Minngs" w:hAnsi="Times New Roman"/>
                <w:sz w:val="24"/>
                <w:szCs w:val="24"/>
              </w:rPr>
              <w:t>г.Борисов</w:t>
            </w:r>
            <w:proofErr w:type="spellEnd"/>
            <w:r w:rsidR="00B21238" w:rsidRPr="002D6655">
              <w:rPr>
                <w:rFonts w:ascii="Times New Roman" w:eastAsia="MS Minngs" w:hAnsi="Times New Roman"/>
                <w:sz w:val="24"/>
                <w:szCs w:val="24"/>
              </w:rPr>
              <w:t xml:space="preserve"> </w:t>
            </w:r>
            <w:r w:rsidRPr="002D6655">
              <w:rPr>
                <w:rFonts w:ascii="Times New Roman" w:eastAsia="MS Minngs" w:hAnsi="Times New Roman"/>
                <w:sz w:val="24"/>
                <w:szCs w:val="24"/>
              </w:rPr>
              <w:t>для</w:t>
            </w:r>
            <w:r w:rsidRPr="002D6655">
              <w:rPr>
                <w:rFonts w:ascii="Times New Roman" w:eastAsia="MS Minngs" w:hAnsi="Times New Roman"/>
                <w:color w:val="FF0000"/>
                <w:sz w:val="24"/>
                <w:szCs w:val="24"/>
              </w:rPr>
              <w:t xml:space="preserve"> </w:t>
            </w:r>
            <w:r w:rsidRPr="002D6655">
              <w:rPr>
                <w:rFonts w:ascii="Times New Roman" w:eastAsia="MS Minngs" w:hAnsi="Times New Roman"/>
                <w:sz w:val="24"/>
                <w:szCs w:val="24"/>
              </w:rPr>
              <w:t>резидентов</w:t>
            </w:r>
            <w:r w:rsidRPr="00B54113">
              <w:rPr>
                <w:rFonts w:ascii="Times New Roman" w:eastAsia="MS Minngs" w:hAnsi="Times New Roman"/>
                <w:sz w:val="24"/>
                <w:szCs w:val="24"/>
              </w:rPr>
              <w:t xml:space="preserve"> РБ</w:t>
            </w:r>
          </w:p>
        </w:tc>
      </w:tr>
      <w:tr w:rsidR="00145B38" w:rsidRPr="00CA519A" w:rsidTr="0082384E">
        <w:tc>
          <w:tcPr>
            <w:tcW w:w="627" w:type="dxa"/>
            <w:vAlign w:val="center"/>
          </w:tcPr>
          <w:p w:rsidR="00145B38" w:rsidRPr="00CA519A" w:rsidRDefault="00145B38" w:rsidP="009A214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338" w:type="dxa"/>
            <w:gridSpan w:val="3"/>
          </w:tcPr>
          <w:p w:rsidR="00145B38" w:rsidRPr="00CA519A" w:rsidRDefault="00145B38" w:rsidP="00DD5067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>Условия и сроки оплаты товара (работы, услуги)</w:t>
            </w:r>
          </w:p>
        </w:tc>
        <w:tc>
          <w:tcPr>
            <w:tcW w:w="6303" w:type="dxa"/>
          </w:tcPr>
          <w:p w:rsidR="009C280A" w:rsidRDefault="009C280A" w:rsidP="009C280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MS Minngs" w:hAnsi="Times New Roman"/>
                <w:sz w:val="24"/>
                <w:szCs w:val="24"/>
              </w:rPr>
            </w:pPr>
            <w:r w:rsidRPr="009C280A">
              <w:rPr>
                <w:rFonts w:ascii="Times New Roman" w:eastAsia="MS Minngs" w:hAnsi="Times New Roman"/>
                <w:sz w:val="24"/>
                <w:szCs w:val="24"/>
                <w:u w:val="single"/>
              </w:rPr>
              <w:t>Вариант №1</w:t>
            </w:r>
            <w:r>
              <w:rPr>
                <w:rFonts w:ascii="Times New Roman" w:eastAsia="MS Minngs" w:hAnsi="Times New Roman"/>
                <w:sz w:val="24"/>
                <w:szCs w:val="24"/>
              </w:rPr>
              <w:t>:</w:t>
            </w:r>
          </w:p>
          <w:p w:rsidR="009C280A" w:rsidRDefault="009C280A" w:rsidP="009C280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MS Minngs" w:hAnsi="Times New Roman"/>
                <w:sz w:val="24"/>
                <w:szCs w:val="24"/>
              </w:rPr>
            </w:pPr>
            <w:r w:rsidRPr="009C280A">
              <w:rPr>
                <w:rFonts w:ascii="Times New Roman" w:eastAsia="MS Minngs" w:hAnsi="Times New Roman"/>
                <w:sz w:val="24"/>
                <w:szCs w:val="24"/>
              </w:rPr>
              <w:t>При валюте платежа</w:t>
            </w:r>
            <w:r>
              <w:rPr>
                <w:rFonts w:ascii="Times New Roman" w:eastAsia="MS Minngs" w:hAnsi="Times New Roman"/>
                <w:sz w:val="24"/>
                <w:szCs w:val="24"/>
              </w:rPr>
              <w:t xml:space="preserve"> </w:t>
            </w:r>
            <w:r w:rsidRPr="009C280A">
              <w:rPr>
                <w:rFonts w:ascii="Times New Roman" w:eastAsia="MS Minngs" w:hAnsi="Times New Roman"/>
                <w:sz w:val="24"/>
                <w:szCs w:val="24"/>
              </w:rPr>
              <w:t>BYN</w:t>
            </w:r>
            <w:r>
              <w:rPr>
                <w:rFonts w:ascii="Times New Roman" w:eastAsia="MS Minngs" w:hAnsi="Times New Roman"/>
                <w:sz w:val="24"/>
                <w:szCs w:val="24"/>
              </w:rPr>
              <w:t xml:space="preserve">, </w:t>
            </w:r>
            <w:r w:rsidRPr="009C280A">
              <w:rPr>
                <w:rFonts w:ascii="Times New Roman" w:eastAsia="MS Minngs" w:hAnsi="Times New Roman"/>
                <w:sz w:val="24"/>
                <w:szCs w:val="24"/>
              </w:rPr>
              <w:t>RUB, USD, EUR, CNY</w:t>
            </w:r>
            <w:r>
              <w:rPr>
                <w:rFonts w:ascii="Times New Roman" w:eastAsia="MS Minngs" w:hAnsi="Times New Roman"/>
                <w:sz w:val="24"/>
                <w:szCs w:val="24"/>
              </w:rPr>
              <w:t>:</w:t>
            </w:r>
          </w:p>
          <w:p w:rsidR="00AB1DD8" w:rsidRPr="00AB1DD8" w:rsidRDefault="00AB1DD8" w:rsidP="00AB1DD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MS Minngs" w:hAnsi="Times New Roman"/>
                <w:sz w:val="24"/>
                <w:szCs w:val="24"/>
              </w:rPr>
            </w:pPr>
            <w:r w:rsidRPr="00AB1DD8">
              <w:rPr>
                <w:rFonts w:ascii="Times New Roman" w:eastAsia="MS Minngs" w:hAnsi="Times New Roman"/>
                <w:sz w:val="24"/>
                <w:szCs w:val="24"/>
              </w:rPr>
              <w:t>1 этап – в размере 80% от общей стоимост</w:t>
            </w:r>
            <w:r>
              <w:rPr>
                <w:rFonts w:ascii="Times New Roman" w:eastAsia="MS Minngs" w:hAnsi="Times New Roman"/>
                <w:sz w:val="24"/>
                <w:szCs w:val="24"/>
              </w:rPr>
              <w:t>и</w:t>
            </w:r>
            <w:r w:rsidRPr="00AB1DD8">
              <w:rPr>
                <w:rFonts w:ascii="Times New Roman" w:eastAsia="MS Minngs" w:hAnsi="Times New Roman"/>
                <w:sz w:val="24"/>
                <w:szCs w:val="24"/>
              </w:rPr>
              <w:t xml:space="preserve"> контракта </w:t>
            </w:r>
            <w:r>
              <w:rPr>
                <w:rFonts w:ascii="Times New Roman" w:eastAsia="MS Minngs" w:hAnsi="Times New Roman"/>
                <w:sz w:val="24"/>
                <w:szCs w:val="24"/>
              </w:rPr>
              <w:t xml:space="preserve"> </w:t>
            </w:r>
            <w:r w:rsidRPr="00AB1DD8">
              <w:rPr>
                <w:rFonts w:ascii="Times New Roman" w:eastAsia="MS Minngs" w:hAnsi="Times New Roman"/>
                <w:sz w:val="24"/>
                <w:szCs w:val="24"/>
              </w:rPr>
              <w:t>по факту поставки товара на склад покупателя;</w:t>
            </w:r>
          </w:p>
          <w:p w:rsidR="00122F98" w:rsidRPr="00AB1DD8" w:rsidRDefault="00AB1DD8" w:rsidP="00AB1DD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MS Minngs" w:hAnsi="Times New Roman"/>
                <w:sz w:val="24"/>
                <w:szCs w:val="24"/>
              </w:rPr>
            </w:pPr>
            <w:r w:rsidRPr="00AB1DD8">
              <w:rPr>
                <w:rFonts w:ascii="Times New Roman" w:eastAsia="MS Minngs" w:hAnsi="Times New Roman"/>
                <w:sz w:val="24"/>
                <w:szCs w:val="24"/>
              </w:rPr>
              <w:t xml:space="preserve">2 этап – в размере 20% от общей стоимости контракта </w:t>
            </w:r>
            <w:r>
              <w:rPr>
                <w:rFonts w:ascii="Times New Roman" w:eastAsia="MS Minngs" w:hAnsi="Times New Roman"/>
                <w:sz w:val="24"/>
                <w:szCs w:val="24"/>
              </w:rPr>
              <w:t xml:space="preserve"> </w:t>
            </w:r>
            <w:r w:rsidRPr="00AB1DD8">
              <w:rPr>
                <w:rFonts w:ascii="Times New Roman" w:eastAsia="MS Minngs" w:hAnsi="Times New Roman"/>
                <w:sz w:val="24"/>
                <w:szCs w:val="24"/>
              </w:rPr>
              <w:t xml:space="preserve">по  факту </w:t>
            </w:r>
            <w:r w:rsidR="003F00F1">
              <w:rPr>
                <w:rFonts w:ascii="Times New Roman" w:eastAsia="MS Minngs" w:hAnsi="Times New Roman"/>
                <w:sz w:val="24"/>
                <w:szCs w:val="24"/>
              </w:rPr>
              <w:t xml:space="preserve">выполнения </w:t>
            </w:r>
            <w:r w:rsidR="005A6C6B" w:rsidRPr="005A6C6B">
              <w:rPr>
                <w:rFonts w:ascii="Times New Roman" w:eastAsia="MS Minngs" w:hAnsi="Times New Roman"/>
                <w:sz w:val="24"/>
                <w:szCs w:val="24"/>
              </w:rPr>
              <w:t>пуско-наладочны</w:t>
            </w:r>
            <w:r w:rsidR="003F00F1">
              <w:rPr>
                <w:rFonts w:ascii="Times New Roman" w:eastAsia="MS Minngs" w:hAnsi="Times New Roman"/>
                <w:sz w:val="24"/>
                <w:szCs w:val="24"/>
              </w:rPr>
              <w:t>х</w:t>
            </w:r>
            <w:r w:rsidR="005A6C6B" w:rsidRPr="005A6C6B">
              <w:rPr>
                <w:rFonts w:ascii="Times New Roman" w:eastAsia="MS Minngs" w:hAnsi="Times New Roman"/>
                <w:sz w:val="24"/>
                <w:szCs w:val="24"/>
              </w:rPr>
              <w:t xml:space="preserve"> работ</w:t>
            </w:r>
            <w:r w:rsidR="005A6C6B">
              <w:rPr>
                <w:rFonts w:ascii="Times New Roman" w:eastAsia="MS Minngs" w:hAnsi="Times New Roman"/>
                <w:sz w:val="24"/>
                <w:szCs w:val="24"/>
              </w:rPr>
              <w:t>,</w:t>
            </w:r>
            <w:r w:rsidR="003F00F1">
              <w:rPr>
                <w:rFonts w:ascii="Times New Roman" w:eastAsia="MS Minngs" w:hAnsi="Times New Roman"/>
                <w:sz w:val="24"/>
                <w:szCs w:val="24"/>
              </w:rPr>
              <w:t xml:space="preserve"> </w:t>
            </w:r>
            <w:proofErr w:type="gramStart"/>
            <w:r w:rsidR="003F00F1" w:rsidRPr="004D6DA6">
              <w:rPr>
                <w:rFonts w:ascii="Times New Roman" w:eastAsia="MS Minngs" w:hAnsi="Times New Roman"/>
                <w:sz w:val="24"/>
                <w:szCs w:val="24"/>
              </w:rPr>
              <w:t>шеф-монтажа</w:t>
            </w:r>
            <w:proofErr w:type="gramEnd"/>
            <w:r w:rsidR="003F00F1">
              <w:rPr>
                <w:rFonts w:ascii="Times New Roman" w:eastAsia="MS Minngs" w:hAnsi="Times New Roman"/>
                <w:sz w:val="24"/>
                <w:szCs w:val="24"/>
              </w:rPr>
              <w:t xml:space="preserve">, </w:t>
            </w:r>
            <w:r w:rsidR="005A6C6B" w:rsidRPr="005A6C6B">
              <w:rPr>
                <w:rFonts w:ascii="Times New Roman" w:eastAsia="MS Minngs" w:hAnsi="Times New Roman"/>
                <w:sz w:val="24"/>
                <w:szCs w:val="24"/>
              </w:rPr>
              <w:t xml:space="preserve"> </w:t>
            </w:r>
            <w:r w:rsidR="00B73C34" w:rsidRPr="005A6C6B">
              <w:rPr>
                <w:rFonts w:ascii="Times New Roman" w:eastAsia="MS Minngs" w:hAnsi="Times New Roman"/>
                <w:sz w:val="24"/>
                <w:szCs w:val="24"/>
                <w:lang w:val="en-US"/>
              </w:rPr>
              <w:t>SAT</w:t>
            </w:r>
            <w:r w:rsidR="00B73C34" w:rsidRPr="005A6C6B">
              <w:rPr>
                <w:rFonts w:ascii="Times New Roman" w:eastAsia="MS Minngs" w:hAnsi="Times New Roman"/>
                <w:sz w:val="24"/>
                <w:szCs w:val="24"/>
              </w:rPr>
              <w:t>, валидаци</w:t>
            </w:r>
            <w:r w:rsidR="003F00F1">
              <w:rPr>
                <w:rFonts w:ascii="Times New Roman" w:eastAsia="MS Minngs" w:hAnsi="Times New Roman"/>
                <w:sz w:val="24"/>
                <w:szCs w:val="24"/>
              </w:rPr>
              <w:t>и</w:t>
            </w:r>
            <w:r w:rsidR="00B73C34" w:rsidRPr="005A6C6B">
              <w:rPr>
                <w:rFonts w:ascii="Times New Roman" w:eastAsia="MS Minngs" w:hAnsi="Times New Roman"/>
                <w:sz w:val="24"/>
                <w:szCs w:val="24"/>
              </w:rPr>
              <w:t>, обучени</w:t>
            </w:r>
            <w:r w:rsidR="003F00F1">
              <w:rPr>
                <w:rFonts w:ascii="Times New Roman" w:eastAsia="MS Minngs" w:hAnsi="Times New Roman"/>
                <w:sz w:val="24"/>
                <w:szCs w:val="24"/>
              </w:rPr>
              <w:t>я</w:t>
            </w:r>
            <w:r w:rsidRPr="00AB1DD8">
              <w:rPr>
                <w:rFonts w:ascii="Times New Roman" w:eastAsia="MS Minngs" w:hAnsi="Times New Roman"/>
                <w:sz w:val="24"/>
                <w:szCs w:val="24"/>
              </w:rPr>
              <w:t>.</w:t>
            </w:r>
          </w:p>
          <w:p w:rsidR="009C280A" w:rsidRDefault="009C280A" w:rsidP="00AB1DD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MS Minngs" w:hAnsi="Times New Roman"/>
                <w:sz w:val="24"/>
                <w:szCs w:val="24"/>
              </w:rPr>
            </w:pPr>
            <w:r w:rsidRPr="009C280A">
              <w:rPr>
                <w:rFonts w:ascii="Times New Roman" w:eastAsia="MS Minngs" w:hAnsi="Times New Roman"/>
                <w:sz w:val="24"/>
                <w:szCs w:val="24"/>
                <w:u w:val="single"/>
              </w:rPr>
              <w:t>Вариант №2</w:t>
            </w:r>
            <w:r>
              <w:rPr>
                <w:rFonts w:ascii="Times New Roman" w:eastAsia="MS Minngs" w:hAnsi="Times New Roman"/>
                <w:sz w:val="24"/>
                <w:szCs w:val="24"/>
              </w:rPr>
              <w:t>:</w:t>
            </w:r>
          </w:p>
          <w:p w:rsidR="009C280A" w:rsidRDefault="009C280A" w:rsidP="00AB1DD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MS Minngs" w:hAnsi="Times New Roman"/>
                <w:sz w:val="24"/>
                <w:szCs w:val="24"/>
              </w:rPr>
            </w:pPr>
            <w:r>
              <w:rPr>
                <w:rFonts w:ascii="Times New Roman" w:eastAsia="MS Minngs" w:hAnsi="Times New Roman"/>
                <w:sz w:val="24"/>
                <w:szCs w:val="24"/>
              </w:rPr>
              <w:t xml:space="preserve">При валюте платежа  </w:t>
            </w:r>
            <w:r w:rsidRPr="009C280A">
              <w:rPr>
                <w:rFonts w:ascii="Times New Roman" w:eastAsia="MS Minngs" w:hAnsi="Times New Roman"/>
                <w:sz w:val="24"/>
                <w:szCs w:val="24"/>
              </w:rPr>
              <w:t>BYN, RUB</w:t>
            </w:r>
            <w:r>
              <w:rPr>
                <w:rFonts w:ascii="Times New Roman" w:eastAsia="MS Minngs" w:hAnsi="Times New Roman"/>
                <w:sz w:val="24"/>
                <w:szCs w:val="24"/>
              </w:rPr>
              <w:t xml:space="preserve">, </w:t>
            </w:r>
            <w:r w:rsidRPr="009C280A">
              <w:rPr>
                <w:rFonts w:ascii="Times New Roman" w:eastAsia="MS Minngs" w:hAnsi="Times New Roman"/>
                <w:sz w:val="24"/>
                <w:szCs w:val="24"/>
              </w:rPr>
              <w:t>CNY</w:t>
            </w:r>
            <w:r>
              <w:rPr>
                <w:rFonts w:ascii="Times New Roman" w:eastAsia="MS Minngs" w:hAnsi="Times New Roman"/>
                <w:sz w:val="24"/>
                <w:szCs w:val="24"/>
              </w:rPr>
              <w:t>:</w:t>
            </w:r>
          </w:p>
          <w:p w:rsidR="00AB1DD8" w:rsidRDefault="005F4AF2" w:rsidP="00AB1DD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MS Minngs" w:hAnsi="Times New Roman"/>
                <w:sz w:val="24"/>
                <w:szCs w:val="24"/>
              </w:rPr>
            </w:pPr>
            <w:r>
              <w:rPr>
                <w:rFonts w:ascii="Times New Roman" w:eastAsia="MS Minngs" w:hAnsi="Times New Roman"/>
                <w:sz w:val="24"/>
                <w:szCs w:val="24"/>
              </w:rPr>
              <w:t xml:space="preserve">Возможно осуществление авансового платежа в размере не более </w:t>
            </w:r>
            <w:r w:rsidR="008524FC" w:rsidRPr="008524FC">
              <w:rPr>
                <w:rFonts w:ascii="Times New Roman" w:eastAsia="MS Minngs" w:hAnsi="Times New Roman"/>
                <w:sz w:val="24"/>
                <w:szCs w:val="24"/>
              </w:rPr>
              <w:t>9</w:t>
            </w:r>
            <w:r w:rsidRPr="008524FC">
              <w:rPr>
                <w:rFonts w:ascii="Times New Roman" w:eastAsia="MS Minngs" w:hAnsi="Times New Roman"/>
                <w:sz w:val="24"/>
                <w:szCs w:val="24"/>
              </w:rPr>
              <w:t>0%</w:t>
            </w:r>
            <w:r>
              <w:rPr>
                <w:rFonts w:ascii="Times New Roman" w:eastAsia="MS Minngs" w:hAnsi="Times New Roman"/>
                <w:sz w:val="24"/>
                <w:szCs w:val="24"/>
              </w:rPr>
              <w:t xml:space="preserve"> от суммы контракта</w:t>
            </w:r>
            <w:r w:rsidR="008524FC">
              <w:rPr>
                <w:rFonts w:ascii="Times New Roman" w:eastAsia="MS Minngs" w:hAnsi="Times New Roman"/>
                <w:sz w:val="24"/>
                <w:szCs w:val="24"/>
              </w:rPr>
              <w:t xml:space="preserve"> (до 30% - аванс, до 60% после </w:t>
            </w:r>
            <w:r w:rsidR="008524FC">
              <w:rPr>
                <w:rFonts w:ascii="Times New Roman" w:eastAsia="MS Minngs" w:hAnsi="Times New Roman"/>
                <w:sz w:val="24"/>
                <w:szCs w:val="24"/>
                <w:lang w:val="en-US"/>
              </w:rPr>
              <w:t>FAT</w:t>
            </w:r>
            <w:r w:rsidR="008524FC" w:rsidRPr="008524FC">
              <w:rPr>
                <w:rFonts w:ascii="Times New Roman" w:eastAsia="MS Minngs" w:hAnsi="Times New Roman"/>
                <w:sz w:val="24"/>
                <w:szCs w:val="24"/>
              </w:rPr>
              <w:t xml:space="preserve"> </w:t>
            </w:r>
            <w:r w:rsidR="008524FC">
              <w:rPr>
                <w:rFonts w:ascii="Times New Roman" w:eastAsia="MS Minngs" w:hAnsi="Times New Roman"/>
                <w:sz w:val="24"/>
                <w:szCs w:val="24"/>
              </w:rPr>
              <w:t>испытаний)</w:t>
            </w:r>
            <w:r>
              <w:rPr>
                <w:rFonts w:ascii="Times New Roman" w:eastAsia="MS Minngs" w:hAnsi="Times New Roman"/>
                <w:sz w:val="24"/>
                <w:szCs w:val="24"/>
              </w:rPr>
              <w:t>, при условии предоставления Продавцом в пользу Покупателя</w:t>
            </w:r>
            <w:r w:rsidR="00061925">
              <w:rPr>
                <w:rFonts w:ascii="Times New Roman" w:eastAsia="MS Minngs" w:hAnsi="Times New Roman"/>
                <w:sz w:val="24"/>
                <w:szCs w:val="24"/>
              </w:rPr>
              <w:t>,</w:t>
            </w:r>
            <w:r>
              <w:rPr>
                <w:rFonts w:ascii="Times New Roman" w:eastAsia="MS Minngs" w:hAnsi="Times New Roman"/>
                <w:sz w:val="24"/>
                <w:szCs w:val="24"/>
              </w:rPr>
              <w:t xml:space="preserve"> подтвержденной банком Покупателя</w:t>
            </w:r>
            <w:r w:rsidR="00061925">
              <w:rPr>
                <w:rFonts w:ascii="Times New Roman" w:eastAsia="MS Minngs" w:hAnsi="Times New Roman"/>
                <w:sz w:val="24"/>
                <w:szCs w:val="24"/>
              </w:rPr>
              <w:t>,</w:t>
            </w:r>
            <w:r>
              <w:rPr>
                <w:rFonts w:ascii="Times New Roman" w:eastAsia="MS Minngs" w:hAnsi="Times New Roman"/>
                <w:sz w:val="24"/>
                <w:szCs w:val="24"/>
              </w:rPr>
              <w:t xml:space="preserve"> банковской гарантии возврата авансового платежа на сумму предоплаты. Срок действия банковской гарантии должен превышать срок поставки оборудования на 30 календарных дней.</w:t>
            </w:r>
          </w:p>
          <w:p w:rsidR="008524FC" w:rsidRDefault="005F4AF2" w:rsidP="00AB1DD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MS Minngs" w:hAnsi="Times New Roman"/>
                <w:sz w:val="24"/>
                <w:szCs w:val="24"/>
              </w:rPr>
            </w:pPr>
            <w:r>
              <w:rPr>
                <w:rFonts w:ascii="Times New Roman" w:eastAsia="MS Minngs" w:hAnsi="Times New Roman"/>
                <w:sz w:val="24"/>
                <w:szCs w:val="24"/>
              </w:rPr>
              <w:t>В случае предоставления участником такой гарантии</w:t>
            </w:r>
            <w:r w:rsidR="008524FC">
              <w:rPr>
                <w:rFonts w:ascii="Times New Roman" w:eastAsia="MS Minngs" w:hAnsi="Times New Roman"/>
                <w:sz w:val="24"/>
                <w:szCs w:val="24"/>
              </w:rPr>
              <w:t>:</w:t>
            </w:r>
            <w:r>
              <w:rPr>
                <w:rFonts w:ascii="Times New Roman" w:eastAsia="MS Minngs" w:hAnsi="Times New Roman"/>
                <w:sz w:val="24"/>
                <w:szCs w:val="24"/>
              </w:rPr>
              <w:t xml:space="preserve"> </w:t>
            </w:r>
          </w:p>
          <w:p w:rsidR="005F4AF2" w:rsidRDefault="008524FC" w:rsidP="00AB1DD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MS Minngs" w:hAnsi="Times New Roman"/>
                <w:sz w:val="24"/>
                <w:szCs w:val="24"/>
              </w:rPr>
            </w:pPr>
            <w:r>
              <w:rPr>
                <w:rFonts w:ascii="Times New Roman" w:eastAsia="MS Minngs" w:hAnsi="Times New Roman"/>
                <w:sz w:val="24"/>
                <w:szCs w:val="24"/>
              </w:rPr>
              <w:t>1. У</w:t>
            </w:r>
            <w:r w:rsidR="005F4AF2">
              <w:rPr>
                <w:rFonts w:ascii="Times New Roman" w:eastAsia="MS Minngs" w:hAnsi="Times New Roman"/>
                <w:sz w:val="24"/>
                <w:szCs w:val="24"/>
              </w:rPr>
              <w:t xml:space="preserve">словия оплаты </w:t>
            </w:r>
            <w:r w:rsidR="00C42BE6">
              <w:rPr>
                <w:rFonts w:ascii="Times New Roman" w:eastAsia="MS Minngs" w:hAnsi="Times New Roman"/>
                <w:sz w:val="24"/>
                <w:szCs w:val="24"/>
              </w:rPr>
              <w:t>могут быть</w:t>
            </w:r>
            <w:r w:rsidR="005F4AF2">
              <w:rPr>
                <w:rFonts w:ascii="Times New Roman" w:eastAsia="MS Minngs" w:hAnsi="Times New Roman"/>
                <w:sz w:val="24"/>
                <w:szCs w:val="24"/>
              </w:rPr>
              <w:t xml:space="preserve"> следующие:</w:t>
            </w:r>
          </w:p>
          <w:p w:rsidR="005F4AF2" w:rsidRDefault="008524FC" w:rsidP="005F4AF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MS Minngs" w:hAnsi="Times New Roman"/>
                <w:sz w:val="24"/>
                <w:szCs w:val="24"/>
              </w:rPr>
            </w:pPr>
            <w:r>
              <w:rPr>
                <w:rFonts w:ascii="Times New Roman" w:eastAsia="MS Minngs" w:hAnsi="Times New Roman"/>
                <w:sz w:val="24"/>
                <w:szCs w:val="24"/>
              </w:rPr>
              <w:t xml:space="preserve">     </w:t>
            </w:r>
            <w:r w:rsidR="005F4AF2" w:rsidRPr="00AB1DD8">
              <w:rPr>
                <w:rFonts w:ascii="Times New Roman" w:eastAsia="MS Minngs" w:hAnsi="Times New Roman"/>
                <w:sz w:val="24"/>
                <w:szCs w:val="24"/>
              </w:rPr>
              <w:t xml:space="preserve">1 этап – </w:t>
            </w:r>
            <w:r w:rsidR="005F4AF2">
              <w:rPr>
                <w:rFonts w:ascii="Times New Roman" w:eastAsia="MS Minngs" w:hAnsi="Times New Roman"/>
                <w:sz w:val="24"/>
                <w:szCs w:val="24"/>
              </w:rPr>
              <w:t xml:space="preserve">авансовый платеж в размере </w:t>
            </w:r>
            <w:r w:rsidR="00061925">
              <w:rPr>
                <w:rFonts w:ascii="Times New Roman" w:eastAsia="MS Minngs" w:hAnsi="Times New Roman"/>
                <w:sz w:val="24"/>
                <w:szCs w:val="24"/>
              </w:rPr>
              <w:t>от 10 до</w:t>
            </w:r>
            <w:r w:rsidR="005F4AF2">
              <w:rPr>
                <w:rFonts w:ascii="Times New Roman" w:eastAsia="MS Minngs" w:hAnsi="Times New Roman"/>
                <w:sz w:val="24"/>
                <w:szCs w:val="24"/>
              </w:rPr>
              <w:t xml:space="preserve"> 30% от </w:t>
            </w:r>
            <w:r w:rsidR="00061925">
              <w:rPr>
                <w:rFonts w:ascii="Times New Roman" w:eastAsia="MS Minngs" w:hAnsi="Times New Roman"/>
                <w:sz w:val="24"/>
                <w:szCs w:val="24"/>
              </w:rPr>
              <w:t>суммы контракта;</w:t>
            </w:r>
          </w:p>
          <w:p w:rsidR="005F4AF2" w:rsidRPr="00AB1DD8" w:rsidRDefault="008524FC" w:rsidP="005F4AF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MS Minngs" w:hAnsi="Times New Roman"/>
                <w:sz w:val="24"/>
                <w:szCs w:val="24"/>
              </w:rPr>
            </w:pPr>
            <w:r>
              <w:rPr>
                <w:rFonts w:ascii="Times New Roman" w:eastAsia="MS Minngs" w:hAnsi="Times New Roman"/>
                <w:sz w:val="24"/>
                <w:szCs w:val="24"/>
              </w:rPr>
              <w:t xml:space="preserve">     </w:t>
            </w:r>
            <w:r w:rsidR="005F4AF2">
              <w:rPr>
                <w:rFonts w:ascii="Times New Roman" w:eastAsia="MS Minngs" w:hAnsi="Times New Roman"/>
                <w:sz w:val="24"/>
                <w:szCs w:val="24"/>
              </w:rPr>
              <w:t xml:space="preserve">2 этап - </w:t>
            </w:r>
            <w:r w:rsidR="005F4AF2" w:rsidRPr="00C42BE6">
              <w:rPr>
                <w:rFonts w:ascii="Times New Roman" w:eastAsia="MS Minngs" w:hAnsi="Times New Roman"/>
                <w:sz w:val="24"/>
                <w:szCs w:val="24"/>
              </w:rPr>
              <w:t xml:space="preserve">в размере </w:t>
            </w:r>
            <w:r w:rsidR="00061925" w:rsidRPr="00C42BE6">
              <w:rPr>
                <w:rFonts w:ascii="Times New Roman" w:eastAsia="MS Minngs" w:hAnsi="Times New Roman"/>
                <w:sz w:val="24"/>
                <w:szCs w:val="24"/>
              </w:rPr>
              <w:t>от 50 до 70</w:t>
            </w:r>
            <w:r w:rsidR="005F4AF2" w:rsidRPr="00C42BE6">
              <w:rPr>
                <w:rFonts w:ascii="Times New Roman" w:eastAsia="MS Minngs" w:hAnsi="Times New Roman"/>
                <w:sz w:val="24"/>
                <w:szCs w:val="24"/>
              </w:rPr>
              <w:t xml:space="preserve">% </w:t>
            </w:r>
            <w:r w:rsidR="005F4AF2" w:rsidRPr="00AB1DD8">
              <w:rPr>
                <w:rFonts w:ascii="Times New Roman" w:eastAsia="MS Minngs" w:hAnsi="Times New Roman"/>
                <w:sz w:val="24"/>
                <w:szCs w:val="24"/>
              </w:rPr>
              <w:t>от общей стоимост</w:t>
            </w:r>
            <w:r w:rsidR="005F4AF2">
              <w:rPr>
                <w:rFonts w:ascii="Times New Roman" w:eastAsia="MS Minngs" w:hAnsi="Times New Roman"/>
                <w:sz w:val="24"/>
                <w:szCs w:val="24"/>
              </w:rPr>
              <w:t>и</w:t>
            </w:r>
            <w:r w:rsidR="005F4AF2" w:rsidRPr="00AB1DD8">
              <w:rPr>
                <w:rFonts w:ascii="Times New Roman" w:eastAsia="MS Minngs" w:hAnsi="Times New Roman"/>
                <w:sz w:val="24"/>
                <w:szCs w:val="24"/>
              </w:rPr>
              <w:t xml:space="preserve"> контракта </w:t>
            </w:r>
            <w:r w:rsidR="005F4AF2">
              <w:rPr>
                <w:rFonts w:ascii="Times New Roman" w:eastAsia="MS Minngs" w:hAnsi="Times New Roman"/>
                <w:sz w:val="24"/>
                <w:szCs w:val="24"/>
              </w:rPr>
              <w:t xml:space="preserve"> </w:t>
            </w:r>
            <w:r w:rsidR="009C280A">
              <w:rPr>
                <w:rFonts w:ascii="Times New Roman" w:eastAsia="MS Minngs" w:hAnsi="Times New Roman"/>
                <w:sz w:val="24"/>
                <w:szCs w:val="24"/>
              </w:rPr>
              <w:t xml:space="preserve">после подписания протокола </w:t>
            </w:r>
            <w:r w:rsidR="009C280A">
              <w:rPr>
                <w:rFonts w:ascii="Times New Roman" w:eastAsia="MS Minngs" w:hAnsi="Times New Roman"/>
                <w:sz w:val="24"/>
                <w:szCs w:val="24"/>
                <w:lang w:val="en-US"/>
              </w:rPr>
              <w:t>FAT</w:t>
            </w:r>
            <w:r w:rsidR="009C280A" w:rsidRPr="009C280A">
              <w:rPr>
                <w:rFonts w:ascii="Times New Roman" w:eastAsia="MS Minngs" w:hAnsi="Times New Roman"/>
                <w:sz w:val="24"/>
                <w:szCs w:val="24"/>
              </w:rPr>
              <w:t>-</w:t>
            </w:r>
            <w:r w:rsidR="009C280A">
              <w:rPr>
                <w:rFonts w:ascii="Times New Roman" w:eastAsia="MS Minngs" w:hAnsi="Times New Roman"/>
                <w:sz w:val="24"/>
                <w:szCs w:val="24"/>
              </w:rPr>
              <w:t>испытаний и получения уведомления о готовности к отгрузке товара</w:t>
            </w:r>
            <w:r w:rsidR="00662E51">
              <w:rPr>
                <w:rFonts w:ascii="Times New Roman" w:eastAsia="MS Minngs" w:hAnsi="Times New Roman"/>
                <w:sz w:val="24"/>
                <w:szCs w:val="24"/>
              </w:rPr>
              <w:t xml:space="preserve"> (либо после поступления на таможенную территорию РБ)</w:t>
            </w:r>
            <w:r w:rsidR="005F4AF2" w:rsidRPr="00AB1DD8">
              <w:rPr>
                <w:rFonts w:ascii="Times New Roman" w:eastAsia="MS Minngs" w:hAnsi="Times New Roman"/>
                <w:sz w:val="24"/>
                <w:szCs w:val="24"/>
              </w:rPr>
              <w:t>;</w:t>
            </w:r>
          </w:p>
          <w:p w:rsidR="005F4AF2" w:rsidRDefault="008524FC" w:rsidP="00B73C3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MS Minngs" w:hAnsi="Times New Roman"/>
                <w:sz w:val="24"/>
                <w:szCs w:val="24"/>
              </w:rPr>
            </w:pPr>
            <w:r>
              <w:rPr>
                <w:rFonts w:ascii="Times New Roman" w:eastAsia="MS Minngs" w:hAnsi="Times New Roman"/>
                <w:sz w:val="24"/>
                <w:szCs w:val="24"/>
              </w:rPr>
              <w:t xml:space="preserve">     </w:t>
            </w:r>
            <w:r w:rsidR="00061925">
              <w:rPr>
                <w:rFonts w:ascii="Times New Roman" w:eastAsia="MS Minngs" w:hAnsi="Times New Roman"/>
                <w:sz w:val="24"/>
                <w:szCs w:val="24"/>
              </w:rPr>
              <w:t>3</w:t>
            </w:r>
            <w:r w:rsidR="005F4AF2" w:rsidRPr="00AB1DD8">
              <w:rPr>
                <w:rFonts w:ascii="Times New Roman" w:eastAsia="MS Minngs" w:hAnsi="Times New Roman"/>
                <w:sz w:val="24"/>
                <w:szCs w:val="24"/>
              </w:rPr>
              <w:t xml:space="preserve"> этап – в размере </w:t>
            </w:r>
            <w:r w:rsidR="000358CB">
              <w:rPr>
                <w:rFonts w:ascii="Times New Roman" w:eastAsia="MS Minngs" w:hAnsi="Times New Roman"/>
                <w:sz w:val="24"/>
                <w:szCs w:val="24"/>
              </w:rPr>
              <w:t>не менее 1</w:t>
            </w:r>
            <w:r w:rsidR="005F4AF2" w:rsidRPr="00AB1DD8">
              <w:rPr>
                <w:rFonts w:ascii="Times New Roman" w:eastAsia="MS Minngs" w:hAnsi="Times New Roman"/>
                <w:sz w:val="24"/>
                <w:szCs w:val="24"/>
              </w:rPr>
              <w:t xml:space="preserve">0% от общей стоимости контракта </w:t>
            </w:r>
            <w:r w:rsidR="005F4AF2">
              <w:rPr>
                <w:rFonts w:ascii="Times New Roman" w:eastAsia="MS Minngs" w:hAnsi="Times New Roman"/>
                <w:sz w:val="24"/>
                <w:szCs w:val="24"/>
              </w:rPr>
              <w:t xml:space="preserve"> </w:t>
            </w:r>
            <w:r w:rsidR="00B73C34">
              <w:rPr>
                <w:rFonts w:ascii="Times New Roman" w:eastAsia="MS Minngs" w:hAnsi="Times New Roman"/>
                <w:sz w:val="24"/>
                <w:szCs w:val="24"/>
              </w:rPr>
              <w:t xml:space="preserve"> </w:t>
            </w:r>
            <w:r w:rsidR="005F4AF2" w:rsidRPr="00AB1DD8">
              <w:rPr>
                <w:rFonts w:ascii="Times New Roman" w:eastAsia="MS Minngs" w:hAnsi="Times New Roman"/>
                <w:sz w:val="24"/>
                <w:szCs w:val="24"/>
              </w:rPr>
              <w:t xml:space="preserve">по  факту </w:t>
            </w:r>
            <w:r w:rsidR="003F00F1">
              <w:rPr>
                <w:rFonts w:ascii="Times New Roman" w:eastAsia="MS Minngs" w:hAnsi="Times New Roman"/>
                <w:sz w:val="24"/>
                <w:szCs w:val="24"/>
              </w:rPr>
              <w:t xml:space="preserve">выполнения </w:t>
            </w:r>
            <w:r w:rsidR="003F00F1" w:rsidRPr="005A6C6B">
              <w:rPr>
                <w:rFonts w:ascii="Times New Roman" w:eastAsia="MS Minngs" w:hAnsi="Times New Roman"/>
                <w:sz w:val="24"/>
                <w:szCs w:val="24"/>
              </w:rPr>
              <w:t>пуско-наладочны</w:t>
            </w:r>
            <w:r w:rsidR="003F00F1">
              <w:rPr>
                <w:rFonts w:ascii="Times New Roman" w:eastAsia="MS Minngs" w:hAnsi="Times New Roman"/>
                <w:sz w:val="24"/>
                <w:szCs w:val="24"/>
              </w:rPr>
              <w:t>х</w:t>
            </w:r>
            <w:r w:rsidR="003F00F1" w:rsidRPr="005A6C6B">
              <w:rPr>
                <w:rFonts w:ascii="Times New Roman" w:eastAsia="MS Minngs" w:hAnsi="Times New Roman"/>
                <w:sz w:val="24"/>
                <w:szCs w:val="24"/>
              </w:rPr>
              <w:t xml:space="preserve"> работ</w:t>
            </w:r>
            <w:r w:rsidR="003F00F1">
              <w:rPr>
                <w:rFonts w:ascii="Times New Roman" w:eastAsia="MS Minngs" w:hAnsi="Times New Roman"/>
                <w:sz w:val="24"/>
                <w:szCs w:val="24"/>
              </w:rPr>
              <w:t xml:space="preserve">, </w:t>
            </w:r>
            <w:proofErr w:type="gramStart"/>
            <w:r w:rsidR="003F00F1" w:rsidRPr="004D6DA6">
              <w:rPr>
                <w:rFonts w:ascii="Times New Roman" w:eastAsia="MS Minngs" w:hAnsi="Times New Roman"/>
                <w:sz w:val="24"/>
                <w:szCs w:val="24"/>
              </w:rPr>
              <w:t>шеф-монтажа</w:t>
            </w:r>
            <w:proofErr w:type="gramEnd"/>
            <w:r w:rsidR="003F00F1">
              <w:rPr>
                <w:rFonts w:ascii="Times New Roman" w:eastAsia="MS Minngs" w:hAnsi="Times New Roman"/>
                <w:sz w:val="24"/>
                <w:szCs w:val="24"/>
              </w:rPr>
              <w:t xml:space="preserve">, </w:t>
            </w:r>
            <w:r w:rsidR="003F00F1" w:rsidRPr="005A6C6B">
              <w:rPr>
                <w:rFonts w:ascii="Times New Roman" w:eastAsia="MS Minngs" w:hAnsi="Times New Roman"/>
                <w:sz w:val="24"/>
                <w:szCs w:val="24"/>
              </w:rPr>
              <w:t xml:space="preserve"> </w:t>
            </w:r>
            <w:r w:rsidR="003F00F1" w:rsidRPr="005A6C6B">
              <w:rPr>
                <w:rFonts w:ascii="Times New Roman" w:eastAsia="MS Minngs" w:hAnsi="Times New Roman"/>
                <w:sz w:val="24"/>
                <w:szCs w:val="24"/>
                <w:lang w:val="en-US"/>
              </w:rPr>
              <w:t>SAT</w:t>
            </w:r>
            <w:r w:rsidR="003F00F1" w:rsidRPr="005A6C6B">
              <w:rPr>
                <w:rFonts w:ascii="Times New Roman" w:eastAsia="MS Minngs" w:hAnsi="Times New Roman"/>
                <w:sz w:val="24"/>
                <w:szCs w:val="24"/>
              </w:rPr>
              <w:t>, валидаци</w:t>
            </w:r>
            <w:r w:rsidR="003F00F1">
              <w:rPr>
                <w:rFonts w:ascii="Times New Roman" w:eastAsia="MS Minngs" w:hAnsi="Times New Roman"/>
                <w:sz w:val="24"/>
                <w:szCs w:val="24"/>
              </w:rPr>
              <w:t>и</w:t>
            </w:r>
            <w:r w:rsidR="003F00F1" w:rsidRPr="005A6C6B">
              <w:rPr>
                <w:rFonts w:ascii="Times New Roman" w:eastAsia="MS Minngs" w:hAnsi="Times New Roman"/>
                <w:sz w:val="24"/>
                <w:szCs w:val="24"/>
              </w:rPr>
              <w:t>, обучени</w:t>
            </w:r>
            <w:r w:rsidR="003F00F1">
              <w:rPr>
                <w:rFonts w:ascii="Times New Roman" w:eastAsia="MS Minngs" w:hAnsi="Times New Roman"/>
                <w:sz w:val="24"/>
                <w:szCs w:val="24"/>
              </w:rPr>
              <w:t>я</w:t>
            </w:r>
            <w:r w:rsidR="00C42BE6">
              <w:rPr>
                <w:rFonts w:ascii="Times New Roman" w:eastAsia="MS Minngs" w:hAnsi="Times New Roman"/>
                <w:sz w:val="24"/>
                <w:szCs w:val="24"/>
              </w:rPr>
              <w:t>.</w:t>
            </w:r>
          </w:p>
          <w:p w:rsidR="009C280A" w:rsidRDefault="008524FC" w:rsidP="00B73C3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MS Minngs" w:hAnsi="Times New Roman"/>
                <w:sz w:val="24"/>
                <w:szCs w:val="24"/>
              </w:rPr>
            </w:pPr>
            <w:r>
              <w:rPr>
                <w:rFonts w:ascii="Times New Roman" w:eastAsia="MS Minngs" w:hAnsi="Times New Roman"/>
                <w:sz w:val="24"/>
                <w:szCs w:val="24"/>
              </w:rPr>
              <w:t xml:space="preserve">2. Банковская гарантия может быть предоставлена участником одновременно с конкурсным предложением (при проведении 1го этапа конкурса) или участником может быть предоставлено гарантийное письмо о предоставлении банковской гарантии в течение не позднее </w:t>
            </w:r>
            <w:r w:rsidR="00563A8B">
              <w:rPr>
                <w:rFonts w:ascii="Times New Roman" w:eastAsia="MS Minngs" w:hAnsi="Times New Roman"/>
                <w:sz w:val="24"/>
                <w:szCs w:val="24"/>
              </w:rPr>
              <w:t>1</w:t>
            </w:r>
            <w:r>
              <w:rPr>
                <w:rFonts w:ascii="Times New Roman" w:eastAsia="MS Minngs" w:hAnsi="Times New Roman"/>
                <w:sz w:val="24"/>
                <w:szCs w:val="24"/>
              </w:rPr>
              <w:t>0 календарных дней после заключения контракта.</w:t>
            </w:r>
          </w:p>
          <w:p w:rsidR="005A6C6B" w:rsidRDefault="005A6C6B" w:rsidP="00B73C3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MS Minngs" w:hAnsi="Times New Roman"/>
                <w:sz w:val="24"/>
                <w:szCs w:val="24"/>
              </w:rPr>
            </w:pPr>
            <w:r>
              <w:rPr>
                <w:rFonts w:ascii="Times New Roman" w:eastAsia="MS Minngs" w:hAnsi="Times New Roman"/>
                <w:sz w:val="24"/>
                <w:szCs w:val="24"/>
              </w:rPr>
              <w:t>Обратите внимание: в соответствии с проектом договора (п.</w:t>
            </w:r>
            <w:r w:rsidR="00563A8B">
              <w:rPr>
                <w:rFonts w:ascii="Times New Roman" w:eastAsia="MS Minngs" w:hAnsi="Times New Roman"/>
                <w:sz w:val="24"/>
                <w:szCs w:val="24"/>
              </w:rPr>
              <w:t xml:space="preserve">7.5) в случае не предоставления банковской гарантии в указанный срок </w:t>
            </w:r>
            <w:r w:rsidR="00563A8B" w:rsidRPr="00563A8B">
              <w:rPr>
                <w:rFonts w:ascii="Times New Roman" w:eastAsia="MS Minngs" w:hAnsi="Times New Roman"/>
                <w:sz w:val="24"/>
                <w:szCs w:val="24"/>
              </w:rPr>
              <w:t>Покупатель имеет право в одностороннем внесудебном порядке отказаться от исполнения Контракта</w:t>
            </w:r>
            <w:r w:rsidR="00563A8B">
              <w:rPr>
                <w:rFonts w:ascii="Times New Roman" w:eastAsia="MS Minngs" w:hAnsi="Times New Roman"/>
                <w:sz w:val="24"/>
                <w:szCs w:val="24"/>
              </w:rPr>
              <w:t>.</w:t>
            </w:r>
          </w:p>
          <w:p w:rsidR="009C280A" w:rsidRPr="00AB1DD8" w:rsidRDefault="009C280A" w:rsidP="00B73C3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MS Minngs" w:hAnsi="Times New Roman"/>
                <w:sz w:val="24"/>
                <w:szCs w:val="24"/>
              </w:rPr>
            </w:pPr>
            <w:r>
              <w:rPr>
                <w:rFonts w:ascii="Times New Roman" w:eastAsia="MS Minngs" w:hAnsi="Times New Roman"/>
                <w:sz w:val="24"/>
                <w:szCs w:val="24"/>
              </w:rPr>
              <w:t xml:space="preserve">При валюте платежа – </w:t>
            </w:r>
            <w:r w:rsidRPr="009C280A">
              <w:rPr>
                <w:rFonts w:ascii="Times New Roman" w:eastAsia="MS Minngs" w:hAnsi="Times New Roman"/>
                <w:sz w:val="24"/>
                <w:szCs w:val="24"/>
              </w:rPr>
              <w:t>BYN, RUB</w:t>
            </w:r>
            <w:r>
              <w:rPr>
                <w:rFonts w:ascii="Times New Roman" w:eastAsia="MS Minngs" w:hAnsi="Times New Roman"/>
                <w:sz w:val="24"/>
                <w:szCs w:val="24"/>
              </w:rPr>
              <w:t xml:space="preserve">, </w:t>
            </w:r>
            <w:r w:rsidRPr="009C280A">
              <w:rPr>
                <w:rFonts w:ascii="Times New Roman" w:eastAsia="MS Minngs" w:hAnsi="Times New Roman"/>
                <w:sz w:val="24"/>
                <w:szCs w:val="24"/>
              </w:rPr>
              <w:t>CNY</w:t>
            </w:r>
            <w:r>
              <w:rPr>
                <w:rFonts w:ascii="Times New Roman" w:eastAsia="MS Minngs" w:hAnsi="Times New Roman"/>
                <w:sz w:val="24"/>
                <w:szCs w:val="24"/>
              </w:rPr>
              <w:t xml:space="preserve"> возможно открытие аккредитива в пользу Продавца.</w:t>
            </w:r>
          </w:p>
        </w:tc>
      </w:tr>
      <w:tr w:rsidR="004960F0" w:rsidRPr="00CA519A" w:rsidTr="0082384E">
        <w:tc>
          <w:tcPr>
            <w:tcW w:w="627" w:type="dxa"/>
            <w:vAlign w:val="center"/>
          </w:tcPr>
          <w:p w:rsidR="004960F0" w:rsidRPr="00CA519A" w:rsidRDefault="004960F0" w:rsidP="009A214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338" w:type="dxa"/>
            <w:gridSpan w:val="3"/>
          </w:tcPr>
          <w:p w:rsidR="004960F0" w:rsidRPr="00CA519A" w:rsidRDefault="004960F0" w:rsidP="00DD5067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>Место поставки товаров (выполнения работ, оказания услуг)</w:t>
            </w:r>
          </w:p>
        </w:tc>
        <w:tc>
          <w:tcPr>
            <w:tcW w:w="6303" w:type="dxa"/>
          </w:tcPr>
          <w:p w:rsidR="004960F0" w:rsidRPr="00105E44" w:rsidRDefault="004960F0" w:rsidP="000929AC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355">
              <w:rPr>
                <w:rFonts w:ascii="Times New Roman" w:hAnsi="Times New Roman" w:cs="Times New Roman"/>
                <w:sz w:val="24"/>
                <w:szCs w:val="24"/>
              </w:rPr>
              <w:t>222518, Республика Беларусь, Минская обл., г. Борисов,  ул.    Чапаева 64</w:t>
            </w:r>
          </w:p>
        </w:tc>
      </w:tr>
      <w:tr w:rsidR="004960F0" w:rsidRPr="00CA519A" w:rsidTr="0082384E">
        <w:tc>
          <w:tcPr>
            <w:tcW w:w="627" w:type="dxa"/>
            <w:vAlign w:val="center"/>
          </w:tcPr>
          <w:p w:rsidR="004960F0" w:rsidRPr="00CA519A" w:rsidRDefault="004960F0" w:rsidP="009A214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338" w:type="dxa"/>
            <w:gridSpan w:val="3"/>
          </w:tcPr>
          <w:p w:rsidR="004960F0" w:rsidRPr="00CA519A" w:rsidRDefault="004960F0" w:rsidP="00DD5067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финансирования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>закупки по лоту</w:t>
            </w:r>
          </w:p>
        </w:tc>
        <w:tc>
          <w:tcPr>
            <w:tcW w:w="6303" w:type="dxa"/>
          </w:tcPr>
          <w:p w:rsidR="004960F0" w:rsidRDefault="004960F0" w:rsidP="00DD5067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C4A7D">
              <w:rPr>
                <w:rFonts w:ascii="Times New Roman" w:hAnsi="Times New Roman" w:cs="Times New Roman"/>
                <w:sz w:val="24"/>
                <w:szCs w:val="24"/>
              </w:rPr>
              <w:t>Собственные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4A7D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</w:t>
            </w:r>
          </w:p>
          <w:p w:rsidR="00E4517E" w:rsidRPr="001F7F86" w:rsidRDefault="00E4517E" w:rsidP="004464BF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F06">
              <w:rPr>
                <w:rFonts w:ascii="Times New Roman" w:hAnsi="Times New Roman" w:cs="Times New Roman"/>
                <w:sz w:val="24"/>
                <w:szCs w:val="24"/>
              </w:rPr>
              <w:t>Ориентировочная стоимость –</w:t>
            </w:r>
            <w:r w:rsidR="008D3D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64BF" w:rsidRPr="004464BF">
              <w:rPr>
                <w:rFonts w:ascii="Times New Roman" w:hAnsi="Times New Roman" w:cs="Times New Roman"/>
                <w:sz w:val="24"/>
                <w:szCs w:val="24"/>
              </w:rPr>
              <w:t>16 734 576,38  рублей РБ без НДС (20 081 491,64 с НДС)</w:t>
            </w:r>
            <w:r w:rsidR="00892F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960F0" w:rsidRPr="00CA519A" w:rsidTr="0082384E">
        <w:tc>
          <w:tcPr>
            <w:tcW w:w="627" w:type="dxa"/>
            <w:vAlign w:val="center"/>
          </w:tcPr>
          <w:p w:rsidR="004960F0" w:rsidRDefault="004960F0" w:rsidP="009A214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3338" w:type="dxa"/>
            <w:gridSpan w:val="3"/>
          </w:tcPr>
          <w:p w:rsidR="004960F0" w:rsidRPr="00CA519A" w:rsidRDefault="004960F0" w:rsidP="00DD5067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Дополнительные (иные) требования (сведения)</w:t>
            </w:r>
          </w:p>
        </w:tc>
        <w:tc>
          <w:tcPr>
            <w:tcW w:w="6303" w:type="dxa"/>
          </w:tcPr>
          <w:p w:rsidR="002A10FC" w:rsidRPr="002A10FC" w:rsidRDefault="00447973" w:rsidP="002A10FC">
            <w:pPr>
              <w:pStyle w:val="p-normal"/>
              <w:shd w:val="clear" w:color="auto" w:fill="FFFFFF"/>
              <w:spacing w:before="0" w:beforeAutospacing="0" w:after="0" w:afterAutospacing="0" w:line="240" w:lineRule="exact"/>
              <w:ind w:firstLine="448"/>
              <w:jc w:val="both"/>
              <w:rPr>
                <w:rStyle w:val="word-wrapper"/>
                <w:shd w:val="clear" w:color="auto" w:fill="FFFFFF"/>
              </w:rPr>
            </w:pPr>
            <w:r>
              <w:rPr>
                <w:rStyle w:val="word-wrapper"/>
                <w:shd w:val="clear" w:color="auto" w:fill="FFFFFF"/>
              </w:rPr>
              <w:t>27.</w:t>
            </w:r>
            <w:r w:rsidR="002A10FC" w:rsidRPr="002A10FC">
              <w:rPr>
                <w:rStyle w:val="word-wrapper"/>
                <w:shd w:val="clear" w:color="auto" w:fill="FFFFFF"/>
              </w:rPr>
              <w:t>1. Возможно признание победителем единственного участника конкурентной процедуры закупки и заключения с ним договора на закупку, если его предложение соответствует требованиям документации о закупке.</w:t>
            </w:r>
          </w:p>
          <w:p w:rsidR="0068255C" w:rsidRDefault="00447973" w:rsidP="00E73AAB">
            <w:pPr>
              <w:pStyle w:val="p-normal"/>
              <w:shd w:val="clear" w:color="auto" w:fill="FFFFFF"/>
              <w:spacing w:before="0" w:beforeAutospacing="0" w:after="0" w:afterAutospacing="0" w:line="240" w:lineRule="exact"/>
              <w:ind w:firstLine="450"/>
              <w:jc w:val="both"/>
              <w:rPr>
                <w:rStyle w:val="word-wrapper"/>
                <w:shd w:val="clear" w:color="auto" w:fill="FFFFFF"/>
              </w:rPr>
            </w:pPr>
            <w:r>
              <w:rPr>
                <w:rStyle w:val="word-wrapper"/>
                <w:shd w:val="clear" w:color="auto" w:fill="FFFFFF"/>
              </w:rPr>
              <w:t>27.</w:t>
            </w:r>
            <w:r w:rsidR="002A10FC" w:rsidRPr="002A10FC">
              <w:rPr>
                <w:rStyle w:val="word-wrapper"/>
                <w:shd w:val="clear" w:color="auto" w:fill="FFFFFF"/>
              </w:rPr>
              <w:t>2. Участником может быть предоставлено заявление о не размещении сведений о нем и о его предложении в открытом доступе (при размещении результатов закупки на торговой площадке). Заявление должно содержать обоснование для ограничения доступа к соответствующей информации.</w:t>
            </w:r>
          </w:p>
          <w:p w:rsidR="00DC1D00" w:rsidRPr="00E73AAB" w:rsidRDefault="00447973" w:rsidP="00EA1410">
            <w:pPr>
              <w:pStyle w:val="p-normal"/>
              <w:shd w:val="clear" w:color="auto" w:fill="FFFFFF"/>
              <w:spacing w:before="0" w:beforeAutospacing="0" w:after="0" w:afterAutospacing="0" w:line="240" w:lineRule="exact"/>
              <w:ind w:firstLine="450"/>
              <w:jc w:val="both"/>
              <w:rPr>
                <w:shd w:val="clear" w:color="auto" w:fill="FFFFFF"/>
              </w:rPr>
            </w:pPr>
            <w:r>
              <w:rPr>
                <w:rStyle w:val="word-wrapper"/>
                <w:shd w:val="clear" w:color="auto" w:fill="FFFFFF"/>
              </w:rPr>
              <w:t>27.</w:t>
            </w:r>
            <w:r w:rsidR="00DC1D00">
              <w:rPr>
                <w:rStyle w:val="word-wrapper"/>
                <w:shd w:val="clear" w:color="auto" w:fill="FFFFFF"/>
              </w:rPr>
              <w:t>3. Объект р</w:t>
            </w:r>
            <w:r w:rsidR="00DC1D00" w:rsidRPr="00DC1D00">
              <w:rPr>
                <w:rStyle w:val="word-wrapper"/>
                <w:shd w:val="clear" w:color="auto" w:fill="FFFFFF"/>
              </w:rPr>
              <w:t>еализ</w:t>
            </w:r>
            <w:r w:rsidR="00DC1D00">
              <w:rPr>
                <w:rStyle w:val="word-wrapper"/>
                <w:shd w:val="clear" w:color="auto" w:fill="FFFFFF"/>
              </w:rPr>
              <w:t>уется на основании</w:t>
            </w:r>
            <w:r w:rsidR="00DC1D00" w:rsidRPr="00DC1D00">
              <w:rPr>
                <w:rStyle w:val="word-wrapper"/>
                <w:shd w:val="clear" w:color="auto" w:fill="FFFFFF"/>
              </w:rPr>
              <w:t xml:space="preserve"> инвестиционного проекта «Создание нового производства твердых лекарственных форм»  </w:t>
            </w:r>
            <w:r w:rsidR="00EA1410">
              <w:rPr>
                <w:rStyle w:val="word-wrapper"/>
                <w:shd w:val="clear" w:color="auto" w:fill="FFFFFF"/>
              </w:rPr>
              <w:t>в рамках</w:t>
            </w:r>
            <w:r w:rsidR="00DC1D00" w:rsidRPr="00DC1D00">
              <w:rPr>
                <w:rStyle w:val="word-wrapper"/>
                <w:shd w:val="clear" w:color="auto" w:fill="FFFFFF"/>
              </w:rPr>
              <w:t xml:space="preserve"> Указа Президента Республики Беларусь №327 от 30.08.2021г. «О развитии фармацевтической промышленности»</w:t>
            </w:r>
            <w:r w:rsidR="00DC1D00">
              <w:rPr>
                <w:rStyle w:val="word-wrapper"/>
                <w:shd w:val="clear" w:color="auto" w:fill="FFFFFF"/>
              </w:rPr>
              <w:t>.</w:t>
            </w:r>
          </w:p>
        </w:tc>
      </w:tr>
      <w:tr w:rsidR="004960F0" w:rsidRPr="00CA519A" w:rsidTr="0082384E">
        <w:trPr>
          <w:trHeight w:val="908"/>
        </w:trPr>
        <w:tc>
          <w:tcPr>
            <w:tcW w:w="627" w:type="dxa"/>
            <w:vAlign w:val="center"/>
          </w:tcPr>
          <w:p w:rsidR="004960F0" w:rsidRDefault="004960F0" w:rsidP="009A214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641" w:type="dxa"/>
            <w:gridSpan w:val="4"/>
          </w:tcPr>
          <w:p w:rsidR="004960F0" w:rsidRDefault="004960F0" w:rsidP="00DD5067">
            <w:pPr>
              <w:pStyle w:val="ConsPlusNormal"/>
              <w:spacing w:line="240" w:lineRule="exac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b/>
                <w:sz w:val="24"/>
                <w:szCs w:val="24"/>
              </w:rPr>
              <w:t>Формула расчета цены предложения</w:t>
            </w: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47DC">
              <w:rPr>
                <w:rFonts w:ascii="Times New Roman" w:hAnsi="Times New Roman" w:cs="Times New Roman"/>
                <w:sz w:val="24"/>
                <w:szCs w:val="24"/>
              </w:rPr>
              <w:t>(для второго этапа конкурса).</w:t>
            </w:r>
          </w:p>
          <w:p w:rsidR="002950E3" w:rsidRPr="00AB1DD8" w:rsidRDefault="002950E3" w:rsidP="002950E3">
            <w:pPr>
              <w:pStyle w:val="ad"/>
              <w:spacing w:line="240" w:lineRule="exact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07174">
              <w:rPr>
                <w:rFonts w:ascii="Times New Roman" w:hAnsi="Times New Roman"/>
                <w:sz w:val="24"/>
                <w:szCs w:val="24"/>
              </w:rPr>
              <w:t xml:space="preserve">В окончательную  цену предложения должно быть включено: </w:t>
            </w:r>
            <w:r w:rsidR="005A6C6B" w:rsidRPr="005A6C6B">
              <w:rPr>
                <w:rFonts w:ascii="Times New Roman" w:hAnsi="Times New Roman"/>
                <w:sz w:val="24"/>
                <w:szCs w:val="24"/>
              </w:rPr>
              <w:t>приобретаемое Оборудование и все комплектующие к нему, стоимость упаковки и маркировки, сертификации, страхование, проведения FAT, проведение пуско-наладочных работ</w:t>
            </w:r>
            <w:r w:rsidR="005A6C6B">
              <w:rPr>
                <w:rFonts w:ascii="Times New Roman" w:hAnsi="Times New Roman"/>
                <w:sz w:val="24"/>
                <w:szCs w:val="24"/>
              </w:rPr>
              <w:t>,</w:t>
            </w:r>
            <w:r w:rsidR="005A6C6B" w:rsidRPr="005A6C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826A0">
              <w:rPr>
                <w:rFonts w:ascii="Times New Roman" w:hAnsi="Times New Roman"/>
                <w:sz w:val="24"/>
                <w:szCs w:val="24"/>
              </w:rPr>
              <w:t xml:space="preserve">шеф-монтажа, </w:t>
            </w:r>
            <w:r w:rsidR="005A6C6B" w:rsidRPr="005A6C6B">
              <w:rPr>
                <w:rFonts w:ascii="Times New Roman" w:hAnsi="Times New Roman"/>
                <w:sz w:val="24"/>
                <w:szCs w:val="24"/>
              </w:rPr>
              <w:t>пров</w:t>
            </w:r>
            <w:r w:rsidR="005A6C6B">
              <w:rPr>
                <w:rFonts w:ascii="Times New Roman" w:hAnsi="Times New Roman"/>
                <w:sz w:val="24"/>
                <w:szCs w:val="24"/>
              </w:rPr>
              <w:t>едение SAT приемочных испытаний</w:t>
            </w:r>
            <w:r w:rsidR="005A6C6B" w:rsidRPr="005A6C6B">
              <w:rPr>
                <w:rFonts w:ascii="Times New Roman" w:hAnsi="Times New Roman"/>
                <w:sz w:val="24"/>
                <w:szCs w:val="24"/>
              </w:rPr>
              <w:t>, проведение квалификации IQ и OQ с заполнением валидационной документации, обучение персонала Покупателя работе на оборудовании на заводе Покупателя, услуги переводчика, а также все налоги, таможенные пошлины и сборы, другие денежные</w:t>
            </w:r>
            <w:proofErr w:type="gramEnd"/>
            <w:r w:rsidR="005A6C6B" w:rsidRPr="005A6C6B">
              <w:rPr>
                <w:rFonts w:ascii="Times New Roman" w:hAnsi="Times New Roman"/>
                <w:sz w:val="24"/>
                <w:szCs w:val="24"/>
              </w:rPr>
              <w:t xml:space="preserve"> расходы, взимаемые на территории страны Продавца в связи с выполнением Контракта.</w:t>
            </w:r>
          </w:p>
          <w:p w:rsidR="00E63BCC" w:rsidRPr="00181CDA" w:rsidRDefault="002950E3" w:rsidP="00181CDA">
            <w:pPr>
              <w:pStyle w:val="ab"/>
              <w:tabs>
                <w:tab w:val="left" w:pos="1276"/>
              </w:tabs>
              <w:spacing w:line="240" w:lineRule="exact"/>
              <w:ind w:firstLine="709"/>
              <w:jc w:val="both"/>
            </w:pPr>
            <w:r w:rsidRPr="00AB1DD8">
              <w:t>Также в цену предложения должны быть включены: гарантийн</w:t>
            </w:r>
            <w:r w:rsidR="00AB1DD8">
              <w:t>ый</w:t>
            </w:r>
            <w:r w:rsidRPr="00AB1DD8">
              <w:t xml:space="preserve"> </w:t>
            </w:r>
            <w:r w:rsidR="00AB1DD8">
              <w:t>ремонт</w:t>
            </w:r>
            <w:r w:rsidRPr="00AB1DD8">
              <w:t xml:space="preserve"> в течение 24 месяцев,  запасные и быстроизнашивающиеся части на 2 года эксплуатации</w:t>
            </w:r>
            <w:r w:rsidR="00DE6CB2">
              <w:t>.</w:t>
            </w:r>
          </w:p>
        </w:tc>
      </w:tr>
      <w:tr w:rsidR="004960F0" w:rsidRPr="00CA519A" w:rsidTr="0082384E">
        <w:tc>
          <w:tcPr>
            <w:tcW w:w="627" w:type="dxa"/>
            <w:vAlign w:val="center"/>
          </w:tcPr>
          <w:p w:rsidR="004960F0" w:rsidRDefault="004960F0" w:rsidP="009A214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641" w:type="dxa"/>
            <w:gridSpan w:val="4"/>
          </w:tcPr>
          <w:p w:rsidR="004960F0" w:rsidRDefault="004960F0" w:rsidP="00DD5067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19A">
              <w:rPr>
                <w:rFonts w:ascii="Times New Roman" w:hAnsi="Times New Roman"/>
                <w:b/>
                <w:sz w:val="24"/>
                <w:szCs w:val="24"/>
              </w:rPr>
              <w:t>Требования к сроку и (или) объему предоставления гарантий качества товара (работы, услуги), обслуживанию товара, расходам на эксплуатацию товара</w:t>
            </w:r>
            <w:r w:rsidRPr="00CA51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73AAB" w:rsidRPr="004960F0" w:rsidRDefault="004960F0" w:rsidP="002950E3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D64">
              <w:rPr>
                <w:rFonts w:ascii="Times New Roman" w:hAnsi="Times New Roman"/>
                <w:sz w:val="24"/>
                <w:szCs w:val="24"/>
              </w:rPr>
              <w:t xml:space="preserve">Не менее </w:t>
            </w:r>
            <w:r w:rsidR="002950E3" w:rsidRPr="00261D64">
              <w:rPr>
                <w:rFonts w:ascii="Times New Roman" w:hAnsi="Times New Roman"/>
                <w:sz w:val="24"/>
                <w:szCs w:val="24"/>
                <w:lang w:val="en-US"/>
              </w:rPr>
              <w:t>24</w:t>
            </w:r>
            <w:r w:rsidR="00D50FDD" w:rsidRPr="00261D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1D64">
              <w:rPr>
                <w:rFonts w:ascii="Times New Roman" w:hAnsi="Times New Roman"/>
                <w:sz w:val="24"/>
                <w:szCs w:val="24"/>
              </w:rPr>
              <w:t>месяцев</w:t>
            </w:r>
            <w:r w:rsidR="00AE7A1A" w:rsidRPr="00261D6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960F0" w:rsidRPr="00CA519A" w:rsidTr="0082384E">
        <w:trPr>
          <w:trHeight w:val="314"/>
        </w:trPr>
        <w:tc>
          <w:tcPr>
            <w:tcW w:w="627" w:type="dxa"/>
            <w:vMerge w:val="restart"/>
            <w:vAlign w:val="center"/>
          </w:tcPr>
          <w:p w:rsidR="004960F0" w:rsidRDefault="004960F0" w:rsidP="009A214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641" w:type="dxa"/>
            <w:gridSpan w:val="4"/>
          </w:tcPr>
          <w:p w:rsidR="004960F0" w:rsidRDefault="004960F0" w:rsidP="00DD506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263CC">
              <w:rPr>
                <w:rFonts w:ascii="Times New Roman" w:hAnsi="Times New Roman"/>
                <w:b/>
                <w:sz w:val="24"/>
                <w:szCs w:val="24"/>
              </w:rPr>
              <w:t>Валюта контракта и платежа</w:t>
            </w:r>
          </w:p>
          <w:p w:rsidR="004960F0" w:rsidRPr="002950E3" w:rsidRDefault="005E5E84" w:rsidP="00DD506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Резиденты РБ - </w:t>
            </w:r>
            <w:r w:rsidR="004960F0" w:rsidRPr="00CD2957">
              <w:rPr>
                <w:rFonts w:ascii="Times New Roman" w:hAnsi="Times New Roman"/>
                <w:sz w:val="24"/>
                <w:szCs w:val="24"/>
                <w:lang w:val="en-US"/>
              </w:rPr>
              <w:t>BYN</w:t>
            </w:r>
            <w:r w:rsidR="00145B38">
              <w:rPr>
                <w:rFonts w:ascii="Times New Roman" w:hAnsi="Times New Roman"/>
                <w:sz w:val="24"/>
                <w:szCs w:val="24"/>
              </w:rPr>
              <w:t xml:space="preserve"> либо сумма в </w:t>
            </w:r>
            <w:r w:rsidR="00145B38" w:rsidRPr="00CD2957">
              <w:rPr>
                <w:rFonts w:ascii="Times New Roman" w:hAnsi="Times New Roman"/>
                <w:sz w:val="24"/>
                <w:szCs w:val="24"/>
                <w:lang w:val="en-US"/>
              </w:rPr>
              <w:t>BYN</w:t>
            </w:r>
            <w:r w:rsidR="00145B38">
              <w:rPr>
                <w:rFonts w:ascii="Times New Roman" w:hAnsi="Times New Roman"/>
                <w:sz w:val="24"/>
                <w:szCs w:val="24"/>
              </w:rPr>
              <w:t xml:space="preserve"> эквивалентная</w:t>
            </w:r>
            <w:r w:rsidR="004960F0" w:rsidRPr="00CD295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960F0" w:rsidRPr="00CD2957">
              <w:rPr>
                <w:rFonts w:ascii="Times New Roman" w:hAnsi="Times New Roman"/>
                <w:sz w:val="24"/>
                <w:szCs w:val="24"/>
                <w:lang w:val="en-US"/>
              </w:rPr>
              <w:t>RUB</w:t>
            </w:r>
            <w:r w:rsidR="004960F0" w:rsidRPr="00CD295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960F0" w:rsidRPr="00CD2957">
              <w:rPr>
                <w:rFonts w:ascii="Times New Roman" w:hAnsi="Times New Roman"/>
                <w:sz w:val="24"/>
                <w:szCs w:val="24"/>
                <w:lang w:val="en-US"/>
              </w:rPr>
              <w:t>USD</w:t>
            </w:r>
            <w:r w:rsidR="004960F0" w:rsidRPr="00CD295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960F0" w:rsidRPr="00CD2957">
              <w:rPr>
                <w:rFonts w:ascii="Times New Roman" w:hAnsi="Times New Roman"/>
                <w:sz w:val="24"/>
                <w:szCs w:val="24"/>
                <w:lang w:val="en-US"/>
              </w:rPr>
              <w:t>EUR</w:t>
            </w:r>
            <w:r w:rsidR="002950E3" w:rsidRPr="002950E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2950E3">
              <w:rPr>
                <w:rFonts w:ascii="Times New Roman" w:hAnsi="Times New Roman"/>
                <w:sz w:val="24"/>
                <w:szCs w:val="24"/>
                <w:lang w:val="en-US"/>
              </w:rPr>
              <w:t>CNY</w:t>
            </w:r>
            <w:r w:rsidR="002950E3" w:rsidRPr="002950E3">
              <w:rPr>
                <w:rFonts w:ascii="Times New Roman" w:hAnsi="Times New Roman"/>
                <w:sz w:val="24"/>
                <w:szCs w:val="24"/>
              </w:rPr>
              <w:t xml:space="preserve">  с оплатой в рублях РБ по официальному курсу НБ РБ</w:t>
            </w:r>
            <w:r w:rsidR="006442BC">
              <w:rPr>
                <w:rFonts w:ascii="Times New Roman" w:hAnsi="Times New Roman"/>
                <w:sz w:val="24"/>
                <w:szCs w:val="24"/>
              </w:rPr>
              <w:t xml:space="preserve"> на дату платежа</w:t>
            </w:r>
          </w:p>
          <w:p w:rsidR="005E5E84" w:rsidRPr="002950E3" w:rsidRDefault="005E5E84" w:rsidP="00DD506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Нерезиденты РБ - </w:t>
            </w:r>
            <w:r w:rsidRPr="00CD2957">
              <w:rPr>
                <w:rFonts w:ascii="Times New Roman" w:hAnsi="Times New Roman"/>
                <w:sz w:val="24"/>
                <w:szCs w:val="24"/>
                <w:lang w:val="en-US"/>
              </w:rPr>
              <w:t>RUB</w:t>
            </w:r>
            <w:r w:rsidRPr="00CD295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D2957">
              <w:rPr>
                <w:rFonts w:ascii="Times New Roman" w:hAnsi="Times New Roman"/>
                <w:sz w:val="24"/>
                <w:szCs w:val="24"/>
                <w:lang w:val="en-US"/>
              </w:rPr>
              <w:t>USD</w:t>
            </w:r>
            <w:r w:rsidRPr="00CD295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D2957">
              <w:rPr>
                <w:rFonts w:ascii="Times New Roman" w:hAnsi="Times New Roman"/>
                <w:sz w:val="24"/>
                <w:szCs w:val="24"/>
                <w:lang w:val="en-US"/>
              </w:rPr>
              <w:t>EUR</w:t>
            </w:r>
            <w:r w:rsidR="002950E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2950E3">
              <w:rPr>
                <w:rFonts w:ascii="Times New Roman" w:hAnsi="Times New Roman"/>
                <w:sz w:val="24"/>
                <w:szCs w:val="24"/>
                <w:lang w:val="en-US"/>
              </w:rPr>
              <w:t>CNY</w:t>
            </w:r>
          </w:p>
          <w:p w:rsidR="004960F0" w:rsidRDefault="004960F0" w:rsidP="00DD5067">
            <w:pPr>
              <w:spacing w:after="0" w:line="240" w:lineRule="exact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09D">
              <w:rPr>
                <w:rFonts w:ascii="Times New Roman" w:hAnsi="Times New Roman"/>
                <w:color w:val="242424"/>
                <w:sz w:val="24"/>
                <w:szCs w:val="24"/>
                <w:shd w:val="clear" w:color="auto" w:fill="FFFFFF"/>
              </w:rPr>
              <w:t xml:space="preserve">Договор на закупку может быть заключен не ранее чем через </w:t>
            </w:r>
            <w:r w:rsidR="00035BE6">
              <w:rPr>
                <w:rFonts w:ascii="Times New Roman" w:hAnsi="Times New Roman"/>
                <w:color w:val="242424"/>
                <w:sz w:val="24"/>
                <w:szCs w:val="24"/>
                <w:shd w:val="clear" w:color="auto" w:fill="FFFFFF"/>
              </w:rPr>
              <w:t xml:space="preserve">три </w:t>
            </w:r>
            <w:r w:rsidRPr="00A0109D">
              <w:rPr>
                <w:rFonts w:ascii="Times New Roman" w:hAnsi="Times New Roman"/>
                <w:color w:val="242424"/>
                <w:sz w:val="24"/>
                <w:szCs w:val="24"/>
                <w:shd w:val="clear" w:color="auto" w:fill="FFFFFF"/>
              </w:rPr>
              <w:t>рабочих дн</w:t>
            </w:r>
            <w:r w:rsidR="00035BE6">
              <w:rPr>
                <w:rFonts w:ascii="Times New Roman" w:hAnsi="Times New Roman"/>
                <w:color w:val="242424"/>
                <w:sz w:val="24"/>
                <w:szCs w:val="24"/>
                <w:shd w:val="clear" w:color="auto" w:fill="FFFFFF"/>
              </w:rPr>
              <w:t>я</w:t>
            </w:r>
            <w:r w:rsidRPr="00A0109D">
              <w:rPr>
                <w:rFonts w:ascii="Times New Roman" w:hAnsi="Times New Roman"/>
                <w:color w:val="242424"/>
                <w:sz w:val="24"/>
                <w:szCs w:val="24"/>
                <w:shd w:val="clear" w:color="auto" w:fill="FFFFFF"/>
              </w:rPr>
              <w:t>, в течение которых может быть урегулирован спор, вызванный решениями и (или) действиями (бездействием) организации, а также членов комиссии, созданной для проведения закупки</w:t>
            </w:r>
            <w:r>
              <w:rPr>
                <w:rFonts w:ascii="Times New Roman" w:hAnsi="Times New Roman"/>
                <w:color w:val="242424"/>
                <w:sz w:val="24"/>
                <w:szCs w:val="24"/>
                <w:shd w:val="clear" w:color="auto" w:fill="FFFFFF"/>
              </w:rPr>
              <w:t xml:space="preserve"> и в течение 20 календарных дней</w:t>
            </w:r>
            <w:r w:rsidRPr="00A0109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960F0" w:rsidRPr="00A0109D" w:rsidRDefault="004960F0" w:rsidP="00DD5067">
            <w:pPr>
              <w:spacing w:after="0" w:line="240" w:lineRule="exact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случае необходимости согласования выбранного поставщика с наблюдательным советом ОАО «БЗМП» срок заключения договора может быть продлен.</w:t>
            </w:r>
          </w:p>
          <w:p w:rsidR="004960F0" w:rsidRPr="00D62EFA" w:rsidRDefault="004960F0" w:rsidP="00DD5067">
            <w:pPr>
              <w:pStyle w:val="a6"/>
              <w:spacing w:after="0" w:line="240" w:lineRule="exact"/>
              <w:ind w:firstLine="601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62EFA">
              <w:rPr>
                <w:rFonts w:ascii="Times New Roman" w:hAnsi="Times New Roman"/>
                <w:sz w:val="24"/>
                <w:szCs w:val="24"/>
              </w:rPr>
              <w:t>Контракт с победителем-резидентом РБ</w:t>
            </w:r>
            <w:r w:rsidRPr="00D62EFA">
              <w:rPr>
                <w:rFonts w:ascii="Times New Roman" w:hAnsi="Times New Roman"/>
                <w:iCs/>
                <w:sz w:val="24"/>
                <w:szCs w:val="24"/>
              </w:rPr>
              <w:t xml:space="preserve"> будет заключен на условиях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конкурсного</w:t>
            </w:r>
            <w:r w:rsidRPr="00D62EFA">
              <w:rPr>
                <w:rFonts w:ascii="Times New Roman" w:hAnsi="Times New Roman"/>
                <w:iCs/>
                <w:sz w:val="24"/>
                <w:szCs w:val="24"/>
              </w:rPr>
              <w:t xml:space="preserve"> предложения </w:t>
            </w:r>
            <w:r w:rsidRPr="00F479DF">
              <w:rPr>
                <w:rFonts w:ascii="Times New Roman" w:hAnsi="Times New Roman"/>
                <w:iCs/>
                <w:sz w:val="24"/>
                <w:szCs w:val="24"/>
              </w:rPr>
              <w:t>в рублях РБ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или в валютном эквиваленте  </w:t>
            </w:r>
            <w:r w:rsidRPr="00D62EFA">
              <w:rPr>
                <w:rFonts w:ascii="Times New Roman" w:hAnsi="Times New Roman"/>
                <w:iCs/>
                <w:sz w:val="24"/>
                <w:szCs w:val="24"/>
              </w:rPr>
              <w:t xml:space="preserve"> с оплатой в рублях РБ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по </w:t>
            </w:r>
            <w:r w:rsidR="00DD5067">
              <w:rPr>
                <w:rFonts w:ascii="Times New Roman" w:hAnsi="Times New Roman"/>
                <w:iCs/>
                <w:sz w:val="24"/>
                <w:szCs w:val="24"/>
              </w:rPr>
              <w:t>офици</w:t>
            </w:r>
            <w:r w:rsidR="00EC27E6">
              <w:rPr>
                <w:rFonts w:ascii="Times New Roman" w:hAnsi="Times New Roman"/>
                <w:iCs/>
                <w:sz w:val="24"/>
                <w:szCs w:val="24"/>
              </w:rPr>
              <w:t xml:space="preserve">альным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курс</w:t>
            </w:r>
            <w:r w:rsidR="00EC27E6">
              <w:rPr>
                <w:rFonts w:ascii="Times New Roman" w:hAnsi="Times New Roman"/>
                <w:iCs/>
                <w:sz w:val="24"/>
                <w:szCs w:val="24"/>
              </w:rPr>
              <w:t xml:space="preserve">ам НБ РБ </w:t>
            </w:r>
            <w:r w:rsidR="006442BC">
              <w:rPr>
                <w:rFonts w:ascii="Times New Roman" w:hAnsi="Times New Roman"/>
                <w:iCs/>
                <w:sz w:val="24"/>
                <w:szCs w:val="24"/>
              </w:rPr>
              <w:t xml:space="preserve">на дату платежа </w:t>
            </w:r>
            <w:r w:rsidRPr="00D62EFA">
              <w:rPr>
                <w:rFonts w:ascii="Times New Roman" w:hAnsi="Times New Roman"/>
                <w:iCs/>
                <w:sz w:val="24"/>
                <w:szCs w:val="24"/>
              </w:rPr>
              <w:t>с  учетом проведения процеду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ры переговоров о снижении цены. </w:t>
            </w:r>
          </w:p>
          <w:p w:rsidR="00035BE6" w:rsidRDefault="004960F0" w:rsidP="00035BE6">
            <w:pPr>
              <w:pStyle w:val="Style7"/>
              <w:spacing w:line="240" w:lineRule="exact"/>
              <w:ind w:right="-2" w:firstLine="567"/>
            </w:pPr>
            <w:r w:rsidRPr="00D62EFA">
              <w:t xml:space="preserve">Контракт с победителем-нерезидентом РБ будет заключен </w:t>
            </w:r>
            <w:r w:rsidRPr="00D62EFA">
              <w:rPr>
                <w:iCs/>
              </w:rPr>
              <w:t xml:space="preserve">на условиях </w:t>
            </w:r>
            <w:r>
              <w:rPr>
                <w:iCs/>
              </w:rPr>
              <w:t>конкурсного</w:t>
            </w:r>
            <w:r w:rsidRPr="00D62EFA">
              <w:rPr>
                <w:iCs/>
              </w:rPr>
              <w:t xml:space="preserve"> предложения </w:t>
            </w:r>
            <w:r>
              <w:rPr>
                <w:iCs/>
              </w:rPr>
              <w:t xml:space="preserve"> </w:t>
            </w:r>
            <w:r w:rsidRPr="00D62EFA">
              <w:t>в валюте, предложенной участником</w:t>
            </w:r>
            <w:r>
              <w:t xml:space="preserve"> </w:t>
            </w:r>
            <w:r w:rsidRPr="00D62EFA">
              <w:rPr>
                <w:iCs/>
              </w:rPr>
              <w:t>с  учетом проведения процедуры переговоров о снижении цены</w:t>
            </w:r>
            <w:r>
              <w:t>.</w:t>
            </w:r>
            <w:r w:rsidR="00035BE6">
              <w:t xml:space="preserve"> В случаях, когда валюта контракта и валюта платежа будет отличаться, оплата будет производиться  по официальным курсам НБ РБ.</w:t>
            </w:r>
          </w:p>
          <w:p w:rsidR="00E63BCC" w:rsidRDefault="00E63BCC" w:rsidP="00035BE6">
            <w:pPr>
              <w:pStyle w:val="Style7"/>
              <w:spacing w:line="240" w:lineRule="exact"/>
              <w:ind w:right="-2" w:firstLine="567"/>
            </w:pPr>
            <w:r w:rsidRPr="00093945">
              <w:t>Заказчик оставляет за собой право проводить процедуру переговоров по снижению цены только с участником-победителем процедуры закупки.</w:t>
            </w:r>
          </w:p>
          <w:p w:rsidR="001044A3" w:rsidRPr="00035BE6" w:rsidRDefault="001044A3" w:rsidP="00035BE6">
            <w:pPr>
              <w:pStyle w:val="Style7"/>
              <w:spacing w:line="240" w:lineRule="exact"/>
              <w:ind w:right="-2" w:firstLine="567"/>
            </w:pPr>
            <w:r>
              <w:t>Заказчик оставляет за собой право запрашивать у участника-победителя банковскую гарантию о надлежащем исполнении договора (контракта).</w:t>
            </w:r>
          </w:p>
        </w:tc>
      </w:tr>
      <w:tr w:rsidR="004960F0" w:rsidRPr="00CA519A" w:rsidTr="0082384E">
        <w:trPr>
          <w:trHeight w:val="2198"/>
        </w:trPr>
        <w:tc>
          <w:tcPr>
            <w:tcW w:w="627" w:type="dxa"/>
            <w:vMerge/>
            <w:vAlign w:val="center"/>
          </w:tcPr>
          <w:p w:rsidR="004960F0" w:rsidRDefault="004960F0" w:rsidP="009A214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1" w:type="dxa"/>
            <w:gridSpan w:val="4"/>
          </w:tcPr>
          <w:p w:rsidR="004960F0" w:rsidRPr="00597326" w:rsidRDefault="004960F0" w:rsidP="00EC27E6">
            <w:pPr>
              <w:spacing w:after="0" w:line="240" w:lineRule="exac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договора прилагается к конкурсной документации</w:t>
            </w:r>
            <w:r w:rsidR="00BF4E9F">
              <w:rPr>
                <w:rFonts w:ascii="Times New Roman" w:hAnsi="Times New Roman"/>
                <w:sz w:val="24"/>
                <w:szCs w:val="24"/>
              </w:rPr>
              <w:t xml:space="preserve"> (приложение №</w:t>
            </w:r>
            <w:r w:rsidR="002352F3">
              <w:rPr>
                <w:rFonts w:ascii="Times New Roman" w:hAnsi="Times New Roman"/>
                <w:sz w:val="24"/>
                <w:szCs w:val="24"/>
              </w:rPr>
              <w:t>7</w:t>
            </w:r>
            <w:r w:rsidR="00BF4E9F">
              <w:rPr>
                <w:rFonts w:ascii="Times New Roman" w:hAnsi="Times New Roman"/>
                <w:sz w:val="24"/>
                <w:szCs w:val="24"/>
              </w:rPr>
              <w:t>)</w:t>
            </w:r>
            <w:r w:rsidRPr="0059732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4960F0" w:rsidRPr="00597326" w:rsidRDefault="004960F0" w:rsidP="00EC27E6">
            <w:pPr>
              <w:spacing w:after="0" w:line="240" w:lineRule="exac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326">
              <w:rPr>
                <w:rFonts w:ascii="Times New Roman" w:hAnsi="Times New Roman"/>
                <w:sz w:val="24"/>
                <w:szCs w:val="24"/>
              </w:rPr>
              <w:t xml:space="preserve">В случае не подписания договора победителем в установленный срок, такой участник считается уклонившимся от заключения договора. </w:t>
            </w:r>
          </w:p>
          <w:p w:rsidR="004960F0" w:rsidRPr="00597326" w:rsidRDefault="004960F0" w:rsidP="00EC27E6">
            <w:pPr>
              <w:pStyle w:val="ConsPlusNormal"/>
              <w:widowControl/>
              <w:tabs>
                <w:tab w:val="left" w:pos="1080"/>
              </w:tabs>
              <w:spacing w:line="240" w:lineRule="exac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326">
              <w:rPr>
                <w:rFonts w:ascii="Times New Roman" w:hAnsi="Times New Roman" w:cs="Times New Roman"/>
                <w:sz w:val="24"/>
                <w:szCs w:val="24"/>
              </w:rPr>
              <w:t>Если выбранный поставщик отказался подписать договор, то Комиссия по закупкам вправе:</w:t>
            </w:r>
          </w:p>
          <w:p w:rsidR="004960F0" w:rsidRPr="00597326" w:rsidRDefault="004960F0" w:rsidP="00EC27E6">
            <w:pPr>
              <w:pStyle w:val="ConsPlusNormal"/>
              <w:widowControl/>
              <w:numPr>
                <w:ilvl w:val="0"/>
                <w:numId w:val="3"/>
              </w:numPr>
              <w:tabs>
                <w:tab w:val="left" w:pos="709"/>
                <w:tab w:val="left" w:pos="1080"/>
              </w:tabs>
              <w:adjustRightInd w:val="0"/>
              <w:spacing w:line="240" w:lineRule="exact"/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326">
              <w:rPr>
                <w:rFonts w:ascii="Times New Roman" w:hAnsi="Times New Roman" w:cs="Times New Roman"/>
                <w:sz w:val="24"/>
                <w:szCs w:val="24"/>
              </w:rPr>
              <w:t xml:space="preserve"> провести повторный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r w:rsidRPr="00597326">
              <w:rPr>
                <w:rFonts w:ascii="Times New Roman" w:hAnsi="Times New Roman" w:cs="Times New Roman"/>
                <w:sz w:val="24"/>
                <w:szCs w:val="24"/>
              </w:rPr>
              <w:t xml:space="preserve"> или иную процедуру закупки;</w:t>
            </w:r>
          </w:p>
          <w:p w:rsidR="004960F0" w:rsidRDefault="004960F0" w:rsidP="00EC27E6">
            <w:pPr>
              <w:pStyle w:val="ConsPlusNormal"/>
              <w:widowControl/>
              <w:numPr>
                <w:ilvl w:val="0"/>
                <w:numId w:val="3"/>
              </w:numPr>
              <w:tabs>
                <w:tab w:val="left" w:pos="709"/>
                <w:tab w:val="left" w:pos="1080"/>
              </w:tabs>
              <w:adjustRightInd w:val="0"/>
              <w:spacing w:line="240" w:lineRule="exact"/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326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рассмотреть вопрос о включении участника в реестр поставщиков (подрядчиков, исполнителей), временно не допускаемых к участию в процедурах закупок.</w:t>
            </w:r>
          </w:p>
          <w:p w:rsidR="00145B38" w:rsidRPr="00DF5930" w:rsidRDefault="00E63BCC" w:rsidP="00EC27E6">
            <w:pPr>
              <w:pStyle w:val="ConsPlusNormal"/>
              <w:widowControl/>
              <w:numPr>
                <w:ilvl w:val="0"/>
                <w:numId w:val="3"/>
              </w:numPr>
              <w:tabs>
                <w:tab w:val="left" w:pos="709"/>
                <w:tab w:val="left" w:pos="1080"/>
              </w:tabs>
              <w:adjustRightInd w:val="0"/>
              <w:spacing w:line="240" w:lineRule="exact"/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45B38">
              <w:rPr>
                <w:rFonts w:ascii="Times New Roman" w:hAnsi="Times New Roman" w:cs="Times New Roman"/>
                <w:sz w:val="24"/>
                <w:szCs w:val="24"/>
              </w:rPr>
              <w:t>редложить заключить договор участнику, занявшему второе место по итогам оценки предложений.</w:t>
            </w:r>
          </w:p>
        </w:tc>
      </w:tr>
      <w:tr w:rsidR="004960F0" w:rsidRPr="00CA519A" w:rsidTr="0082384E">
        <w:tc>
          <w:tcPr>
            <w:tcW w:w="627" w:type="dxa"/>
            <w:vAlign w:val="center"/>
          </w:tcPr>
          <w:p w:rsidR="004960F0" w:rsidRDefault="004960F0" w:rsidP="009A214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641" w:type="dxa"/>
            <w:gridSpan w:val="4"/>
          </w:tcPr>
          <w:p w:rsidR="004960F0" w:rsidRPr="009A2143" w:rsidRDefault="004960F0" w:rsidP="00EC27E6">
            <w:pPr>
              <w:pStyle w:val="Style7"/>
              <w:widowControl/>
              <w:spacing w:line="240" w:lineRule="exact"/>
              <w:ind w:right="-2" w:firstLine="567"/>
              <w:rPr>
                <w:b/>
              </w:rPr>
            </w:pPr>
            <w:r w:rsidRPr="009A2143">
              <w:rPr>
                <w:b/>
              </w:rPr>
              <w:t>Требования к форме и содержанию  предложения участника процедуры закупки и сроку его действия</w:t>
            </w:r>
          </w:p>
          <w:p w:rsidR="007847DC" w:rsidRDefault="00447973" w:rsidP="007847DC">
            <w:pPr>
              <w:pStyle w:val="Style7"/>
              <w:widowControl/>
              <w:spacing w:line="240" w:lineRule="exact"/>
              <w:ind w:right="-2" w:firstLine="567"/>
            </w:pPr>
            <w:r>
              <w:t>31.</w:t>
            </w:r>
            <w:r w:rsidR="007847DC">
              <w:t xml:space="preserve">1. Открытый конкурс </w:t>
            </w:r>
            <w:r w:rsidR="00B54113">
              <w:t xml:space="preserve">с применением предварительной квалификации </w:t>
            </w:r>
            <w:r w:rsidR="007847DC">
              <w:t>состоит из двух этапов:</w:t>
            </w:r>
          </w:p>
          <w:p w:rsidR="007847DC" w:rsidRDefault="007847DC" w:rsidP="007847DC">
            <w:pPr>
              <w:pStyle w:val="Style7"/>
              <w:widowControl/>
              <w:spacing w:line="240" w:lineRule="exact"/>
              <w:ind w:right="-2" w:firstLine="567"/>
            </w:pPr>
            <w:r>
              <w:t xml:space="preserve">- первый этап: предварительный квалификационный отбор, оценка, </w:t>
            </w:r>
            <w:r w:rsidR="00556CF9">
              <w:t>допуск ко второму этапу</w:t>
            </w:r>
            <w:r>
              <w:t>;</w:t>
            </w:r>
          </w:p>
          <w:p w:rsidR="007847DC" w:rsidRPr="00E756A7" w:rsidRDefault="007847DC" w:rsidP="007847DC">
            <w:pPr>
              <w:pStyle w:val="Style7"/>
              <w:widowControl/>
              <w:spacing w:line="240" w:lineRule="exact"/>
              <w:ind w:right="-2" w:firstLine="567"/>
            </w:pPr>
            <w:r>
              <w:t>- второй этап: конкурсное предложение, оценка, выбор.</w:t>
            </w:r>
          </w:p>
          <w:p w:rsidR="006E6317" w:rsidRDefault="007847DC" w:rsidP="007847DC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447973">
              <w:rPr>
                <w:rFonts w:ascii="Times New Roman" w:hAnsi="Times New Roman"/>
                <w:sz w:val="24"/>
                <w:szCs w:val="24"/>
              </w:rPr>
              <w:t>31.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AC4A7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Для первого этапа </w:t>
            </w:r>
            <w:r w:rsidRPr="00AC4A7D">
              <w:rPr>
                <w:rFonts w:ascii="Times New Roman" w:hAnsi="Times New Roman"/>
                <w:sz w:val="24"/>
                <w:szCs w:val="24"/>
              </w:rPr>
              <w:t xml:space="preserve">Участник представляет </w:t>
            </w:r>
            <w:r w:rsidRPr="00F665AD">
              <w:rPr>
                <w:rFonts w:ascii="Times New Roman" w:hAnsi="Times New Roman"/>
                <w:sz w:val="24"/>
                <w:szCs w:val="24"/>
              </w:rPr>
              <w:t>предложени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F665AD">
              <w:rPr>
                <w:rFonts w:ascii="Times New Roman" w:hAnsi="Times New Roman"/>
                <w:sz w:val="24"/>
                <w:szCs w:val="24"/>
              </w:rPr>
              <w:t xml:space="preserve"> для предварительного квалификационного отбора</w:t>
            </w:r>
            <w:r w:rsidRPr="00AC4A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бумажном носителе </w:t>
            </w:r>
            <w:r w:rsidRPr="00AC4A7D">
              <w:rPr>
                <w:rFonts w:ascii="Times New Roman" w:hAnsi="Times New Roman"/>
                <w:sz w:val="24"/>
                <w:szCs w:val="24"/>
              </w:rPr>
              <w:t>в запечатанном конверте (в одном экземпляре)</w:t>
            </w:r>
            <w:r w:rsidR="006E6317">
              <w:rPr>
                <w:rFonts w:ascii="Times New Roman" w:hAnsi="Times New Roman"/>
                <w:sz w:val="24"/>
                <w:szCs w:val="24"/>
              </w:rPr>
              <w:t>, а также дополнительно на электронном носителе (диск</w:t>
            </w:r>
            <w:r w:rsidR="00D85F3E">
              <w:rPr>
                <w:rFonts w:ascii="Times New Roman" w:hAnsi="Times New Roman"/>
                <w:sz w:val="24"/>
                <w:szCs w:val="24"/>
              </w:rPr>
              <w:t xml:space="preserve"> или</w:t>
            </w:r>
            <w:r w:rsidR="006E63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E6317">
              <w:rPr>
                <w:rFonts w:ascii="Times New Roman" w:hAnsi="Times New Roman"/>
                <w:sz w:val="24"/>
                <w:szCs w:val="24"/>
                <w:lang w:val="en-US"/>
              </w:rPr>
              <w:t>usb</w:t>
            </w:r>
            <w:proofErr w:type="spellEnd"/>
            <w:r w:rsidR="006E6317" w:rsidRPr="006E6317">
              <w:rPr>
                <w:rFonts w:ascii="Times New Roman" w:hAnsi="Times New Roman"/>
                <w:sz w:val="24"/>
                <w:szCs w:val="24"/>
              </w:rPr>
              <w:t>-</w:t>
            </w:r>
            <w:r w:rsidR="006E6317">
              <w:rPr>
                <w:rFonts w:ascii="Times New Roman" w:hAnsi="Times New Roman"/>
                <w:sz w:val="24"/>
                <w:szCs w:val="24"/>
              </w:rPr>
              <w:t xml:space="preserve">носитель, содержащий документы в электронном виде в формате </w:t>
            </w:r>
            <w:proofErr w:type="spellStart"/>
            <w:r w:rsidR="006E6317">
              <w:rPr>
                <w:rFonts w:ascii="Times New Roman" w:hAnsi="Times New Roman"/>
                <w:sz w:val="24"/>
                <w:szCs w:val="24"/>
                <w:lang w:val="en-US"/>
              </w:rPr>
              <w:t>pdf</w:t>
            </w:r>
            <w:proofErr w:type="spellEnd"/>
            <w:r w:rsidR="006E6317">
              <w:rPr>
                <w:rFonts w:ascii="Times New Roman" w:hAnsi="Times New Roman"/>
                <w:sz w:val="24"/>
                <w:szCs w:val="24"/>
              </w:rPr>
              <w:t xml:space="preserve"> (в одном экземпляре)). </w:t>
            </w:r>
          </w:p>
          <w:p w:rsidR="007847DC" w:rsidRPr="00F4168C" w:rsidRDefault="006E6317" w:rsidP="007847D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конверте  </w:t>
            </w:r>
            <w:r w:rsidR="007847DC" w:rsidRPr="00AC4A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участник указывает</w:t>
            </w:r>
            <w:r w:rsidR="007847DC" w:rsidRPr="00AC4A7D">
              <w:rPr>
                <w:rFonts w:ascii="Times New Roman" w:hAnsi="Times New Roman"/>
                <w:sz w:val="24"/>
                <w:szCs w:val="24"/>
              </w:rPr>
              <w:t>: «</w:t>
            </w:r>
            <w:r w:rsidR="007847DC">
              <w:rPr>
                <w:rFonts w:ascii="Times New Roman" w:hAnsi="Times New Roman"/>
                <w:b/>
                <w:sz w:val="24"/>
                <w:szCs w:val="24"/>
              </w:rPr>
              <w:t>Конкурсная комиссия №4</w:t>
            </w:r>
            <w:r w:rsidR="007847DC" w:rsidRPr="00AC4A7D">
              <w:rPr>
                <w:rFonts w:ascii="Times New Roman" w:hAnsi="Times New Roman"/>
                <w:b/>
                <w:sz w:val="24"/>
                <w:szCs w:val="24"/>
              </w:rPr>
              <w:t xml:space="preserve">, предложение для участия в </w:t>
            </w:r>
            <w:r w:rsidR="007847DC">
              <w:rPr>
                <w:rFonts w:ascii="Times New Roman" w:hAnsi="Times New Roman"/>
                <w:b/>
                <w:sz w:val="24"/>
                <w:szCs w:val="24"/>
              </w:rPr>
              <w:t xml:space="preserve">первом этапе открытого </w:t>
            </w:r>
            <w:r w:rsidR="007847DC" w:rsidRPr="00AC4A7D">
              <w:rPr>
                <w:rFonts w:ascii="Times New Roman" w:hAnsi="Times New Roman"/>
                <w:b/>
                <w:sz w:val="24"/>
                <w:szCs w:val="24"/>
              </w:rPr>
              <w:t>конкурс</w:t>
            </w:r>
            <w:r w:rsidR="007847DC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="007847DC" w:rsidRPr="00AC4A7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847DC">
              <w:rPr>
                <w:rFonts w:ascii="Times New Roman" w:hAnsi="Times New Roman"/>
                <w:b/>
                <w:sz w:val="24"/>
                <w:szCs w:val="24"/>
              </w:rPr>
              <w:t xml:space="preserve">(предварительный квалификационный отбор) </w:t>
            </w:r>
            <w:r w:rsidR="007847DC" w:rsidRPr="00AC4A7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847DC">
              <w:rPr>
                <w:rFonts w:ascii="Times New Roman" w:hAnsi="Times New Roman"/>
                <w:b/>
                <w:sz w:val="24"/>
                <w:szCs w:val="24"/>
              </w:rPr>
              <w:t>по закупке _</w:t>
            </w:r>
            <w:r w:rsidR="003F1DB8">
              <w:rPr>
                <w:rFonts w:ascii="Times New Roman" w:hAnsi="Times New Roman"/>
                <w:b/>
                <w:sz w:val="24"/>
                <w:szCs w:val="24"/>
              </w:rPr>
              <w:t>линий приготовления гранулята</w:t>
            </w:r>
            <w:r w:rsidR="007847DC" w:rsidRPr="00AC4A7D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="007847DC" w:rsidRPr="00E61B11">
              <w:rPr>
                <w:rFonts w:ascii="Times New Roman" w:hAnsi="Times New Roman"/>
                <w:b/>
                <w:sz w:val="24"/>
                <w:szCs w:val="24"/>
              </w:rPr>
              <w:t xml:space="preserve">не вскрывать до </w:t>
            </w:r>
            <w:r w:rsidR="00B54113">
              <w:rPr>
                <w:rFonts w:ascii="Times New Roman" w:hAnsi="Times New Roman"/>
                <w:b/>
                <w:sz w:val="24"/>
                <w:szCs w:val="24"/>
              </w:rPr>
              <w:t xml:space="preserve">14.00 </w:t>
            </w:r>
            <w:r w:rsidR="00D85F3E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447973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D85F3E">
              <w:rPr>
                <w:rFonts w:ascii="Times New Roman" w:hAnsi="Times New Roman"/>
                <w:b/>
                <w:sz w:val="24"/>
                <w:szCs w:val="24"/>
              </w:rPr>
              <w:t>.09.2023</w:t>
            </w:r>
            <w:r w:rsidR="00B5411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7847DC" w:rsidRDefault="007847DC" w:rsidP="007847DC">
            <w:pPr>
              <w:pStyle w:val="ConsPlusNonformat"/>
              <w:spacing w:line="240" w:lineRule="exac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6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Подача до </w:t>
            </w:r>
            <w:r w:rsidR="00B541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13.00 </w:t>
            </w:r>
            <w:r w:rsidR="004464B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44797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4464BF">
              <w:rPr>
                <w:rFonts w:ascii="Times New Roman" w:hAnsi="Times New Roman" w:cs="Times New Roman"/>
                <w:b/>
                <w:sz w:val="24"/>
                <w:szCs w:val="24"/>
              </w:rPr>
              <w:t>.09</w:t>
            </w:r>
            <w:r w:rsidR="00B54113">
              <w:rPr>
                <w:rFonts w:ascii="Times New Roman" w:hAnsi="Times New Roman" w:cs="Times New Roman"/>
                <w:b/>
                <w:sz w:val="24"/>
                <w:szCs w:val="24"/>
              </w:rPr>
              <w:t>.2023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07323">
              <w:rPr>
                <w:rFonts w:ascii="Times New Roman" w:hAnsi="Times New Roman" w:cs="Times New Roman"/>
                <w:b/>
                <w:sz w:val="24"/>
                <w:szCs w:val="24"/>
              </w:rPr>
              <w:t>года</w:t>
            </w:r>
            <w:r w:rsidRPr="00F4168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Pr="00E61B1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7847DC" w:rsidRPr="00F4168C" w:rsidRDefault="007847DC" w:rsidP="007847D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447973">
              <w:rPr>
                <w:rFonts w:ascii="Times New Roman" w:hAnsi="Times New Roman"/>
                <w:sz w:val="24"/>
                <w:szCs w:val="24"/>
              </w:rPr>
              <w:t>31.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3. Для второго этапа </w:t>
            </w:r>
            <w:r w:rsidRPr="00AC4A7D">
              <w:rPr>
                <w:rFonts w:ascii="Times New Roman" w:hAnsi="Times New Roman"/>
                <w:sz w:val="24"/>
                <w:szCs w:val="24"/>
              </w:rPr>
              <w:t xml:space="preserve">Участник представляет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конкурсное </w:t>
            </w:r>
            <w:r w:rsidRPr="00F665AD">
              <w:rPr>
                <w:rFonts w:ascii="Times New Roman" w:hAnsi="Times New Roman"/>
                <w:sz w:val="24"/>
                <w:szCs w:val="24"/>
              </w:rPr>
              <w:t>предложени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F665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бумажном носителе </w:t>
            </w:r>
            <w:r w:rsidRPr="00AC4A7D">
              <w:rPr>
                <w:rFonts w:ascii="Times New Roman" w:hAnsi="Times New Roman"/>
                <w:sz w:val="24"/>
                <w:szCs w:val="24"/>
              </w:rPr>
              <w:t>в запечатанном конверте (в одном экземпляре) с указанием: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Конкурсная комиссия №4, предложение для участия во втором этапе открытого </w:t>
            </w:r>
            <w:r w:rsidRPr="00AC4A7D">
              <w:rPr>
                <w:rFonts w:ascii="Times New Roman" w:hAnsi="Times New Roman"/>
                <w:b/>
                <w:sz w:val="24"/>
                <w:szCs w:val="24"/>
              </w:rPr>
              <w:t>конкурс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AC4A7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(конкурсное предложение) </w:t>
            </w:r>
            <w:r w:rsidRPr="00AC4A7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 закупке </w:t>
            </w:r>
            <w:r w:rsidR="003F1DB8">
              <w:rPr>
                <w:rFonts w:ascii="Times New Roman" w:hAnsi="Times New Roman"/>
                <w:b/>
                <w:sz w:val="24"/>
                <w:szCs w:val="24"/>
              </w:rPr>
              <w:t>линий приготовления гранулята</w:t>
            </w:r>
            <w:r w:rsidR="00B116B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7847DC" w:rsidRDefault="007847DC" w:rsidP="007847DC">
            <w:pPr>
              <w:pStyle w:val="ConsPlusNonformat"/>
              <w:spacing w:line="240" w:lineRule="exac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6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Подача до </w:t>
            </w:r>
            <w:r w:rsidR="00B116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13.00 </w:t>
            </w:r>
            <w:r w:rsidR="004464B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44797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4464BF">
              <w:rPr>
                <w:rFonts w:ascii="Times New Roman" w:hAnsi="Times New Roman" w:cs="Times New Roman"/>
                <w:b/>
                <w:sz w:val="24"/>
                <w:szCs w:val="24"/>
              </w:rPr>
              <w:t>.09.2023</w:t>
            </w:r>
            <w:r w:rsidR="004464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116B8" w:rsidRPr="00A07323">
              <w:rPr>
                <w:rFonts w:ascii="Times New Roman" w:hAnsi="Times New Roman" w:cs="Times New Roman"/>
                <w:b/>
                <w:sz w:val="24"/>
                <w:szCs w:val="24"/>
              </w:rPr>
              <w:t>года</w:t>
            </w:r>
            <w:r w:rsidRPr="00F4168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Pr="00E61B1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7847DC" w:rsidRPr="000F1527" w:rsidRDefault="00447973" w:rsidP="007847DC">
            <w:pPr>
              <w:spacing w:after="0" w:line="240" w:lineRule="exact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</w:t>
            </w:r>
            <w:r w:rsidR="007847DC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="007847DC" w:rsidRPr="000F1527">
              <w:rPr>
                <w:rFonts w:ascii="Times New Roman" w:hAnsi="Times New Roman"/>
                <w:sz w:val="24"/>
                <w:szCs w:val="24"/>
              </w:rPr>
              <w:t>На конверт</w:t>
            </w:r>
            <w:r w:rsidR="007847DC">
              <w:rPr>
                <w:rFonts w:ascii="Times New Roman" w:hAnsi="Times New Roman"/>
                <w:sz w:val="24"/>
                <w:szCs w:val="24"/>
              </w:rPr>
              <w:t>ах</w:t>
            </w:r>
            <w:r w:rsidR="007847DC" w:rsidRPr="000F15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847DC">
              <w:rPr>
                <w:rFonts w:ascii="Times New Roman" w:hAnsi="Times New Roman"/>
                <w:sz w:val="24"/>
                <w:szCs w:val="24"/>
              </w:rPr>
              <w:t xml:space="preserve">необходимо также </w:t>
            </w:r>
            <w:r w:rsidR="007847DC" w:rsidRPr="000F1527">
              <w:rPr>
                <w:rFonts w:ascii="Times New Roman" w:hAnsi="Times New Roman"/>
                <w:sz w:val="24"/>
                <w:szCs w:val="24"/>
              </w:rPr>
              <w:t xml:space="preserve"> указать название, адрес и телефон участника </w:t>
            </w:r>
            <w:r w:rsidR="007847DC">
              <w:rPr>
                <w:rFonts w:ascii="Times New Roman" w:hAnsi="Times New Roman"/>
                <w:sz w:val="24"/>
                <w:szCs w:val="24"/>
              </w:rPr>
              <w:t>конкурса</w:t>
            </w:r>
            <w:r w:rsidR="007847DC" w:rsidRPr="000F1527">
              <w:rPr>
                <w:rFonts w:ascii="Times New Roman" w:hAnsi="Times New Roman"/>
                <w:sz w:val="24"/>
                <w:szCs w:val="24"/>
              </w:rPr>
              <w:t xml:space="preserve"> для того, чтобы можно было вернуть конкурсное предложение невскрытым, если оно будет объявлено опоздавшим.</w:t>
            </w:r>
          </w:p>
          <w:p w:rsidR="007847DC" w:rsidRDefault="00447973" w:rsidP="007847DC">
            <w:pPr>
              <w:spacing w:after="0" w:line="240" w:lineRule="exact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</w:t>
            </w:r>
            <w:r w:rsidR="007847DC">
              <w:rPr>
                <w:rFonts w:ascii="Times New Roman" w:hAnsi="Times New Roman"/>
                <w:sz w:val="24"/>
                <w:szCs w:val="24"/>
              </w:rPr>
              <w:t>5</w:t>
            </w:r>
            <w:r w:rsidR="007847DC" w:rsidRPr="00AC4A7D">
              <w:rPr>
                <w:rFonts w:ascii="Times New Roman" w:hAnsi="Times New Roman"/>
                <w:sz w:val="24"/>
                <w:szCs w:val="24"/>
              </w:rPr>
              <w:t>. Все страницы предложени</w:t>
            </w:r>
            <w:r w:rsidR="007847DC">
              <w:rPr>
                <w:rFonts w:ascii="Times New Roman" w:hAnsi="Times New Roman"/>
                <w:sz w:val="24"/>
                <w:szCs w:val="24"/>
              </w:rPr>
              <w:t>й</w:t>
            </w:r>
            <w:r w:rsidR="007847DC" w:rsidRPr="00AC4A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847DC">
              <w:rPr>
                <w:rFonts w:ascii="Times New Roman" w:hAnsi="Times New Roman"/>
                <w:sz w:val="24"/>
                <w:szCs w:val="24"/>
              </w:rPr>
              <w:t xml:space="preserve">для предварительного квалификационного отбора и конкурсное предложение </w:t>
            </w:r>
            <w:r w:rsidR="007847DC" w:rsidRPr="00AC4A7D">
              <w:rPr>
                <w:rFonts w:ascii="Times New Roman" w:hAnsi="Times New Roman"/>
                <w:sz w:val="24"/>
                <w:szCs w:val="24"/>
              </w:rPr>
              <w:t>должны быть подписаны участником конкурса (с указанием занимаемой должности, фамилии, имя, отчества) лицом, имеющим на это полномочия. Указанные полномочия с подтверждением подписи должны подтверждаться в доверенности, приложенной к конкурсному предложению, за исключением случаев, когда конкурсное предложение подписано руководителем участника.</w:t>
            </w:r>
          </w:p>
          <w:p w:rsidR="007847DC" w:rsidRPr="00AC4A7D" w:rsidRDefault="00447973" w:rsidP="007847DC">
            <w:pPr>
              <w:spacing w:after="0" w:line="240" w:lineRule="exact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</w:t>
            </w:r>
            <w:r w:rsidR="007847DC">
              <w:rPr>
                <w:rFonts w:ascii="Times New Roman" w:hAnsi="Times New Roman"/>
                <w:sz w:val="24"/>
                <w:szCs w:val="24"/>
              </w:rPr>
              <w:t>6</w:t>
            </w:r>
            <w:r w:rsidR="007847DC" w:rsidRPr="00AC4A7D">
              <w:rPr>
                <w:rFonts w:ascii="Times New Roman" w:hAnsi="Times New Roman"/>
                <w:sz w:val="24"/>
                <w:szCs w:val="24"/>
              </w:rPr>
              <w:t>. В предложени</w:t>
            </w:r>
            <w:r w:rsidR="007847DC">
              <w:rPr>
                <w:rFonts w:ascii="Times New Roman" w:hAnsi="Times New Roman"/>
                <w:sz w:val="24"/>
                <w:szCs w:val="24"/>
              </w:rPr>
              <w:t>ях</w:t>
            </w:r>
            <w:r w:rsidR="007847DC" w:rsidRPr="00AC4A7D">
              <w:rPr>
                <w:rFonts w:ascii="Times New Roman" w:hAnsi="Times New Roman"/>
                <w:sz w:val="24"/>
                <w:szCs w:val="24"/>
              </w:rPr>
              <w:t xml:space="preserve"> не должно быть никаких исправлений, подтирок, приписок, вставок между строк, за исключением необходимых арифметических исправлений, сделанных участником конкурса; такие исправления должны быть подписаны лицом, подписывающим конкурсное предложение. Исправления в цене конкурсного предложения не допускаются. </w:t>
            </w:r>
          </w:p>
          <w:p w:rsidR="007847DC" w:rsidRPr="008524FC" w:rsidRDefault="00447973" w:rsidP="007847DC">
            <w:pPr>
              <w:spacing w:after="0" w:line="240" w:lineRule="exact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</w:t>
            </w:r>
            <w:r w:rsidR="007847DC" w:rsidRPr="008524FC"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r w:rsidR="007847DC" w:rsidRPr="008524FC">
              <w:rPr>
                <w:rFonts w:ascii="Times New Roman" w:hAnsi="Times New Roman"/>
                <w:sz w:val="24"/>
                <w:szCs w:val="24"/>
                <w:u w:val="single"/>
              </w:rPr>
              <w:t>Предложение для предварительного квалификационного отбора (первый этап) должно содержать</w:t>
            </w:r>
            <w:r w:rsidR="007847DC" w:rsidRPr="008524FC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42BE6" w:rsidRPr="008524FC" w:rsidRDefault="007847DC" w:rsidP="007847DC">
            <w:pPr>
              <w:spacing w:after="0" w:line="240" w:lineRule="exact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4F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C42BE6" w:rsidRPr="008524FC">
              <w:rPr>
                <w:rFonts w:ascii="Times New Roman" w:hAnsi="Times New Roman"/>
                <w:sz w:val="24"/>
                <w:szCs w:val="24"/>
              </w:rPr>
              <w:t>предложение участника (</w:t>
            </w:r>
            <w:r w:rsidR="003F41F9">
              <w:rPr>
                <w:rFonts w:ascii="Times New Roman" w:hAnsi="Times New Roman"/>
                <w:sz w:val="24"/>
                <w:szCs w:val="24"/>
              </w:rPr>
              <w:t>приложение №</w:t>
            </w:r>
            <w:r w:rsidR="003F1DB8">
              <w:rPr>
                <w:rFonts w:ascii="Times New Roman" w:hAnsi="Times New Roman"/>
                <w:sz w:val="24"/>
                <w:szCs w:val="24"/>
              </w:rPr>
              <w:t>4</w:t>
            </w:r>
            <w:r w:rsidR="003F41F9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C42BE6" w:rsidRPr="008524FC">
              <w:rPr>
                <w:rFonts w:ascii="Times New Roman" w:hAnsi="Times New Roman"/>
                <w:sz w:val="24"/>
                <w:szCs w:val="24"/>
              </w:rPr>
              <w:t xml:space="preserve">бланк </w:t>
            </w:r>
            <w:r w:rsidR="00BF4E9F">
              <w:rPr>
                <w:rFonts w:ascii="Times New Roman" w:hAnsi="Times New Roman"/>
                <w:sz w:val="24"/>
                <w:szCs w:val="24"/>
              </w:rPr>
              <w:t xml:space="preserve">предложения </w:t>
            </w:r>
            <w:r w:rsidR="00C42BE6" w:rsidRPr="008524FC">
              <w:rPr>
                <w:rFonts w:ascii="Times New Roman" w:hAnsi="Times New Roman"/>
                <w:sz w:val="24"/>
                <w:szCs w:val="24"/>
              </w:rPr>
              <w:t>1й этап)</w:t>
            </w:r>
          </w:p>
          <w:p w:rsidR="007847DC" w:rsidRPr="008524FC" w:rsidRDefault="003F1DB8" w:rsidP="007847DC">
            <w:pPr>
              <w:spacing w:after="0" w:line="240" w:lineRule="exact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847DC" w:rsidRPr="008524FC">
              <w:rPr>
                <w:rFonts w:ascii="Times New Roman" w:hAnsi="Times New Roman"/>
                <w:sz w:val="24"/>
                <w:szCs w:val="24"/>
              </w:rPr>
              <w:t>спецификаци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7847DC" w:rsidRPr="008524FC">
              <w:rPr>
                <w:rFonts w:ascii="Times New Roman" w:hAnsi="Times New Roman"/>
                <w:sz w:val="24"/>
                <w:szCs w:val="24"/>
              </w:rPr>
              <w:t xml:space="preserve"> с полным описанием предлагаемого товара по прилагаемой форме</w:t>
            </w:r>
            <w:r w:rsidR="00AB1DD8" w:rsidRPr="008524FC">
              <w:rPr>
                <w:rFonts w:ascii="Times New Roman" w:hAnsi="Times New Roman"/>
                <w:sz w:val="24"/>
                <w:szCs w:val="24"/>
              </w:rPr>
              <w:t>, а также буклеты, каталоги и др. техническую информацию производителя</w:t>
            </w:r>
            <w:r w:rsidR="003F41F9">
              <w:rPr>
                <w:rFonts w:ascii="Times New Roman" w:hAnsi="Times New Roman"/>
                <w:sz w:val="24"/>
                <w:szCs w:val="24"/>
              </w:rPr>
              <w:t xml:space="preserve"> (приложени</w:t>
            </w:r>
            <w:r w:rsidR="002352F3">
              <w:rPr>
                <w:rFonts w:ascii="Times New Roman" w:hAnsi="Times New Roman"/>
                <w:sz w:val="24"/>
                <w:szCs w:val="24"/>
              </w:rPr>
              <w:t>я</w:t>
            </w:r>
            <w:r w:rsidR="003F41F9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2352F3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№7, </w:t>
            </w:r>
            <w:r w:rsidR="002352F3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3F41F9">
              <w:rPr>
                <w:rFonts w:ascii="Times New Roman" w:hAnsi="Times New Roman"/>
                <w:sz w:val="24"/>
                <w:szCs w:val="24"/>
              </w:rPr>
              <w:t xml:space="preserve"> – спецификация к предложению)</w:t>
            </w:r>
            <w:r w:rsidR="00AB1DD8" w:rsidRPr="008524F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847DC" w:rsidRPr="008524FC" w:rsidRDefault="007847DC" w:rsidP="007847DC">
            <w:pPr>
              <w:spacing w:after="0" w:line="240" w:lineRule="exact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4FC">
              <w:rPr>
                <w:rFonts w:ascii="Times New Roman" w:hAnsi="Times New Roman"/>
                <w:sz w:val="24"/>
                <w:szCs w:val="24"/>
              </w:rPr>
              <w:t xml:space="preserve">- перечень ЗИП  на два года эксплуатации, в </w:t>
            </w:r>
            <w:proofErr w:type="spellStart"/>
            <w:r w:rsidRPr="008524FC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8524FC">
              <w:rPr>
                <w:rFonts w:ascii="Times New Roman" w:hAnsi="Times New Roman"/>
                <w:sz w:val="24"/>
                <w:szCs w:val="24"/>
              </w:rPr>
              <w:t>. электронные компоненты (с указанием стоимости</w:t>
            </w:r>
            <w:r w:rsidR="00E61DC5" w:rsidRPr="008524FC">
              <w:rPr>
                <w:rFonts w:ascii="Times New Roman" w:hAnsi="Times New Roman"/>
                <w:sz w:val="24"/>
                <w:szCs w:val="24"/>
              </w:rPr>
              <w:t xml:space="preserve"> и количества</w:t>
            </w:r>
            <w:r w:rsidRPr="008524F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847DC" w:rsidRPr="008524FC" w:rsidRDefault="007847DC" w:rsidP="007847DC">
            <w:pPr>
              <w:spacing w:after="0" w:line="240" w:lineRule="exact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4FC">
              <w:rPr>
                <w:rFonts w:ascii="Times New Roman" w:hAnsi="Times New Roman"/>
                <w:sz w:val="24"/>
                <w:szCs w:val="24"/>
              </w:rPr>
              <w:t>- сведения и документы в соответствии с квалификационными требованиями (п.</w:t>
            </w:r>
            <w:r w:rsidR="00FC4940" w:rsidRPr="008524FC">
              <w:rPr>
                <w:rFonts w:ascii="Times New Roman" w:hAnsi="Times New Roman"/>
                <w:sz w:val="24"/>
                <w:szCs w:val="24"/>
              </w:rPr>
              <w:t>34</w:t>
            </w:r>
            <w:r w:rsidRPr="008524FC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7847DC" w:rsidRDefault="007847DC" w:rsidP="007847DC">
            <w:pPr>
              <w:spacing w:after="0" w:line="240" w:lineRule="exact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4FC">
              <w:rPr>
                <w:rFonts w:ascii="Times New Roman" w:hAnsi="Times New Roman"/>
                <w:sz w:val="24"/>
                <w:szCs w:val="24"/>
              </w:rPr>
              <w:t>- иные сведения в соответствии с конкурсной документацией</w:t>
            </w:r>
            <w:r w:rsidR="006F026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F026F">
              <w:rPr>
                <w:rFonts w:ascii="Times New Roman" w:hAnsi="Times New Roman"/>
                <w:sz w:val="24"/>
                <w:szCs w:val="24"/>
                <w:lang w:val="en-US"/>
              </w:rPr>
              <w:t>URS</w:t>
            </w:r>
            <w:r w:rsidR="006F026F">
              <w:rPr>
                <w:rFonts w:ascii="Times New Roman" w:hAnsi="Times New Roman"/>
                <w:sz w:val="24"/>
                <w:szCs w:val="24"/>
              </w:rPr>
              <w:t>, спецификацией к предложению</w:t>
            </w:r>
            <w:r w:rsidRPr="008524F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77060" w:rsidRDefault="00377060" w:rsidP="00377060">
            <w:pPr>
              <w:spacing w:after="0" w:line="240" w:lineRule="exact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Предложение участника не должно содержать в себе сведений о цене предложения.</w:t>
            </w:r>
          </w:p>
          <w:p w:rsidR="007847DC" w:rsidRDefault="00447973" w:rsidP="007847DC">
            <w:pPr>
              <w:spacing w:after="0" w:line="240" w:lineRule="exact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</w:t>
            </w:r>
            <w:r w:rsidR="007847DC">
              <w:rPr>
                <w:rFonts w:ascii="Times New Roman" w:hAnsi="Times New Roman"/>
                <w:sz w:val="24"/>
                <w:szCs w:val="24"/>
              </w:rPr>
              <w:t xml:space="preserve">8. </w:t>
            </w:r>
            <w:r w:rsidR="007847DC" w:rsidRPr="00E756A7">
              <w:rPr>
                <w:rFonts w:ascii="Times New Roman" w:hAnsi="Times New Roman"/>
                <w:sz w:val="24"/>
                <w:szCs w:val="24"/>
                <w:u w:val="single"/>
              </w:rPr>
              <w:t xml:space="preserve">Конкурсное предложение </w:t>
            </w:r>
            <w:r w:rsidR="007847DC">
              <w:rPr>
                <w:rFonts w:ascii="Times New Roman" w:hAnsi="Times New Roman"/>
                <w:sz w:val="24"/>
                <w:szCs w:val="24"/>
                <w:u w:val="single"/>
              </w:rPr>
              <w:t xml:space="preserve">(второй этап) </w:t>
            </w:r>
            <w:r w:rsidR="007847DC" w:rsidRPr="00E756A7">
              <w:rPr>
                <w:rFonts w:ascii="Times New Roman" w:hAnsi="Times New Roman"/>
                <w:sz w:val="24"/>
                <w:szCs w:val="24"/>
                <w:u w:val="single"/>
              </w:rPr>
              <w:t>должно содержать</w:t>
            </w:r>
            <w:r w:rsidR="007847DC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847DC" w:rsidRDefault="007847DC" w:rsidP="007847DC">
            <w:pPr>
              <w:spacing w:after="0" w:line="240" w:lineRule="exact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56A7">
              <w:rPr>
                <w:rFonts w:ascii="Times New Roman" w:hAnsi="Times New Roman"/>
                <w:sz w:val="24"/>
                <w:szCs w:val="24"/>
              </w:rPr>
              <w:t>- конкурсное предложение, о</w:t>
            </w:r>
            <w:r>
              <w:rPr>
                <w:rFonts w:ascii="Times New Roman" w:hAnsi="Times New Roman"/>
                <w:sz w:val="24"/>
                <w:szCs w:val="24"/>
              </w:rPr>
              <w:t>формленное по прилагаемой форме</w:t>
            </w:r>
            <w:r w:rsidR="00C42BE6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BF4E9F">
              <w:rPr>
                <w:rFonts w:ascii="Times New Roman" w:hAnsi="Times New Roman"/>
                <w:sz w:val="24"/>
                <w:szCs w:val="24"/>
              </w:rPr>
              <w:t>приложение №</w:t>
            </w:r>
            <w:r w:rsidR="003F1DB8">
              <w:rPr>
                <w:rFonts w:ascii="Times New Roman" w:hAnsi="Times New Roman"/>
                <w:sz w:val="24"/>
                <w:szCs w:val="24"/>
              </w:rPr>
              <w:t>5</w:t>
            </w:r>
            <w:r w:rsidR="00BF4E9F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C42BE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бланк </w:t>
            </w:r>
            <w:r w:rsidR="00BF4E9F">
              <w:rPr>
                <w:rFonts w:ascii="Times New Roman" w:hAnsi="Times New Roman"/>
                <w:sz w:val="24"/>
                <w:szCs w:val="24"/>
              </w:rPr>
              <w:t xml:space="preserve">предложения </w:t>
            </w:r>
            <w:r w:rsidR="00C42BE6">
              <w:rPr>
                <w:rFonts w:ascii="Times New Roman" w:hAnsi="Times New Roman"/>
                <w:sz w:val="24"/>
                <w:szCs w:val="24"/>
              </w:rPr>
              <w:t>2й этап)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847DC" w:rsidRPr="00AC4A7D" w:rsidRDefault="00447973" w:rsidP="007847DC">
            <w:pPr>
              <w:spacing w:after="0" w:line="240" w:lineRule="exact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</w:t>
            </w:r>
            <w:r w:rsidR="007847DC">
              <w:rPr>
                <w:rFonts w:ascii="Times New Roman" w:hAnsi="Times New Roman"/>
                <w:sz w:val="24"/>
                <w:szCs w:val="24"/>
              </w:rPr>
              <w:t>9</w:t>
            </w:r>
            <w:r w:rsidR="007847DC" w:rsidRPr="00AC4A7D">
              <w:rPr>
                <w:rFonts w:ascii="Times New Roman" w:hAnsi="Times New Roman"/>
                <w:sz w:val="24"/>
                <w:szCs w:val="24"/>
              </w:rPr>
              <w:t xml:space="preserve">. Все </w:t>
            </w:r>
            <w:r w:rsidR="007847DC">
              <w:rPr>
                <w:rFonts w:ascii="Times New Roman" w:hAnsi="Times New Roman"/>
                <w:sz w:val="24"/>
                <w:szCs w:val="24"/>
              </w:rPr>
              <w:t>копии документов</w:t>
            </w:r>
            <w:r w:rsidR="007847DC" w:rsidRPr="00AC4A7D">
              <w:rPr>
                <w:rFonts w:ascii="Times New Roman" w:hAnsi="Times New Roman"/>
                <w:sz w:val="24"/>
                <w:szCs w:val="24"/>
              </w:rPr>
              <w:t xml:space="preserve"> необходимо представлять в </w:t>
            </w:r>
            <w:r w:rsidR="007847DC">
              <w:rPr>
                <w:rFonts w:ascii="Times New Roman" w:hAnsi="Times New Roman"/>
                <w:sz w:val="24"/>
                <w:szCs w:val="24"/>
              </w:rPr>
              <w:t>заверенном виде «копия верна»</w:t>
            </w:r>
            <w:r w:rsidR="007847DC" w:rsidRPr="00AC4A7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847DC" w:rsidRPr="00923393" w:rsidRDefault="00447973" w:rsidP="007847DC">
            <w:pPr>
              <w:pStyle w:val="ConsPlusNormal"/>
              <w:spacing w:line="240" w:lineRule="exac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  <w:r w:rsidR="007847DC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 w:rsidR="007847DC" w:rsidRPr="00CA519A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 составляется участником на белорусском и (или) русском языках. Вся иная документация, связанная с предложениями участников, на иностранных языках </w:t>
            </w:r>
            <w:r w:rsidR="007847DC" w:rsidRPr="00923393">
              <w:rPr>
                <w:rFonts w:ascii="Times New Roman" w:hAnsi="Times New Roman" w:cs="Times New Roman"/>
                <w:sz w:val="24"/>
                <w:szCs w:val="24"/>
              </w:rPr>
              <w:t>должна иметь перевод на русский и (или) белорусский языки.</w:t>
            </w:r>
          </w:p>
          <w:p w:rsidR="007847DC" w:rsidRDefault="00447973" w:rsidP="007847DC">
            <w:pPr>
              <w:pStyle w:val="ConsPlusNormal"/>
              <w:spacing w:line="240" w:lineRule="exac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  <w:r w:rsidR="00C42BE6"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r w:rsidR="007847DC" w:rsidRPr="00CA519A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 участника должно содержать </w:t>
            </w:r>
            <w:r w:rsidR="007847DC" w:rsidRPr="00923393">
              <w:rPr>
                <w:rFonts w:ascii="Times New Roman" w:hAnsi="Times New Roman" w:cs="Times New Roman"/>
                <w:sz w:val="24"/>
                <w:szCs w:val="24"/>
              </w:rPr>
              <w:t xml:space="preserve">подробное описание потребительских, технических и экономических характеристик закупаемых </w:t>
            </w:r>
            <w:r w:rsidR="007847DC">
              <w:rPr>
                <w:rFonts w:ascii="Times New Roman" w:hAnsi="Times New Roman" w:cs="Times New Roman"/>
                <w:sz w:val="24"/>
                <w:szCs w:val="24"/>
              </w:rPr>
              <w:t>товаров</w:t>
            </w:r>
            <w:r w:rsidR="007847DC" w:rsidRPr="008863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847DC" w:rsidRPr="00A3677E" w:rsidRDefault="007847DC" w:rsidP="007847DC">
            <w:pPr>
              <w:pStyle w:val="ConsPlusNormal"/>
              <w:spacing w:line="240" w:lineRule="exact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77E">
              <w:rPr>
                <w:rStyle w:val="FontStyle16"/>
                <w:sz w:val="24"/>
                <w:szCs w:val="24"/>
              </w:rPr>
              <w:t xml:space="preserve">Просим обратить внимание: Для рассмотрения будут приниматься только те предложения, которые полностью соответствуют техническому заданию. В предложениях обязательно должны быть отражены все пункты, изложенные в техническом задании, </w:t>
            </w:r>
            <w:r w:rsidRPr="00A3677E">
              <w:rPr>
                <w:rStyle w:val="FontStyle16"/>
                <w:sz w:val="24"/>
                <w:szCs w:val="24"/>
                <w:lang w:val="uk-UA"/>
              </w:rPr>
              <w:t xml:space="preserve">приведено </w:t>
            </w:r>
            <w:r w:rsidRPr="00A3677E">
              <w:rPr>
                <w:rStyle w:val="FontStyle16"/>
                <w:sz w:val="24"/>
                <w:szCs w:val="24"/>
              </w:rPr>
              <w:t>детальное описание с предоставлением чертежей, изображений или фотоизображения всех составляющих оборудования.</w:t>
            </w:r>
          </w:p>
          <w:p w:rsidR="004960F0" w:rsidRPr="00A41982" w:rsidRDefault="00447973" w:rsidP="00C42BE6">
            <w:pPr>
              <w:pStyle w:val="Style7"/>
              <w:widowControl/>
              <w:spacing w:line="240" w:lineRule="exact"/>
              <w:ind w:right="-2" w:firstLine="567"/>
            </w:pPr>
            <w:r>
              <w:t>31.</w:t>
            </w:r>
            <w:r w:rsidR="007847DC">
              <w:t>1</w:t>
            </w:r>
            <w:r w:rsidR="00C42BE6">
              <w:t>2</w:t>
            </w:r>
            <w:r w:rsidR="007847DC" w:rsidRPr="00A41982">
              <w:t>. Срок действия предложения должен составлять срок – до исполнения договорных отношений, но не менее 90 календарных дней.</w:t>
            </w:r>
          </w:p>
        </w:tc>
      </w:tr>
      <w:tr w:rsidR="00620B9F" w:rsidRPr="00CA519A" w:rsidTr="0082384E">
        <w:tc>
          <w:tcPr>
            <w:tcW w:w="627" w:type="dxa"/>
            <w:vAlign w:val="center"/>
          </w:tcPr>
          <w:p w:rsidR="00620B9F" w:rsidRDefault="00620B9F" w:rsidP="0052547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32</w:t>
            </w:r>
          </w:p>
        </w:tc>
        <w:tc>
          <w:tcPr>
            <w:tcW w:w="9641" w:type="dxa"/>
            <w:gridSpan w:val="4"/>
          </w:tcPr>
          <w:p w:rsidR="00620B9F" w:rsidRDefault="00620B9F" w:rsidP="0052547C">
            <w:pPr>
              <w:pStyle w:val="ConsPlusNormal"/>
              <w:widowControl/>
              <w:tabs>
                <w:tab w:val="left" w:pos="1080"/>
              </w:tabs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Порядок, место, дата окончания срока подготовки и подачи предложений на участие в процедуре закупки</w:t>
            </w:r>
          </w:p>
          <w:p w:rsidR="00620B9F" w:rsidRPr="00E61B11" w:rsidRDefault="00447973" w:rsidP="0052547C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32.</w:t>
            </w:r>
            <w:r w:rsidR="00620B9F" w:rsidRPr="00A910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r w:rsidR="00620B9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620B9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20B9F" w:rsidRPr="00F665AD">
              <w:rPr>
                <w:rFonts w:ascii="Times New Roman" w:hAnsi="Times New Roman" w:cs="Times New Roman"/>
                <w:sz w:val="24"/>
                <w:szCs w:val="24"/>
              </w:rPr>
              <w:t>редложения для предварительного квалификационного отбора</w:t>
            </w:r>
            <w:r w:rsidR="00620B9F" w:rsidRPr="00E61B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0B9F">
              <w:rPr>
                <w:rFonts w:ascii="Times New Roman" w:hAnsi="Times New Roman" w:cs="Times New Roman"/>
                <w:sz w:val="24"/>
                <w:szCs w:val="24"/>
              </w:rPr>
              <w:t xml:space="preserve">и конкурсное предложение на бумажном носителе </w:t>
            </w:r>
            <w:r w:rsidR="00620B9F" w:rsidRPr="00AC4A7D">
              <w:rPr>
                <w:rFonts w:ascii="Times New Roman" w:hAnsi="Times New Roman"/>
                <w:sz w:val="24"/>
                <w:szCs w:val="24"/>
              </w:rPr>
              <w:t>в запечатанн</w:t>
            </w:r>
            <w:r w:rsidR="00620B9F">
              <w:rPr>
                <w:rFonts w:ascii="Times New Roman" w:hAnsi="Times New Roman"/>
                <w:sz w:val="24"/>
                <w:szCs w:val="24"/>
              </w:rPr>
              <w:t>ых</w:t>
            </w:r>
            <w:r w:rsidR="00620B9F" w:rsidRPr="00AC4A7D">
              <w:rPr>
                <w:rFonts w:ascii="Times New Roman" w:hAnsi="Times New Roman"/>
                <w:sz w:val="24"/>
                <w:szCs w:val="24"/>
              </w:rPr>
              <w:t xml:space="preserve"> конверт</w:t>
            </w:r>
            <w:r w:rsidR="00620B9F">
              <w:rPr>
                <w:rFonts w:ascii="Times New Roman" w:hAnsi="Times New Roman"/>
                <w:sz w:val="24"/>
                <w:szCs w:val="24"/>
              </w:rPr>
              <w:t>ах</w:t>
            </w:r>
            <w:r w:rsidR="00620B9F" w:rsidRPr="00AC4A7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620B9F">
              <w:rPr>
                <w:rFonts w:ascii="Times New Roman" w:hAnsi="Times New Roman"/>
                <w:sz w:val="24"/>
                <w:szCs w:val="24"/>
              </w:rPr>
              <w:t>по одному</w:t>
            </w:r>
            <w:r w:rsidR="00620B9F" w:rsidRPr="00AC4A7D">
              <w:rPr>
                <w:rFonts w:ascii="Times New Roman" w:hAnsi="Times New Roman"/>
                <w:sz w:val="24"/>
                <w:szCs w:val="24"/>
              </w:rPr>
              <w:t xml:space="preserve"> экземпляр</w:t>
            </w:r>
            <w:r w:rsidR="00620B9F">
              <w:rPr>
                <w:rFonts w:ascii="Times New Roman" w:hAnsi="Times New Roman"/>
                <w:sz w:val="24"/>
                <w:szCs w:val="24"/>
              </w:rPr>
              <w:t>у</w:t>
            </w:r>
            <w:r w:rsidR="00620B9F" w:rsidRPr="00AC4A7D">
              <w:rPr>
                <w:rFonts w:ascii="Times New Roman" w:hAnsi="Times New Roman"/>
                <w:sz w:val="24"/>
                <w:szCs w:val="24"/>
              </w:rPr>
              <w:t>)</w:t>
            </w:r>
            <w:r w:rsidR="00620B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20B9F" w:rsidRPr="00E61B11">
              <w:rPr>
                <w:rFonts w:ascii="Times New Roman" w:hAnsi="Times New Roman" w:cs="Times New Roman"/>
                <w:sz w:val="24"/>
                <w:szCs w:val="24"/>
              </w:rPr>
              <w:t>принимаются по адресу 222518, Республика Беларусь,  Минская обл.,  г. Борисов,  ул. Чапаева 64 до</w:t>
            </w:r>
            <w:r w:rsidR="00B116B8">
              <w:rPr>
                <w:rFonts w:ascii="Times New Roman" w:hAnsi="Times New Roman" w:cs="Times New Roman"/>
                <w:sz w:val="24"/>
                <w:szCs w:val="24"/>
              </w:rPr>
              <w:t xml:space="preserve"> 13.00 </w:t>
            </w:r>
            <w:r w:rsidR="004464B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4464BF">
              <w:rPr>
                <w:rFonts w:ascii="Times New Roman" w:hAnsi="Times New Roman" w:cs="Times New Roman"/>
                <w:b/>
                <w:sz w:val="24"/>
                <w:szCs w:val="24"/>
              </w:rPr>
              <w:t>.09.2023</w:t>
            </w:r>
            <w:r w:rsidR="00620B9F" w:rsidRPr="008313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0B9F" w:rsidRDefault="00447973" w:rsidP="0052547C">
            <w:pPr>
              <w:pStyle w:val="ConsPlusNormal"/>
              <w:widowControl/>
              <w:tabs>
                <w:tab w:val="left" w:pos="1080"/>
              </w:tabs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32.</w:t>
            </w:r>
            <w:r w:rsidR="00620B9F" w:rsidRPr="00A910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  <w:r w:rsidR="00620B9F">
              <w:rPr>
                <w:rFonts w:ascii="Times New Roman" w:hAnsi="Times New Roman" w:cs="Times New Roman"/>
                <w:sz w:val="24"/>
                <w:szCs w:val="24"/>
              </w:rPr>
              <w:t xml:space="preserve">  П</w:t>
            </w:r>
            <w:r w:rsidR="00620B9F" w:rsidRPr="0056141D">
              <w:rPr>
                <w:rFonts w:ascii="Times New Roman" w:hAnsi="Times New Roman" w:cs="Times New Roman"/>
                <w:sz w:val="24"/>
                <w:szCs w:val="24"/>
              </w:rPr>
              <w:t xml:space="preserve">редложения будут регистрироваться </w:t>
            </w:r>
            <w:r w:rsidR="00620B9F">
              <w:rPr>
                <w:rFonts w:ascii="Times New Roman" w:hAnsi="Times New Roman" w:cs="Times New Roman"/>
                <w:sz w:val="24"/>
                <w:szCs w:val="24"/>
              </w:rPr>
              <w:t>в порядке их поступления</w:t>
            </w:r>
            <w:r w:rsidR="00620B9F" w:rsidRPr="005614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20B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0B9F" w:rsidRPr="008458D2">
              <w:rPr>
                <w:rFonts w:ascii="Times New Roman" w:hAnsi="Times New Roman" w:cs="Times New Roman"/>
                <w:sz w:val="24"/>
                <w:szCs w:val="24"/>
              </w:rPr>
              <w:t>По требованию участника ему выдается расписка с указанием даты и времени получения его конкурсного предложения. Участники, подавшие конкурсные предложения, обязаны обеспечить конфиденциальность сведений, содержащихся в конкурсных предложениях, до вскрытия конвертов</w:t>
            </w:r>
            <w:r w:rsidR="00620B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0B9F" w:rsidRPr="00BA1B5A" w:rsidRDefault="00447973" w:rsidP="0052547C">
            <w:pPr>
              <w:autoSpaceDE w:val="0"/>
              <w:autoSpaceDN w:val="0"/>
              <w:adjustRightInd w:val="0"/>
              <w:spacing w:after="0" w:line="240" w:lineRule="exact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32.</w:t>
            </w:r>
            <w:r w:rsidR="00620B9F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620B9F" w:rsidRPr="00BA1B5A">
              <w:rPr>
                <w:rFonts w:ascii="Times New Roman" w:hAnsi="Times New Roman"/>
                <w:sz w:val="24"/>
                <w:szCs w:val="24"/>
              </w:rPr>
              <w:t>Конверт</w:t>
            </w:r>
            <w:r w:rsidR="00620B9F">
              <w:rPr>
                <w:rFonts w:ascii="Times New Roman" w:hAnsi="Times New Roman"/>
                <w:sz w:val="24"/>
                <w:szCs w:val="24"/>
              </w:rPr>
              <w:t>ы</w:t>
            </w:r>
            <w:r w:rsidR="00620B9F" w:rsidRPr="00BA1B5A">
              <w:rPr>
                <w:rFonts w:ascii="Times New Roman" w:hAnsi="Times New Roman"/>
                <w:sz w:val="24"/>
                <w:szCs w:val="24"/>
              </w:rPr>
              <w:t xml:space="preserve">  не вскрыва</w:t>
            </w:r>
            <w:r w:rsidR="00620B9F">
              <w:rPr>
                <w:rFonts w:ascii="Times New Roman" w:hAnsi="Times New Roman"/>
                <w:sz w:val="24"/>
                <w:szCs w:val="24"/>
              </w:rPr>
              <w:t>ю</w:t>
            </w:r>
            <w:r w:rsidR="00620B9F" w:rsidRPr="00BA1B5A">
              <w:rPr>
                <w:rFonts w:ascii="Times New Roman" w:hAnsi="Times New Roman"/>
                <w:sz w:val="24"/>
                <w:szCs w:val="24"/>
              </w:rPr>
              <w:t>тся и возвраща</w:t>
            </w:r>
            <w:r w:rsidR="00620B9F">
              <w:rPr>
                <w:rFonts w:ascii="Times New Roman" w:hAnsi="Times New Roman"/>
                <w:sz w:val="24"/>
                <w:szCs w:val="24"/>
              </w:rPr>
              <w:t>ю</w:t>
            </w:r>
            <w:r w:rsidR="00620B9F" w:rsidRPr="00BA1B5A">
              <w:rPr>
                <w:rFonts w:ascii="Times New Roman" w:hAnsi="Times New Roman"/>
                <w:sz w:val="24"/>
                <w:szCs w:val="24"/>
              </w:rPr>
              <w:t xml:space="preserve">тся представившему </w:t>
            </w:r>
            <w:r w:rsidR="00620B9F">
              <w:rPr>
                <w:rFonts w:ascii="Times New Roman" w:hAnsi="Times New Roman"/>
                <w:sz w:val="24"/>
                <w:szCs w:val="24"/>
              </w:rPr>
              <w:t>их</w:t>
            </w:r>
            <w:r w:rsidR="00620B9F" w:rsidRPr="00BA1B5A">
              <w:rPr>
                <w:rFonts w:ascii="Times New Roman" w:hAnsi="Times New Roman"/>
                <w:sz w:val="24"/>
                <w:szCs w:val="24"/>
              </w:rPr>
              <w:t xml:space="preserve"> участнику в случае, если </w:t>
            </w:r>
            <w:r w:rsidR="00620B9F">
              <w:rPr>
                <w:rFonts w:ascii="Times New Roman" w:hAnsi="Times New Roman"/>
                <w:sz w:val="24"/>
                <w:szCs w:val="24"/>
              </w:rPr>
              <w:t>документы</w:t>
            </w:r>
            <w:r w:rsidR="00620B9F" w:rsidRPr="00BA1B5A">
              <w:rPr>
                <w:rFonts w:ascii="Times New Roman" w:hAnsi="Times New Roman"/>
                <w:sz w:val="24"/>
                <w:szCs w:val="24"/>
              </w:rPr>
              <w:t xml:space="preserve"> получен</w:t>
            </w:r>
            <w:r w:rsidR="00620B9F">
              <w:rPr>
                <w:rFonts w:ascii="Times New Roman" w:hAnsi="Times New Roman"/>
                <w:sz w:val="24"/>
                <w:szCs w:val="24"/>
              </w:rPr>
              <w:t>ы</w:t>
            </w:r>
            <w:r w:rsidR="00620B9F" w:rsidRPr="00BA1B5A">
              <w:rPr>
                <w:rFonts w:ascii="Times New Roman" w:hAnsi="Times New Roman"/>
                <w:sz w:val="24"/>
                <w:szCs w:val="24"/>
              </w:rPr>
              <w:t xml:space="preserve"> после истечения окончательного срока представления конкурсных предложений.</w:t>
            </w:r>
          </w:p>
          <w:p w:rsidR="00620B9F" w:rsidRPr="00A9107F" w:rsidRDefault="00447973" w:rsidP="0052547C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32.</w:t>
            </w:r>
            <w:r w:rsidR="00620B9F" w:rsidRPr="00A910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  <w:r w:rsidR="00620B9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620B9F" w:rsidRPr="0056141D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 вправе  изменить  или  отозвать  свое </w:t>
            </w:r>
            <w:r w:rsidR="00620B9F">
              <w:rPr>
                <w:rFonts w:ascii="Times New Roman" w:hAnsi="Times New Roman" w:cs="Times New Roman"/>
                <w:sz w:val="24"/>
                <w:szCs w:val="24"/>
              </w:rPr>
              <w:t xml:space="preserve">конкурсное </w:t>
            </w:r>
            <w:r w:rsidR="00620B9F" w:rsidRPr="0056141D">
              <w:rPr>
                <w:rFonts w:ascii="Times New Roman" w:hAnsi="Times New Roman" w:cs="Times New Roman"/>
                <w:sz w:val="24"/>
                <w:szCs w:val="24"/>
              </w:rPr>
              <w:t>предложение до истечения срока для подготовки и подачи</w:t>
            </w:r>
            <w:r w:rsidR="00620B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0B9F" w:rsidRPr="0056141D">
              <w:rPr>
                <w:rFonts w:ascii="Times New Roman" w:hAnsi="Times New Roman" w:cs="Times New Roman"/>
                <w:sz w:val="24"/>
                <w:szCs w:val="24"/>
              </w:rPr>
              <w:t>предложений.</w:t>
            </w:r>
            <w:r w:rsidR="00620B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0B9F" w:rsidRPr="0056141D">
              <w:rPr>
                <w:rFonts w:ascii="Times New Roman" w:hAnsi="Times New Roman" w:cs="Times New Roman"/>
                <w:sz w:val="24"/>
                <w:szCs w:val="24"/>
              </w:rPr>
              <w:t xml:space="preserve">После  истечения  срока  для подготовки и подачи </w:t>
            </w:r>
            <w:r w:rsidR="00620B9F">
              <w:rPr>
                <w:rFonts w:ascii="Times New Roman" w:hAnsi="Times New Roman" w:cs="Times New Roman"/>
                <w:sz w:val="24"/>
                <w:szCs w:val="24"/>
              </w:rPr>
              <w:t xml:space="preserve">конкурсных </w:t>
            </w:r>
            <w:r w:rsidR="00620B9F" w:rsidRPr="0056141D">
              <w:rPr>
                <w:rFonts w:ascii="Times New Roman" w:hAnsi="Times New Roman" w:cs="Times New Roman"/>
                <w:sz w:val="24"/>
                <w:szCs w:val="24"/>
              </w:rPr>
              <w:t>предложений не</w:t>
            </w:r>
            <w:r w:rsidR="00620B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0B9F" w:rsidRPr="0056141D">
              <w:rPr>
                <w:rFonts w:ascii="Times New Roman" w:hAnsi="Times New Roman" w:cs="Times New Roman"/>
                <w:sz w:val="24"/>
                <w:szCs w:val="24"/>
              </w:rPr>
              <w:t xml:space="preserve">допускается </w:t>
            </w:r>
            <w:r w:rsidR="00620B9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20B9F" w:rsidRPr="0056141D">
              <w:rPr>
                <w:rFonts w:ascii="Times New Roman" w:hAnsi="Times New Roman" w:cs="Times New Roman"/>
                <w:sz w:val="24"/>
                <w:szCs w:val="24"/>
              </w:rPr>
              <w:t>несение изменений по существу предложения.</w:t>
            </w:r>
          </w:p>
        </w:tc>
      </w:tr>
      <w:tr w:rsidR="00620B9F" w:rsidRPr="00CA519A" w:rsidTr="0082384E">
        <w:tc>
          <w:tcPr>
            <w:tcW w:w="627" w:type="dxa"/>
            <w:vAlign w:val="center"/>
          </w:tcPr>
          <w:p w:rsidR="00620B9F" w:rsidRDefault="00620B9F" w:rsidP="00620B9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9641" w:type="dxa"/>
            <w:gridSpan w:val="4"/>
          </w:tcPr>
          <w:p w:rsidR="00620B9F" w:rsidRPr="00CA519A" w:rsidRDefault="00620B9F" w:rsidP="0052547C">
            <w:pPr>
              <w:pStyle w:val="ConsPlusNormal"/>
              <w:spacing w:line="240" w:lineRule="exac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b/>
                <w:sz w:val="24"/>
                <w:szCs w:val="24"/>
              </w:rPr>
              <w:t>Порядок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дата окончания срока предоставления участникам процедуры закупки</w:t>
            </w:r>
            <w:r w:rsidRPr="00CA51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разъяснени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й положений</w:t>
            </w:r>
            <w:r w:rsidRPr="00CA51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конкурсных документов</w:t>
            </w:r>
          </w:p>
          <w:p w:rsidR="00620B9F" w:rsidRPr="003B6A08" w:rsidRDefault="00447973" w:rsidP="0052547C">
            <w:pPr>
              <w:pStyle w:val="ConsPlusNormal"/>
              <w:spacing w:line="240" w:lineRule="exac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  <w:r w:rsidR="00620B9F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620B9F" w:rsidRPr="00422D3D">
              <w:rPr>
                <w:rFonts w:ascii="Times New Roman" w:hAnsi="Times New Roman" w:cs="Times New Roman"/>
                <w:sz w:val="24"/>
                <w:szCs w:val="24"/>
              </w:rPr>
              <w:t xml:space="preserve">Любой участник вправе обратиться к </w:t>
            </w:r>
            <w:r w:rsidR="00620B9F">
              <w:rPr>
                <w:rFonts w:ascii="Times New Roman" w:hAnsi="Times New Roman" w:cs="Times New Roman"/>
                <w:sz w:val="24"/>
                <w:szCs w:val="24"/>
              </w:rPr>
              <w:t xml:space="preserve">комиссии </w:t>
            </w:r>
            <w:r w:rsidR="00620B9F" w:rsidRPr="0009462D"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r w:rsidR="00AC3CF6">
              <w:rPr>
                <w:rFonts w:ascii="Times New Roman" w:hAnsi="Times New Roman" w:cs="Times New Roman"/>
                <w:sz w:val="24"/>
                <w:szCs w:val="24"/>
              </w:rPr>
              <w:t>БЗМП</w:t>
            </w:r>
            <w:r w:rsidR="00620B9F" w:rsidRPr="0009462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20B9F" w:rsidRPr="00422D3D">
              <w:rPr>
                <w:rFonts w:ascii="Times New Roman" w:hAnsi="Times New Roman" w:cs="Times New Roman"/>
                <w:sz w:val="24"/>
                <w:szCs w:val="24"/>
              </w:rPr>
              <w:t xml:space="preserve"> с запросом о разъяснении  конкурсных  документов, но не позднее </w:t>
            </w:r>
            <w:r w:rsidR="00620B9F">
              <w:rPr>
                <w:rFonts w:ascii="Times New Roman" w:hAnsi="Times New Roman" w:cs="Times New Roman"/>
                <w:sz w:val="24"/>
                <w:szCs w:val="24"/>
              </w:rPr>
              <w:t>3 календарных</w:t>
            </w:r>
            <w:r w:rsidR="00620B9F" w:rsidRPr="00422D3D">
              <w:rPr>
                <w:rFonts w:ascii="Times New Roman" w:hAnsi="Times New Roman" w:cs="Times New Roman"/>
                <w:sz w:val="24"/>
                <w:szCs w:val="24"/>
              </w:rPr>
              <w:t xml:space="preserve"> дней до истечения срока для подготовки и подачи предложений</w:t>
            </w:r>
            <w:r w:rsidR="00620B9F" w:rsidRPr="00CA51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20B9F">
              <w:rPr>
                <w:rFonts w:ascii="Times New Roman" w:hAnsi="Times New Roman" w:cs="Times New Roman"/>
                <w:sz w:val="24"/>
                <w:szCs w:val="24"/>
              </w:rPr>
              <w:t xml:space="preserve"> Запрос </w:t>
            </w:r>
            <w:r w:rsidR="00C42BE6">
              <w:rPr>
                <w:rFonts w:ascii="Times New Roman" w:hAnsi="Times New Roman" w:cs="Times New Roman"/>
                <w:sz w:val="24"/>
                <w:szCs w:val="24"/>
              </w:rPr>
              <w:t>может</w:t>
            </w:r>
            <w:r w:rsidR="00620B9F">
              <w:rPr>
                <w:rFonts w:ascii="Times New Roman" w:hAnsi="Times New Roman" w:cs="Times New Roman"/>
                <w:sz w:val="24"/>
                <w:szCs w:val="24"/>
              </w:rPr>
              <w:t xml:space="preserve"> быть отправлен через сайт оператора торговой площадки </w:t>
            </w:r>
            <w:proofErr w:type="spellStart"/>
            <w:r w:rsidR="00620B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icetrade</w:t>
            </w:r>
            <w:proofErr w:type="spellEnd"/>
            <w:r w:rsidR="00620B9F" w:rsidRPr="003B6A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20B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</w:t>
            </w:r>
            <w:r w:rsidR="00C42BE6">
              <w:rPr>
                <w:rFonts w:ascii="Times New Roman" w:hAnsi="Times New Roman" w:cs="Times New Roman"/>
                <w:sz w:val="24"/>
                <w:szCs w:val="24"/>
              </w:rPr>
              <w:t xml:space="preserve"> или на электронную почту </w:t>
            </w:r>
            <w:hyperlink r:id="rId13" w:history="1">
              <w:r w:rsidR="00C42BE6" w:rsidRPr="00C42BE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nova</w:t>
              </w:r>
              <w:r w:rsidR="00C42BE6" w:rsidRPr="00C42BE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proofErr w:type="spellStart"/>
              <w:r w:rsidR="00C42BE6" w:rsidRPr="00C42BE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borimed</w:t>
              </w:r>
              <w:proofErr w:type="spellEnd"/>
              <w:r w:rsidR="00C42BE6" w:rsidRPr="00C42BE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C42BE6" w:rsidRPr="00C42BE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com</w:t>
              </w:r>
            </w:hyperlink>
            <w:r w:rsidR="00C42BE6" w:rsidRPr="00C42BE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20B9F" w:rsidRPr="003B6A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20B9F" w:rsidRPr="00622E4D" w:rsidRDefault="00620B9F" w:rsidP="0052547C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447973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 Заказчик вправе по собственной инициативе либо по запросу какого-либо участника изменить и (или) дополнить конкурсные документы до истечения срока для подготовки и подачи предложений</w:t>
            </w:r>
            <w:r w:rsidRPr="00622E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0B9F" w:rsidRPr="00622E4D" w:rsidRDefault="00620B9F" w:rsidP="0052547C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E4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22E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7973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622E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случае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если изменения в приглашении к участию в закупке и (или) конкурсную документацию внесены в течени</w:t>
            </w:r>
            <w:r w:rsidR="007C0C8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второй половины срока, установленного для подготовки и подачи предложений на участие в процедуре закупки, такой срок должен быть продлен так, чтобы со дня размещения в открытом доступе в информационной системе «Тендеры» данных изменений до даты окончания срока, установленного для подготовки и подачи предложений на участие в процедуре закупки, такой срок составлял не менее половины первоначального срока.</w:t>
            </w:r>
          </w:p>
          <w:p w:rsidR="00620B9F" w:rsidRPr="00622E4D" w:rsidRDefault="00620B9F" w:rsidP="0052547C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E4D">
              <w:rPr>
                <w:rFonts w:ascii="Times New Roman" w:hAnsi="Times New Roman" w:cs="Times New Roman"/>
                <w:sz w:val="24"/>
                <w:szCs w:val="24"/>
              </w:rPr>
              <w:t xml:space="preserve">     В  случае  обращения  одного  или нескольких участников с обоснованной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2E4D">
              <w:rPr>
                <w:rFonts w:ascii="Times New Roman" w:hAnsi="Times New Roman" w:cs="Times New Roman"/>
                <w:sz w:val="24"/>
                <w:szCs w:val="24"/>
              </w:rPr>
              <w:t>просьбой   о   продлении   срока   для   подготовки  и  подачи  предложений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Заказчик </w:t>
            </w:r>
            <w:r w:rsidRPr="00622E4D">
              <w:rPr>
                <w:rFonts w:ascii="Times New Roman" w:hAnsi="Times New Roman" w:cs="Times New Roman"/>
                <w:sz w:val="24"/>
                <w:szCs w:val="24"/>
              </w:rPr>
              <w:t>вправе продлить этот срок (в период до его истечения).</w:t>
            </w:r>
          </w:p>
          <w:p w:rsidR="00620B9F" w:rsidRPr="00A9107F" w:rsidRDefault="00620B9F" w:rsidP="0052547C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E4D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7973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47772C">
              <w:rPr>
                <w:rFonts w:ascii="Times New Roman" w:hAnsi="Times New Roman" w:cs="Times New Roman"/>
                <w:sz w:val="24"/>
                <w:szCs w:val="24"/>
              </w:rPr>
              <w:t>О продлении окончательного срока представления конкурсных предложений уведомляются все участники конкурса путем направления им письменных уведомлений, также информация о продлении срока представления конкурсных предложений размещается в открытом доступе.</w:t>
            </w:r>
          </w:p>
        </w:tc>
      </w:tr>
      <w:tr w:rsidR="00620B9F" w:rsidRPr="00CA519A" w:rsidTr="0082384E">
        <w:tc>
          <w:tcPr>
            <w:tcW w:w="627" w:type="dxa"/>
            <w:vAlign w:val="center"/>
          </w:tcPr>
          <w:p w:rsidR="00620B9F" w:rsidRPr="005804A9" w:rsidRDefault="00620B9F" w:rsidP="00620B9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34</w:t>
            </w:r>
          </w:p>
        </w:tc>
        <w:tc>
          <w:tcPr>
            <w:tcW w:w="9641" w:type="dxa"/>
            <w:gridSpan w:val="4"/>
          </w:tcPr>
          <w:p w:rsidR="00620B9F" w:rsidRPr="00EC27E6" w:rsidRDefault="00620B9F" w:rsidP="00EC27E6">
            <w:pPr>
              <w:pStyle w:val="ConsPlusNormal"/>
              <w:widowControl/>
              <w:tabs>
                <w:tab w:val="left" w:pos="1080"/>
              </w:tabs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C27E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Требования к участникам процедуры закупки и перечень документов, представляемых участниками процедуры закупки для подтверждения  их соответствия установленным требованиям.</w:t>
            </w:r>
          </w:p>
          <w:p w:rsidR="00620B9F" w:rsidRPr="00EC27E6" w:rsidRDefault="00620B9F" w:rsidP="00EC27E6">
            <w:pPr>
              <w:pStyle w:val="ConsPlusNormal"/>
              <w:widowControl/>
              <w:tabs>
                <w:tab w:val="left" w:pos="1080"/>
              </w:tabs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7E6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 представляет следующие документы и сведения:</w:t>
            </w:r>
          </w:p>
          <w:p w:rsidR="00620B9F" w:rsidRPr="00261D64" w:rsidRDefault="00447973" w:rsidP="002950E3">
            <w:pPr>
              <w:spacing w:after="0" w:line="240" w:lineRule="exact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34.</w:t>
            </w:r>
            <w:r w:rsidR="00620B9F" w:rsidRPr="00261D64">
              <w:rPr>
                <w:rFonts w:ascii="Times New Roman" w:hAnsi="Times New Roman"/>
                <w:sz w:val="24"/>
                <w:szCs w:val="24"/>
              </w:rPr>
              <w:t>1. Копия свидетельства о регистрации юридического лица.</w:t>
            </w:r>
          </w:p>
          <w:p w:rsidR="00620B9F" w:rsidRPr="00261D64" w:rsidRDefault="00447973" w:rsidP="002950E3">
            <w:pPr>
              <w:spacing w:after="0" w:line="240" w:lineRule="exact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34.</w:t>
            </w:r>
            <w:r w:rsidR="00620B9F" w:rsidRPr="00261D64">
              <w:rPr>
                <w:rFonts w:ascii="Times New Roman" w:hAnsi="Times New Roman"/>
                <w:sz w:val="24"/>
                <w:szCs w:val="24"/>
              </w:rPr>
              <w:t>2. Заявление участника об отсутствии задолженности по налогам, сборам и пеням.</w:t>
            </w:r>
          </w:p>
          <w:p w:rsidR="00620B9F" w:rsidRPr="00261D64" w:rsidRDefault="00447973" w:rsidP="002950E3">
            <w:pPr>
              <w:pStyle w:val="Default"/>
              <w:spacing w:line="240" w:lineRule="exact"/>
              <w:jc w:val="both"/>
              <w:rPr>
                <w:color w:val="auto"/>
              </w:rPr>
            </w:pPr>
            <w:r>
              <w:rPr>
                <w:color w:val="auto"/>
              </w:rPr>
              <w:t>34.</w:t>
            </w:r>
            <w:r w:rsidR="00620B9F" w:rsidRPr="00261D64">
              <w:rPr>
                <w:color w:val="auto"/>
              </w:rPr>
              <w:t>3. Справка с банка о финансовом состоянии и платежеспособности.</w:t>
            </w:r>
          </w:p>
          <w:p w:rsidR="00620B9F" w:rsidRPr="00261D64" w:rsidRDefault="00447973" w:rsidP="002950E3">
            <w:pPr>
              <w:pStyle w:val="Default"/>
              <w:spacing w:line="240" w:lineRule="exact"/>
              <w:jc w:val="both"/>
              <w:rPr>
                <w:color w:val="auto"/>
              </w:rPr>
            </w:pPr>
            <w:r>
              <w:rPr>
                <w:color w:val="auto"/>
              </w:rPr>
              <w:t>34.</w:t>
            </w:r>
            <w:r w:rsidR="00620B9F" w:rsidRPr="00261D64">
              <w:rPr>
                <w:color w:val="auto"/>
              </w:rPr>
              <w:t xml:space="preserve">4. Заявление, что участник не находится в процессе ликвидации, реорганизации; не признан в установленном законодательными актами порядке экономически несостоятельным (банкротом), не внесен в реестр </w:t>
            </w:r>
            <w:r w:rsidR="00620B9F" w:rsidRPr="00261D64">
              <w:rPr>
                <w:rFonts w:eastAsiaTheme="minorHAnsi"/>
              </w:rPr>
              <w:t>поставщиков (подрядчиков, исполнителей), временно не допускаемых к закупкам</w:t>
            </w:r>
            <w:r w:rsidR="00620B9F" w:rsidRPr="00261D64">
              <w:rPr>
                <w:color w:val="auto"/>
              </w:rPr>
              <w:t>.</w:t>
            </w:r>
          </w:p>
          <w:p w:rsidR="00620B9F" w:rsidRPr="00261D64" w:rsidRDefault="00620B9F" w:rsidP="002950E3">
            <w:pPr>
              <w:pStyle w:val="Default"/>
              <w:spacing w:line="240" w:lineRule="exact"/>
              <w:ind w:firstLine="709"/>
              <w:jc w:val="both"/>
              <w:rPr>
                <w:color w:val="auto"/>
              </w:rPr>
            </w:pPr>
            <w:r w:rsidRPr="00261D64">
              <w:rPr>
                <w:color w:val="auto"/>
              </w:rPr>
              <w:t>Полное отсутствие экономических и финансовых документов может являться основанием для отклонения предложения.</w:t>
            </w:r>
          </w:p>
          <w:p w:rsidR="00620B9F" w:rsidRPr="00261D64" w:rsidRDefault="00620B9F" w:rsidP="002950E3">
            <w:pPr>
              <w:pStyle w:val="Default"/>
              <w:spacing w:line="240" w:lineRule="exact"/>
              <w:ind w:firstLine="709"/>
              <w:jc w:val="both"/>
              <w:rPr>
                <w:color w:val="auto"/>
              </w:rPr>
            </w:pPr>
            <w:r w:rsidRPr="00261D64">
              <w:rPr>
                <w:color w:val="auto"/>
              </w:rPr>
              <w:t>Для участника нерезидента РБ при отсутствии возможности предоставления вышеуказанных документов (связанной с особенностями законодательства) такими документами могут быть: гарантийное письмо об отсутствии задолженностей, отчеты по проведению аудитов или др</w:t>
            </w:r>
            <w:proofErr w:type="gramStart"/>
            <w:r w:rsidRPr="00261D64">
              <w:rPr>
                <w:color w:val="auto"/>
              </w:rPr>
              <w:t>.д</w:t>
            </w:r>
            <w:proofErr w:type="gramEnd"/>
            <w:r w:rsidRPr="00261D64">
              <w:rPr>
                <w:color w:val="auto"/>
              </w:rPr>
              <w:t>окументы, подтверждающие экономическое и финансовое положение участника.</w:t>
            </w:r>
          </w:p>
          <w:p w:rsidR="00620B9F" w:rsidRPr="00261D64" w:rsidRDefault="00447973" w:rsidP="002950E3">
            <w:pPr>
              <w:spacing w:after="0" w:line="240" w:lineRule="exact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34.</w:t>
            </w:r>
            <w:r w:rsidR="00620B9F" w:rsidRPr="00261D64">
              <w:rPr>
                <w:rFonts w:ascii="Times New Roman" w:hAnsi="Times New Roman"/>
                <w:sz w:val="24"/>
                <w:szCs w:val="24"/>
              </w:rPr>
              <w:t xml:space="preserve">5. Документы, определяющие статус участника: производитель, официальный представитель, дилер, посредник и т.д. </w:t>
            </w:r>
          </w:p>
          <w:p w:rsidR="00620B9F" w:rsidRPr="00261D64" w:rsidRDefault="00447973" w:rsidP="002950E3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34.</w:t>
            </w:r>
            <w:r w:rsidR="00620B9F" w:rsidRPr="00261D64">
              <w:rPr>
                <w:rFonts w:ascii="Times New Roman" w:hAnsi="Times New Roman"/>
                <w:sz w:val="24"/>
                <w:szCs w:val="24"/>
              </w:rPr>
              <w:t>6. Сведения о наличии опыта поставок у участника аналогичного предмету закупки оборудования за период 2019-202</w:t>
            </w:r>
            <w:r w:rsidR="00716AC5" w:rsidRPr="00716AC5">
              <w:rPr>
                <w:rFonts w:ascii="Times New Roman" w:hAnsi="Times New Roman"/>
                <w:sz w:val="24"/>
                <w:szCs w:val="24"/>
              </w:rPr>
              <w:t>3</w:t>
            </w:r>
            <w:r w:rsidR="00620B9F" w:rsidRPr="00261D64">
              <w:rPr>
                <w:rFonts w:ascii="Times New Roman" w:hAnsi="Times New Roman"/>
                <w:sz w:val="24"/>
                <w:szCs w:val="24"/>
              </w:rPr>
              <w:t>г (документ должен содержать такие сведения как: заказчик, наименование оборудования (модель, название) и период поставки).</w:t>
            </w:r>
          </w:p>
          <w:p w:rsidR="00620B9F" w:rsidRPr="00261D64" w:rsidRDefault="00447973" w:rsidP="002950E3">
            <w:pPr>
              <w:tabs>
                <w:tab w:val="left" w:pos="314"/>
                <w:tab w:val="left" w:pos="788"/>
                <w:tab w:val="left" w:pos="1034"/>
              </w:tabs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34.</w:t>
            </w:r>
            <w:r w:rsidR="00620B9F" w:rsidRPr="00261D64">
              <w:rPr>
                <w:rFonts w:ascii="Times New Roman" w:hAnsi="Times New Roman"/>
                <w:sz w:val="24"/>
                <w:szCs w:val="24"/>
              </w:rPr>
              <w:t>7. Сведения о системе управления качеством на заводе-изготовителе (</w:t>
            </w:r>
            <w:r w:rsidR="00620B9F" w:rsidRPr="00261D64">
              <w:rPr>
                <w:rFonts w:ascii="Times New Roman" w:hAnsi="Times New Roman"/>
                <w:sz w:val="24"/>
                <w:szCs w:val="24"/>
                <w:lang w:val="en-US"/>
              </w:rPr>
              <w:t>ISO</w:t>
            </w:r>
            <w:r w:rsidR="00620B9F" w:rsidRPr="00261D64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620B9F" w:rsidRPr="00D31303" w:rsidRDefault="00447973" w:rsidP="002950E3">
            <w:pPr>
              <w:spacing w:after="0" w:line="240" w:lineRule="exact"/>
              <w:jc w:val="both"/>
              <w:rPr>
                <w:rFonts w:ascii="Times New Roman" w:eastAsia="MS Minngs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34.</w:t>
            </w:r>
            <w:r w:rsidR="00620B9F" w:rsidRPr="00261D64">
              <w:rPr>
                <w:rFonts w:ascii="Times New Roman" w:hAnsi="Times New Roman"/>
                <w:sz w:val="24"/>
                <w:szCs w:val="24"/>
              </w:rPr>
              <w:t xml:space="preserve">8. Заявление участника о </w:t>
            </w:r>
            <w:r w:rsidR="00620B9F" w:rsidRPr="00261D64">
              <w:rPr>
                <w:rFonts w:ascii="Times New Roman" w:eastAsia="MS Minngs" w:hAnsi="Times New Roman"/>
                <w:sz w:val="24"/>
                <w:szCs w:val="24"/>
              </w:rPr>
              <w:t>наличии локальной сервисной службы, осуществляющей техническую поддержку, гарантийное обслуживание поставляемого оборудования (с учетом территориальной расположенности РБ</w:t>
            </w:r>
            <w:r w:rsidR="00DA347D">
              <w:rPr>
                <w:rFonts w:ascii="Times New Roman" w:eastAsia="MS Minngs" w:hAnsi="Times New Roman"/>
                <w:sz w:val="24"/>
                <w:szCs w:val="24"/>
              </w:rPr>
              <w:t xml:space="preserve"> или страны таможенного союза</w:t>
            </w:r>
            <w:r w:rsidR="00620B9F" w:rsidRPr="00261D64">
              <w:rPr>
                <w:rFonts w:ascii="Times New Roman" w:eastAsia="MS Minngs" w:hAnsi="Times New Roman"/>
                <w:sz w:val="24"/>
                <w:szCs w:val="24"/>
              </w:rPr>
              <w:t>) в соответствии с т</w:t>
            </w:r>
            <w:r w:rsidR="00D31303">
              <w:rPr>
                <w:rFonts w:ascii="Times New Roman" w:eastAsia="MS Minngs" w:hAnsi="Times New Roman"/>
                <w:sz w:val="24"/>
                <w:szCs w:val="24"/>
              </w:rPr>
              <w:t>ребованиями фирмы производителя,</w:t>
            </w:r>
            <w:r w:rsidR="00D31303">
              <w:t xml:space="preserve"> </w:t>
            </w:r>
            <w:r w:rsidR="00D31303" w:rsidRPr="00D31303">
              <w:rPr>
                <w:rFonts w:ascii="Times New Roman" w:eastAsia="MS Minngs" w:hAnsi="Times New Roman"/>
                <w:sz w:val="24"/>
                <w:szCs w:val="24"/>
              </w:rPr>
              <w:t>подтвержденную соответствующими полномочиями фирмы-производителя</w:t>
            </w:r>
            <w:r w:rsidR="005D4888">
              <w:rPr>
                <w:rFonts w:ascii="Times New Roman" w:eastAsia="MS Minngs" w:hAnsi="Times New Roman"/>
                <w:sz w:val="24"/>
                <w:szCs w:val="24"/>
              </w:rPr>
              <w:t>. Также участник должен предоставить подтверждение о наличии специалистов сервисной службы</w:t>
            </w:r>
            <w:r w:rsidR="00D31303" w:rsidRPr="00D31303">
              <w:rPr>
                <w:rFonts w:ascii="Times New Roman" w:eastAsia="MS Minngs" w:hAnsi="Times New Roman"/>
                <w:sz w:val="24"/>
                <w:szCs w:val="24"/>
              </w:rPr>
              <w:t>.</w:t>
            </w:r>
            <w:r w:rsidR="00D31303">
              <w:rPr>
                <w:rFonts w:ascii="Times New Roman" w:eastAsia="MS Minngs" w:hAnsi="Times New Roman"/>
                <w:sz w:val="24"/>
                <w:szCs w:val="24"/>
              </w:rPr>
              <w:t xml:space="preserve"> </w:t>
            </w:r>
          </w:p>
          <w:p w:rsidR="00975D53" w:rsidRDefault="00447973" w:rsidP="005A38FD">
            <w:pPr>
              <w:spacing w:after="0" w:line="240" w:lineRule="exact"/>
              <w:jc w:val="both"/>
              <w:rPr>
                <w:rFonts w:ascii="Times New Roman" w:eastAsia="MS Minngs" w:hAnsi="Times New Roman"/>
                <w:sz w:val="24"/>
                <w:szCs w:val="24"/>
              </w:rPr>
            </w:pPr>
            <w:r>
              <w:rPr>
                <w:rFonts w:ascii="Times New Roman" w:eastAsia="MS Minngs" w:hAnsi="Times New Roman"/>
                <w:sz w:val="24"/>
                <w:szCs w:val="24"/>
              </w:rPr>
              <w:t>34.</w:t>
            </w:r>
            <w:r w:rsidR="00975D53" w:rsidRPr="00261D64">
              <w:rPr>
                <w:rFonts w:ascii="Times New Roman" w:eastAsia="MS Minngs" w:hAnsi="Times New Roman"/>
                <w:sz w:val="24"/>
                <w:szCs w:val="24"/>
              </w:rPr>
              <w:t>9. Заявление участника о согласии на аудит завод-изготовителя в период проведения 1го этапа открытого конкурса с посещением не менее 1 действующего предприятия с установленным аналогичным оборудованием.</w:t>
            </w:r>
          </w:p>
          <w:p w:rsidR="00261D64" w:rsidRPr="00F90DE0" w:rsidRDefault="00447973" w:rsidP="005A38FD">
            <w:pPr>
              <w:spacing w:after="0" w:line="240" w:lineRule="exact"/>
              <w:jc w:val="both"/>
              <w:rPr>
                <w:rFonts w:ascii="Times New Roman" w:eastAsia="MS Minngs" w:hAnsi="Times New Roman"/>
                <w:sz w:val="24"/>
                <w:szCs w:val="24"/>
              </w:rPr>
            </w:pPr>
            <w:r>
              <w:rPr>
                <w:rFonts w:ascii="Times New Roman" w:eastAsia="MS Minngs" w:hAnsi="Times New Roman"/>
                <w:sz w:val="24"/>
                <w:szCs w:val="24"/>
              </w:rPr>
              <w:t>34.</w:t>
            </w:r>
            <w:r w:rsidR="00261D64">
              <w:rPr>
                <w:rFonts w:ascii="Times New Roman" w:eastAsia="MS Minngs" w:hAnsi="Times New Roman"/>
                <w:sz w:val="24"/>
                <w:szCs w:val="24"/>
              </w:rPr>
              <w:t>10. Гарантийное письмо о предоставлении банковской гарантии (в соответствии с п.24).</w:t>
            </w:r>
          </w:p>
        </w:tc>
      </w:tr>
      <w:tr w:rsidR="00F84338" w:rsidRPr="00CA519A" w:rsidTr="0082384E">
        <w:tc>
          <w:tcPr>
            <w:tcW w:w="627" w:type="dxa"/>
            <w:vAlign w:val="center"/>
          </w:tcPr>
          <w:p w:rsidR="00F84338" w:rsidRDefault="00F84338" w:rsidP="00620B9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9641" w:type="dxa"/>
            <w:gridSpan w:val="4"/>
          </w:tcPr>
          <w:p w:rsidR="00F84338" w:rsidRDefault="00F84338" w:rsidP="0052547C">
            <w:pPr>
              <w:pStyle w:val="ConsPlusNormal"/>
              <w:widowControl/>
              <w:tabs>
                <w:tab w:val="left" w:pos="1080"/>
              </w:tabs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Порядок проведения процедуры закупки:</w:t>
            </w:r>
          </w:p>
          <w:p w:rsidR="00F84338" w:rsidRPr="00031CEC" w:rsidRDefault="00447973" w:rsidP="0052547C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35.</w:t>
            </w:r>
            <w:r w:rsidR="00F84338" w:rsidRPr="00031CE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</w:t>
            </w:r>
            <w:r w:rsidR="00F84338" w:rsidRPr="00031CE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F8433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Первый этап – предварительный квалификационный отбор</w:t>
            </w:r>
          </w:p>
          <w:p w:rsidR="009900CE" w:rsidRDefault="00F84338" w:rsidP="0052547C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447973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1.1. </w:t>
            </w:r>
            <w:r w:rsidRPr="007E07AA">
              <w:rPr>
                <w:rFonts w:ascii="Times New Roman" w:hAnsi="Times New Roman" w:cs="Times New Roman"/>
                <w:sz w:val="24"/>
                <w:szCs w:val="24"/>
              </w:rPr>
              <w:t xml:space="preserve">Вскрытие конвертов с </w:t>
            </w:r>
            <w:r w:rsidRPr="00F665AD">
              <w:rPr>
                <w:rFonts w:ascii="Times New Roman" w:hAnsi="Times New Roman" w:cs="Times New Roman"/>
                <w:sz w:val="24"/>
                <w:szCs w:val="24"/>
              </w:rPr>
              <w:t>предложени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ями</w:t>
            </w:r>
            <w:r w:rsidRPr="00F665AD">
              <w:rPr>
                <w:rFonts w:ascii="Times New Roman" w:hAnsi="Times New Roman" w:cs="Times New Roman"/>
                <w:sz w:val="24"/>
                <w:szCs w:val="24"/>
              </w:rPr>
              <w:t xml:space="preserve"> для предварительного квалификационного отбора</w:t>
            </w:r>
            <w:r w:rsidRPr="007E07AA">
              <w:rPr>
                <w:rFonts w:ascii="Times New Roman" w:hAnsi="Times New Roman" w:cs="Times New Roman"/>
                <w:sz w:val="24"/>
                <w:szCs w:val="24"/>
              </w:rPr>
              <w:t xml:space="preserve">  будет   производиться   комиссией   в день, установленный в качестве окончательного </w:t>
            </w:r>
            <w:r w:rsidR="007C0C8B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7E07AA">
              <w:rPr>
                <w:rFonts w:ascii="Times New Roman" w:hAnsi="Times New Roman" w:cs="Times New Roman"/>
                <w:sz w:val="24"/>
                <w:szCs w:val="24"/>
              </w:rPr>
              <w:t xml:space="preserve">их представления или продленного окончательного срока по </w:t>
            </w:r>
            <w:r w:rsidRPr="00F4168C">
              <w:rPr>
                <w:rFonts w:ascii="Times New Roman" w:hAnsi="Times New Roman" w:cs="Times New Roman"/>
                <w:sz w:val="24"/>
                <w:szCs w:val="24"/>
              </w:rPr>
              <w:t xml:space="preserve">следующему адресу: 222518, Республика Беларусь,  Минская обл.,  г. Борисов,  ул. Чапаева 64 в </w:t>
            </w:r>
            <w:r w:rsidR="00B116B8">
              <w:rPr>
                <w:rFonts w:ascii="Times New Roman" w:hAnsi="Times New Roman" w:cs="Times New Roman"/>
                <w:sz w:val="24"/>
                <w:szCs w:val="24"/>
              </w:rPr>
              <w:t xml:space="preserve">14.00 </w:t>
            </w:r>
            <w:r w:rsidR="004464B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44797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4464BF">
              <w:rPr>
                <w:rFonts w:ascii="Times New Roman" w:hAnsi="Times New Roman" w:cs="Times New Roman"/>
                <w:b/>
                <w:sz w:val="24"/>
                <w:szCs w:val="24"/>
              </w:rPr>
              <w:t>.09.2023</w:t>
            </w:r>
            <w:r w:rsidR="00B116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84338" w:rsidRDefault="00F84338" w:rsidP="0052547C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447973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Pr="007E07AA">
              <w:rPr>
                <w:rFonts w:ascii="Times New Roman" w:hAnsi="Times New Roman" w:cs="Times New Roman"/>
                <w:sz w:val="24"/>
                <w:szCs w:val="24"/>
              </w:rPr>
              <w:t xml:space="preserve">.  Все участники, представившие предложения в установленные сроки, или   их   представители  вправе  присутствовать  при  вскрытии конвертов с   </w:t>
            </w:r>
            <w:r w:rsidRPr="00F665AD">
              <w:rPr>
                <w:rFonts w:ascii="Times New Roman" w:hAnsi="Times New Roman" w:cs="Times New Roman"/>
                <w:sz w:val="24"/>
                <w:szCs w:val="24"/>
              </w:rPr>
              <w:t>предложени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ями</w:t>
            </w:r>
            <w:r w:rsidRPr="00F665AD">
              <w:rPr>
                <w:rFonts w:ascii="Times New Roman" w:hAnsi="Times New Roman" w:cs="Times New Roman"/>
                <w:sz w:val="24"/>
                <w:szCs w:val="24"/>
              </w:rPr>
              <w:t xml:space="preserve"> для предварительного квалификационного отбора</w:t>
            </w:r>
            <w:r w:rsidRPr="007E07AA">
              <w:rPr>
                <w:rFonts w:ascii="Times New Roman" w:hAnsi="Times New Roman" w:cs="Times New Roman"/>
                <w:sz w:val="24"/>
                <w:szCs w:val="24"/>
              </w:rPr>
              <w:t xml:space="preserve">. Представитель участника должен иметь доверенность с указанием данных ему полномочий. </w:t>
            </w:r>
          </w:p>
          <w:p w:rsidR="00F84338" w:rsidRDefault="00F84338" w:rsidP="0052547C">
            <w:pPr>
              <w:autoSpaceDE w:val="0"/>
              <w:autoSpaceDN w:val="0"/>
              <w:adjustRightInd w:val="0"/>
              <w:spacing w:after="0" w:line="240" w:lineRule="exact"/>
              <w:ind w:firstLine="36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447973">
              <w:rPr>
                <w:rFonts w:ascii="Times New Roman" w:hAnsi="Times New Roman"/>
                <w:sz w:val="24"/>
                <w:szCs w:val="24"/>
              </w:rPr>
              <w:t>35.</w:t>
            </w:r>
            <w:r>
              <w:rPr>
                <w:rFonts w:ascii="Times New Roman" w:hAnsi="Times New Roman"/>
                <w:sz w:val="24"/>
                <w:szCs w:val="24"/>
              </w:rPr>
              <w:t>1.3</w:t>
            </w:r>
            <w:r w:rsidRPr="007E07A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7E07AA">
              <w:rPr>
                <w:rFonts w:ascii="Times New Roman" w:hAnsi="Times New Roman"/>
                <w:sz w:val="24"/>
                <w:szCs w:val="24"/>
              </w:rPr>
              <w:t xml:space="preserve">При вскрытии конвертов с   </w:t>
            </w:r>
            <w:r w:rsidRPr="00F665AD">
              <w:rPr>
                <w:rFonts w:ascii="Times New Roman" w:hAnsi="Times New Roman"/>
                <w:sz w:val="24"/>
                <w:szCs w:val="24"/>
              </w:rPr>
              <w:t>предложени</w:t>
            </w:r>
            <w:r>
              <w:rPr>
                <w:rFonts w:ascii="Times New Roman" w:hAnsi="Times New Roman"/>
                <w:sz w:val="24"/>
                <w:szCs w:val="24"/>
              </w:rPr>
              <w:t>ями</w:t>
            </w:r>
            <w:r w:rsidRPr="00F665AD">
              <w:rPr>
                <w:rFonts w:ascii="Times New Roman" w:hAnsi="Times New Roman"/>
                <w:sz w:val="24"/>
                <w:szCs w:val="24"/>
              </w:rPr>
              <w:t xml:space="preserve"> для предварительного квалификационного отбора</w:t>
            </w:r>
            <w:r w:rsidRPr="007E07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(1й этап) </w:t>
            </w:r>
            <w:r w:rsidRPr="007E07AA">
              <w:rPr>
                <w:rFonts w:ascii="Times New Roman" w:hAnsi="Times New Roman"/>
                <w:sz w:val="24"/>
                <w:szCs w:val="24"/>
              </w:rPr>
              <w:t>объявляются полное наименование, сведения об организационно-правовой форме (для организации), фамилия, собственное имя и отчество, паспортные данные (для физического лица, включая индивидуального предпринимателя) и место нахождения (место жительства)  каждого участника, условия поставки товара (выполнения работ, оказания услуг), порядок расчетов.</w:t>
            </w:r>
            <w:proofErr w:type="gramEnd"/>
            <w:r w:rsidRPr="007E07AA">
              <w:rPr>
                <w:rFonts w:ascii="Times New Roman" w:hAnsi="Times New Roman"/>
                <w:sz w:val="24"/>
                <w:szCs w:val="24"/>
              </w:rPr>
              <w:t xml:space="preserve"> Данные заносятся в протокол заседания  комиссии</w:t>
            </w:r>
          </w:p>
          <w:p w:rsidR="00F84338" w:rsidRPr="007E07AA" w:rsidRDefault="00F84338" w:rsidP="0052547C">
            <w:pPr>
              <w:autoSpaceDE w:val="0"/>
              <w:autoSpaceDN w:val="0"/>
              <w:adjustRightInd w:val="0"/>
              <w:spacing w:after="0" w:line="240" w:lineRule="exact"/>
              <w:ind w:firstLine="36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447973">
              <w:rPr>
                <w:rFonts w:ascii="Times New Roman" w:hAnsi="Times New Roman"/>
                <w:sz w:val="24"/>
                <w:szCs w:val="24"/>
              </w:rPr>
              <w:t>35.</w:t>
            </w: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B8100A">
              <w:rPr>
                <w:rFonts w:ascii="Times New Roman" w:hAnsi="Times New Roman"/>
                <w:sz w:val="24"/>
                <w:szCs w:val="24"/>
              </w:rPr>
              <w:t>4</w:t>
            </w:r>
            <w:r w:rsidRPr="007E07AA">
              <w:rPr>
                <w:rFonts w:ascii="Times New Roman" w:hAnsi="Times New Roman"/>
                <w:sz w:val="24"/>
                <w:szCs w:val="24"/>
              </w:rPr>
              <w:t>.  К дальнейшему участию в конкурсе допускаются только те предложения, которые объявлены при вскрытии конвертов.</w:t>
            </w:r>
          </w:p>
          <w:p w:rsidR="00F84338" w:rsidRDefault="00F84338" w:rsidP="0052547C">
            <w:pPr>
              <w:autoSpaceDE w:val="0"/>
              <w:autoSpaceDN w:val="0"/>
              <w:adjustRightInd w:val="0"/>
              <w:spacing w:after="0" w:line="240" w:lineRule="exact"/>
              <w:ind w:firstLine="36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447973">
              <w:rPr>
                <w:rFonts w:ascii="Times New Roman" w:hAnsi="Times New Roman"/>
                <w:sz w:val="24"/>
                <w:szCs w:val="24"/>
              </w:rPr>
              <w:t>35.</w:t>
            </w: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B8100A">
              <w:rPr>
                <w:rFonts w:ascii="Times New Roman" w:hAnsi="Times New Roman"/>
                <w:sz w:val="24"/>
                <w:szCs w:val="24"/>
              </w:rPr>
              <w:t>5</w:t>
            </w:r>
            <w:r w:rsidRPr="007E07A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7E07AA">
              <w:rPr>
                <w:rFonts w:ascii="Times New Roman" w:hAnsi="Times New Roman"/>
                <w:sz w:val="24"/>
                <w:szCs w:val="24"/>
              </w:rPr>
              <w:t xml:space="preserve">редложения, прошедшие процедуру вскрытия конвертов, подлежат рассмотрению комиссией на их соответствие требованиям конкурсных документов, как правило, </w:t>
            </w:r>
            <w:r w:rsidRPr="00261D64">
              <w:rPr>
                <w:rFonts w:ascii="Times New Roman" w:hAnsi="Times New Roman"/>
                <w:sz w:val="24"/>
                <w:szCs w:val="24"/>
              </w:rPr>
              <w:t>в течение десяти рабочих дней со дня проведения процедуры вскрытия конвертов. В случае необходимости срок рассмотрения может быть продлен.</w:t>
            </w:r>
            <w:r w:rsidR="00B73C34" w:rsidRPr="00261D64">
              <w:rPr>
                <w:rFonts w:ascii="Times New Roman" w:hAnsi="Times New Roman"/>
                <w:sz w:val="24"/>
                <w:szCs w:val="24"/>
              </w:rPr>
              <w:t xml:space="preserve"> Заказчиком может быть </w:t>
            </w:r>
            <w:r w:rsidR="00B73C34" w:rsidRPr="00261D64">
              <w:rPr>
                <w:rFonts w:ascii="Times New Roman" w:hAnsi="Times New Roman"/>
                <w:sz w:val="24"/>
                <w:szCs w:val="24"/>
              </w:rPr>
              <w:lastRenderedPageBreak/>
              <w:t>принято решение о проведении аудита завода-изготовителя оборудования в период проведения предварительного квалификационного отбора. В случае принятия такого решения участник уведомляется об этом посредством электронной почты</w:t>
            </w:r>
            <w:r w:rsidR="00C42BE6" w:rsidRPr="00261D64">
              <w:rPr>
                <w:rFonts w:ascii="Times New Roman" w:hAnsi="Times New Roman"/>
                <w:sz w:val="24"/>
                <w:szCs w:val="24"/>
              </w:rPr>
              <w:t>.</w:t>
            </w:r>
            <w:r w:rsidR="00C42BE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84338" w:rsidRPr="00BC544B" w:rsidRDefault="00556CF9" w:rsidP="0052547C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F84338" w:rsidRPr="00BC544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447973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8100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84338" w:rsidRPr="00BC544B">
              <w:rPr>
                <w:rFonts w:ascii="Times New Roman" w:hAnsi="Times New Roman" w:cs="Times New Roman"/>
                <w:sz w:val="24"/>
                <w:szCs w:val="24"/>
              </w:rPr>
              <w:t xml:space="preserve">.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рассмотрении предложений </w:t>
            </w:r>
            <w:r w:rsidR="00F84338" w:rsidRPr="00BC544B">
              <w:rPr>
                <w:rFonts w:ascii="Times New Roman" w:hAnsi="Times New Roman" w:cs="Times New Roman"/>
                <w:sz w:val="24"/>
                <w:szCs w:val="24"/>
              </w:rPr>
              <w:t>Комиссия   может   просить   участников  дать  разъяснения  по</w:t>
            </w:r>
            <w:r w:rsidR="00F84338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представленным   ими  </w:t>
            </w:r>
            <w:r w:rsidR="00F84338" w:rsidRPr="00BC544B">
              <w:rPr>
                <w:rFonts w:ascii="Times New Roman" w:hAnsi="Times New Roman" w:cs="Times New Roman"/>
                <w:sz w:val="24"/>
                <w:szCs w:val="24"/>
              </w:rPr>
              <w:t>предложениям.  При  этом  не  допускается</w:t>
            </w:r>
            <w:r w:rsidR="00F843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4338" w:rsidRPr="00BC544B">
              <w:rPr>
                <w:rFonts w:ascii="Times New Roman" w:hAnsi="Times New Roman" w:cs="Times New Roman"/>
                <w:sz w:val="24"/>
                <w:szCs w:val="24"/>
              </w:rPr>
              <w:t>изменение сути предложений. Не допускается также внесение  других  изменений  и  (или)  дополнений,  вследствие которых</w:t>
            </w:r>
            <w:r w:rsidR="00F843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4338" w:rsidRPr="00BC544B">
              <w:rPr>
                <w:rFonts w:ascii="Times New Roman" w:hAnsi="Times New Roman" w:cs="Times New Roman"/>
                <w:sz w:val="24"/>
                <w:szCs w:val="24"/>
              </w:rPr>
              <w:t>предложение, не соответствующее требованиям конкурсных документов, стало бы</w:t>
            </w:r>
            <w:r w:rsidR="00F843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4338" w:rsidRPr="00BC544B">
              <w:rPr>
                <w:rFonts w:ascii="Times New Roman" w:hAnsi="Times New Roman" w:cs="Times New Roman"/>
                <w:sz w:val="24"/>
                <w:szCs w:val="24"/>
              </w:rPr>
              <w:t>соответствовать   этим  требованиям  (за  исключением  исправления  ошибок,</w:t>
            </w:r>
            <w:r w:rsidR="00F843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4338" w:rsidRPr="00BC544B">
              <w:rPr>
                <w:rFonts w:ascii="Times New Roman" w:hAnsi="Times New Roman" w:cs="Times New Roman"/>
                <w:sz w:val="24"/>
                <w:szCs w:val="24"/>
              </w:rPr>
              <w:t>включая  арифметические,  и устранения неточностей по предложению заказчика</w:t>
            </w:r>
            <w:r w:rsidR="00F843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4338" w:rsidRPr="00BC544B">
              <w:rPr>
                <w:rFonts w:ascii="Times New Roman" w:hAnsi="Times New Roman" w:cs="Times New Roman"/>
                <w:sz w:val="24"/>
                <w:szCs w:val="24"/>
              </w:rPr>
              <w:t>(организатора)).</w:t>
            </w:r>
          </w:p>
          <w:p w:rsidR="00F84338" w:rsidRDefault="00F84338" w:rsidP="0052547C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44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556CF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447973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  <w:r w:rsidR="00556CF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8100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C544B">
              <w:rPr>
                <w:rFonts w:ascii="Times New Roman" w:hAnsi="Times New Roman" w:cs="Times New Roman"/>
                <w:sz w:val="24"/>
                <w:szCs w:val="24"/>
              </w:rPr>
              <w:t>.   В  случае  выявления  несоответствий  предложения  требованиям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544B">
              <w:rPr>
                <w:rFonts w:ascii="Times New Roman" w:hAnsi="Times New Roman" w:cs="Times New Roman"/>
                <w:sz w:val="24"/>
                <w:szCs w:val="24"/>
              </w:rPr>
              <w:t xml:space="preserve">конкурсных документов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Заказчик </w:t>
            </w:r>
            <w:r w:rsidRPr="00BC544B">
              <w:rPr>
                <w:rFonts w:ascii="Times New Roman" w:hAnsi="Times New Roman" w:cs="Times New Roman"/>
                <w:sz w:val="24"/>
                <w:szCs w:val="24"/>
              </w:rPr>
              <w:t>может  уведомить  об  этом  участника,  представившего такое предложение,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544B">
              <w:rPr>
                <w:rFonts w:ascii="Times New Roman" w:hAnsi="Times New Roman" w:cs="Times New Roman"/>
                <w:sz w:val="24"/>
                <w:szCs w:val="24"/>
              </w:rPr>
              <w:t>предложить  ему  внести  соответствующие  изменения в течение определенного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544B">
              <w:rPr>
                <w:rFonts w:ascii="Times New Roman" w:hAnsi="Times New Roman" w:cs="Times New Roman"/>
                <w:sz w:val="24"/>
                <w:szCs w:val="24"/>
              </w:rPr>
              <w:t>срока.</w:t>
            </w:r>
          </w:p>
          <w:p w:rsidR="00F84338" w:rsidRDefault="00F84338" w:rsidP="0052547C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556CF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7973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  <w:r w:rsidR="00556CF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8100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 По результатам рассмотрения Участники, предложения которых будут признаны соответствующими, допускаются ко второму этапу открытого конкурса, а Участники, предложения которых будут признаны не соответствующими, отклоняются от дальнейшего участия.</w:t>
            </w:r>
          </w:p>
          <w:p w:rsidR="007C0C8B" w:rsidRPr="00261D64" w:rsidRDefault="007C0C8B" w:rsidP="0052547C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447973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  <w:r w:rsidRPr="00261D6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8100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61D64">
              <w:rPr>
                <w:rFonts w:ascii="Times New Roman" w:hAnsi="Times New Roman" w:cs="Times New Roman"/>
                <w:sz w:val="24"/>
                <w:szCs w:val="24"/>
              </w:rPr>
              <w:t>. О результатах предварительного квалификационного отбора участники будут уведомлены посредством электронной почты в течение 1 рабочего дня со дня принятия решения.</w:t>
            </w:r>
            <w:r w:rsidRPr="00261D64">
              <w:t xml:space="preserve"> </w:t>
            </w:r>
            <w:r w:rsidRPr="00261D64">
              <w:rPr>
                <w:rFonts w:ascii="Times New Roman" w:hAnsi="Times New Roman" w:cs="Times New Roman"/>
                <w:sz w:val="24"/>
                <w:szCs w:val="24"/>
              </w:rPr>
              <w:t xml:space="preserve">При этом участнику, не прошедшему предварительный квалификационный отбор, дается мотивированный отказ в дальнейшем участии в процедуре закупки и возвращается его конкурсное предложение </w:t>
            </w:r>
            <w:proofErr w:type="gramStart"/>
            <w:r w:rsidRPr="00261D64">
              <w:rPr>
                <w:rFonts w:ascii="Times New Roman" w:hAnsi="Times New Roman" w:cs="Times New Roman"/>
                <w:sz w:val="24"/>
                <w:szCs w:val="24"/>
              </w:rPr>
              <w:t>нераспечатанным</w:t>
            </w:r>
            <w:proofErr w:type="gramEnd"/>
            <w:r w:rsidRPr="00261D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6CF9" w:rsidRPr="00261D64" w:rsidRDefault="00447973" w:rsidP="00556CF9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35.</w:t>
            </w:r>
            <w:r w:rsidR="00556CF9" w:rsidRPr="00261D6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</w:t>
            </w:r>
            <w:r w:rsidR="00556CF9" w:rsidRPr="00261D6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556CF9" w:rsidRPr="00261D6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Второй этап – конкурсное предложение.</w:t>
            </w:r>
          </w:p>
          <w:p w:rsidR="00556CF9" w:rsidRPr="00261D64" w:rsidRDefault="00556CF9" w:rsidP="00556CF9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1D64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447973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  <w:r w:rsidRPr="00261D64">
              <w:rPr>
                <w:rFonts w:ascii="Times New Roman" w:hAnsi="Times New Roman" w:cs="Times New Roman"/>
                <w:sz w:val="24"/>
                <w:szCs w:val="24"/>
              </w:rPr>
              <w:t xml:space="preserve">2.1. Вскрытие конвертов с конкурсными предложениями будет производиться по следующему адресу: 222518, Республика Беларусь,  Минская обл.,  г. Борисов,  ул. Чапаева 64 в </w:t>
            </w:r>
            <w:r w:rsidR="007C0C8B" w:rsidRPr="00261D64">
              <w:rPr>
                <w:rFonts w:ascii="Times New Roman" w:hAnsi="Times New Roman" w:cs="Times New Roman"/>
                <w:sz w:val="24"/>
                <w:szCs w:val="24"/>
              </w:rPr>
              <w:t xml:space="preserve">срок, установленный конкурсной комиссией на момент принятия решения о результатах проведения предварительного квалификационного отбора, но не ранее чем  </w:t>
            </w:r>
            <w:r w:rsidR="00BF0DF9" w:rsidRPr="00261D64">
              <w:rPr>
                <w:rFonts w:ascii="Times New Roman" w:hAnsi="Times New Roman" w:cs="Times New Roman"/>
                <w:sz w:val="24"/>
                <w:szCs w:val="24"/>
              </w:rPr>
              <w:t xml:space="preserve">через 3 рабочих дня. </w:t>
            </w:r>
          </w:p>
          <w:p w:rsidR="00556CF9" w:rsidRPr="007E07AA" w:rsidRDefault="00556CF9" w:rsidP="00556CF9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D64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447973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  <w:r w:rsidRPr="00261D64">
              <w:rPr>
                <w:rFonts w:ascii="Times New Roman" w:hAnsi="Times New Roman" w:cs="Times New Roman"/>
                <w:sz w:val="24"/>
                <w:szCs w:val="24"/>
              </w:rPr>
              <w:t>2.2. На вскрытие конвертов с конкурсными предложениями могут присутствовать представители участников, допущенных к участию во втором этапе.</w:t>
            </w:r>
            <w:r w:rsidR="00C42BE6" w:rsidRPr="00261D64">
              <w:rPr>
                <w:rFonts w:ascii="Times New Roman" w:hAnsi="Times New Roman" w:cs="Times New Roman"/>
                <w:sz w:val="24"/>
                <w:szCs w:val="24"/>
              </w:rPr>
              <w:t xml:space="preserve"> О времени проведения процедуры вскрытия конвертов с конкурсными предложениями участники будут уведомлены посредством электронной почты </w:t>
            </w:r>
            <w:r w:rsidR="00356076">
              <w:rPr>
                <w:rFonts w:ascii="Times New Roman" w:hAnsi="Times New Roman" w:cs="Times New Roman"/>
                <w:sz w:val="24"/>
                <w:szCs w:val="24"/>
              </w:rPr>
              <w:t>одновременно с уведомлением о результатах проведения предварительного квалификационного отбора</w:t>
            </w:r>
            <w:r w:rsidR="00C42BE6" w:rsidRPr="00261D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6CF9" w:rsidRPr="007E07AA" w:rsidRDefault="00556CF9" w:rsidP="00556CF9">
            <w:pPr>
              <w:autoSpaceDE w:val="0"/>
              <w:autoSpaceDN w:val="0"/>
              <w:adjustRightInd w:val="0"/>
              <w:spacing w:after="0" w:line="240" w:lineRule="exact"/>
              <w:ind w:firstLine="36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447973">
              <w:rPr>
                <w:rFonts w:ascii="Times New Roman" w:hAnsi="Times New Roman"/>
                <w:sz w:val="24"/>
                <w:szCs w:val="24"/>
              </w:rPr>
              <w:t>35.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2.3. </w:t>
            </w:r>
            <w:r w:rsidRPr="007E07AA">
              <w:rPr>
                <w:rFonts w:ascii="Times New Roman" w:hAnsi="Times New Roman"/>
                <w:sz w:val="24"/>
                <w:szCs w:val="24"/>
              </w:rPr>
              <w:t xml:space="preserve">При вскрытии конвертов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конкурсными предложениями (2й этап) </w:t>
            </w:r>
            <w:r w:rsidRPr="007E07AA">
              <w:rPr>
                <w:rFonts w:ascii="Times New Roman" w:hAnsi="Times New Roman"/>
                <w:sz w:val="24"/>
                <w:szCs w:val="24"/>
              </w:rPr>
              <w:t>объявляются полное наименование, сведения об организационно-правовой форме (для организации), фамилия, собственное имя и отчество, паспортные данные (для физического лица, включая индивидуального предпринимателя) и место нахождения (место жительства)  каждого участника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цену предложения</w:t>
            </w:r>
            <w:r w:rsidRPr="007E07AA">
              <w:rPr>
                <w:rFonts w:ascii="Times New Roman" w:hAnsi="Times New Roman"/>
                <w:sz w:val="24"/>
                <w:szCs w:val="24"/>
              </w:rPr>
              <w:t>. Данные заносятся в протокол заседания  комиссии.</w:t>
            </w:r>
          </w:p>
          <w:p w:rsidR="00556CF9" w:rsidRPr="007E07AA" w:rsidRDefault="00556CF9" w:rsidP="00556CF9">
            <w:pPr>
              <w:autoSpaceDE w:val="0"/>
              <w:autoSpaceDN w:val="0"/>
              <w:adjustRightInd w:val="0"/>
              <w:spacing w:after="0" w:line="240" w:lineRule="exact"/>
              <w:ind w:firstLine="36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447973">
              <w:rPr>
                <w:rFonts w:ascii="Times New Roman" w:hAnsi="Times New Roman"/>
                <w:sz w:val="24"/>
                <w:szCs w:val="24"/>
              </w:rPr>
              <w:t>35.</w:t>
            </w:r>
            <w:r>
              <w:rPr>
                <w:rFonts w:ascii="Times New Roman" w:hAnsi="Times New Roman"/>
                <w:sz w:val="24"/>
                <w:szCs w:val="24"/>
              </w:rPr>
              <w:t>2.4.</w:t>
            </w:r>
            <w:r w:rsidRPr="007E07AA">
              <w:rPr>
                <w:rFonts w:ascii="Times New Roman" w:hAnsi="Times New Roman"/>
                <w:sz w:val="24"/>
                <w:szCs w:val="24"/>
              </w:rPr>
              <w:t xml:space="preserve"> Во время вскрытия конвертов комиссия не вправе принимать решение об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отклонении конкретных или всех </w:t>
            </w:r>
            <w:r w:rsidRPr="007E07AA">
              <w:rPr>
                <w:rFonts w:ascii="Times New Roman" w:hAnsi="Times New Roman"/>
                <w:sz w:val="24"/>
                <w:szCs w:val="24"/>
              </w:rPr>
              <w:t>предложений.</w:t>
            </w:r>
          </w:p>
          <w:p w:rsidR="00B27201" w:rsidRPr="00447973" w:rsidRDefault="00B27201" w:rsidP="00B27201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973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447973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  <w:r w:rsidRPr="00447973">
              <w:rPr>
                <w:rFonts w:ascii="Times New Roman" w:hAnsi="Times New Roman" w:cs="Times New Roman"/>
                <w:sz w:val="24"/>
                <w:szCs w:val="24"/>
              </w:rPr>
              <w:t>2.5. Проведение процедуры снижения цены.</w:t>
            </w:r>
          </w:p>
          <w:p w:rsidR="00B27201" w:rsidRPr="00447973" w:rsidRDefault="00B27201" w:rsidP="00B27201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973">
              <w:rPr>
                <w:rFonts w:ascii="Times New Roman" w:hAnsi="Times New Roman" w:cs="Times New Roman"/>
                <w:sz w:val="24"/>
                <w:szCs w:val="24"/>
              </w:rPr>
              <w:t xml:space="preserve">         Процедура снижения цены является дополнительным элементом конкурентной процедуры и заключается в повышении  предпочтительности предложений путем добровольного снижения участниками цены своих первоначально поданных предложений, при условии сохранения остальной части своих предложений без изменений.</w:t>
            </w:r>
          </w:p>
          <w:p w:rsidR="00B27201" w:rsidRPr="00447973" w:rsidRDefault="00B27201" w:rsidP="00B27201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97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721FA" w:rsidRPr="00447973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447973">
              <w:rPr>
                <w:rFonts w:ascii="Times New Roman" w:hAnsi="Times New Roman" w:cs="Times New Roman"/>
                <w:sz w:val="24"/>
                <w:szCs w:val="24"/>
              </w:rPr>
              <w:t xml:space="preserve"> Процедура снижения проводится следующим образом:</w:t>
            </w:r>
          </w:p>
          <w:p w:rsidR="00837782" w:rsidRPr="00447973" w:rsidRDefault="00837782" w:rsidP="0083778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973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447973">
              <w:rPr>
                <w:rFonts w:ascii="Times New Roman" w:hAnsi="Times New Roman"/>
                <w:sz w:val="24"/>
                <w:szCs w:val="24"/>
              </w:rPr>
              <w:t>35.</w:t>
            </w:r>
            <w:r w:rsidRPr="00447973">
              <w:rPr>
                <w:rFonts w:ascii="Times New Roman" w:hAnsi="Times New Roman"/>
                <w:sz w:val="24"/>
                <w:szCs w:val="24"/>
              </w:rPr>
              <w:t>2.5.1. После вскрытия конвертов с конкурсными предложениями (2й этап) проводится предварительная оценка предложений участников в соответствии с п.36.3 конкурсной документации.</w:t>
            </w:r>
          </w:p>
          <w:p w:rsidR="00837782" w:rsidRPr="00447973" w:rsidRDefault="00837782" w:rsidP="0083778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973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447973">
              <w:rPr>
                <w:rFonts w:ascii="Times New Roman" w:hAnsi="Times New Roman"/>
                <w:sz w:val="24"/>
                <w:szCs w:val="24"/>
              </w:rPr>
              <w:t>35.</w:t>
            </w:r>
            <w:r w:rsidRPr="00447973">
              <w:rPr>
                <w:rFonts w:ascii="Times New Roman" w:hAnsi="Times New Roman"/>
                <w:sz w:val="24"/>
                <w:szCs w:val="24"/>
              </w:rPr>
              <w:t xml:space="preserve">2.5.2. В процедуре снижения цены предложений имеют право участвовать предложения участников, занявшие 1 (первое) и 2 (второе) место  по итогам предварительной оценки. </w:t>
            </w:r>
          </w:p>
          <w:p w:rsidR="00837782" w:rsidRPr="00447973" w:rsidRDefault="00837782" w:rsidP="0083778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973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447973">
              <w:rPr>
                <w:rFonts w:ascii="Times New Roman" w:hAnsi="Times New Roman"/>
                <w:sz w:val="24"/>
                <w:szCs w:val="24"/>
              </w:rPr>
              <w:t>35.</w:t>
            </w:r>
            <w:r w:rsidRPr="00447973">
              <w:rPr>
                <w:rFonts w:ascii="Times New Roman" w:hAnsi="Times New Roman"/>
                <w:sz w:val="24"/>
                <w:szCs w:val="24"/>
              </w:rPr>
              <w:t xml:space="preserve">2.5.3. Уведомление о проведении переговоров направляется участникам посредством электронной почты и должно содержать в себе следующую информацию: </w:t>
            </w:r>
          </w:p>
          <w:p w:rsidR="00837782" w:rsidRPr="00447973" w:rsidRDefault="00837782" w:rsidP="0083778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973">
              <w:rPr>
                <w:rFonts w:ascii="Times New Roman" w:hAnsi="Times New Roman"/>
                <w:sz w:val="24"/>
                <w:szCs w:val="24"/>
              </w:rPr>
              <w:t xml:space="preserve">- номер закупки, </w:t>
            </w:r>
          </w:p>
          <w:p w:rsidR="00837782" w:rsidRPr="00447973" w:rsidRDefault="00837782" w:rsidP="0083778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973">
              <w:rPr>
                <w:rFonts w:ascii="Times New Roman" w:hAnsi="Times New Roman"/>
                <w:sz w:val="24"/>
                <w:szCs w:val="24"/>
              </w:rPr>
              <w:t xml:space="preserve">- предмет закупки, </w:t>
            </w:r>
          </w:p>
          <w:p w:rsidR="00837782" w:rsidRPr="00447973" w:rsidRDefault="00837782" w:rsidP="0083778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973">
              <w:rPr>
                <w:rFonts w:ascii="Times New Roman" w:hAnsi="Times New Roman"/>
                <w:sz w:val="24"/>
                <w:szCs w:val="24"/>
              </w:rPr>
              <w:t xml:space="preserve">- сведения о наименьшей цене (без указания сведений об участнике закупки, которым предложена эта цена или с указанием такого участника), </w:t>
            </w:r>
          </w:p>
          <w:p w:rsidR="00837782" w:rsidRPr="00447973" w:rsidRDefault="00837782" w:rsidP="0083778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97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дату, время, а также способ предоставления новых письменных предложений по результатам переговоров. </w:t>
            </w:r>
          </w:p>
          <w:p w:rsidR="00837782" w:rsidRPr="00447973" w:rsidRDefault="00837782" w:rsidP="0083778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973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447973">
              <w:rPr>
                <w:rFonts w:ascii="Times New Roman" w:hAnsi="Times New Roman"/>
                <w:sz w:val="24"/>
                <w:szCs w:val="24"/>
              </w:rPr>
              <w:t>35.</w:t>
            </w:r>
            <w:r w:rsidRPr="00447973">
              <w:rPr>
                <w:rFonts w:ascii="Times New Roman" w:hAnsi="Times New Roman"/>
                <w:sz w:val="24"/>
                <w:szCs w:val="24"/>
              </w:rPr>
              <w:t xml:space="preserve">2.5.4. Если участник не предоставил новое предложение со снижением цены либо отказался от участия в переговорах, его предложение принимается в первоначальном виде. </w:t>
            </w:r>
          </w:p>
          <w:p w:rsidR="00B27201" w:rsidRPr="00447973" w:rsidRDefault="0007441F" w:rsidP="00B27201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973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447973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  <w:r w:rsidRPr="00447973">
              <w:rPr>
                <w:rFonts w:ascii="Times New Roman" w:hAnsi="Times New Roman" w:cs="Times New Roman"/>
                <w:sz w:val="24"/>
                <w:szCs w:val="24"/>
              </w:rPr>
              <w:t xml:space="preserve">2.5.5. </w:t>
            </w:r>
            <w:r w:rsidR="00B27201" w:rsidRPr="00447973">
              <w:rPr>
                <w:rFonts w:ascii="Times New Roman" w:hAnsi="Times New Roman" w:cs="Times New Roman"/>
                <w:sz w:val="24"/>
                <w:szCs w:val="24"/>
              </w:rPr>
              <w:t>Предложения участников, полученные после даты, определенной как «окончательная» в уведомлении о проведении переговоров по снижению цены, не могут быть приняты к рассмотрению конкурсной комиссией.</w:t>
            </w:r>
          </w:p>
          <w:p w:rsidR="004464BF" w:rsidRPr="00447973" w:rsidRDefault="004464BF" w:rsidP="004464BF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973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447973">
              <w:rPr>
                <w:rFonts w:ascii="Times New Roman" w:hAnsi="Times New Roman"/>
                <w:sz w:val="24"/>
                <w:szCs w:val="24"/>
              </w:rPr>
              <w:t>35.</w:t>
            </w:r>
            <w:r w:rsidRPr="00447973">
              <w:rPr>
                <w:rFonts w:ascii="Times New Roman" w:hAnsi="Times New Roman"/>
                <w:sz w:val="24"/>
                <w:szCs w:val="24"/>
              </w:rPr>
              <w:t>2.5.6. Результаты переговоров отражаются в протоколе заседания комиссии.</w:t>
            </w:r>
          </w:p>
          <w:p w:rsidR="004464BF" w:rsidRPr="00447973" w:rsidRDefault="004464BF" w:rsidP="004464BF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973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447973">
              <w:rPr>
                <w:rFonts w:ascii="Times New Roman" w:hAnsi="Times New Roman"/>
                <w:sz w:val="24"/>
                <w:szCs w:val="24"/>
              </w:rPr>
              <w:t>35.</w:t>
            </w:r>
            <w:r w:rsidRPr="00447973">
              <w:rPr>
                <w:rFonts w:ascii="Times New Roman" w:hAnsi="Times New Roman"/>
                <w:sz w:val="24"/>
                <w:szCs w:val="24"/>
              </w:rPr>
              <w:t>2.5.7. Процедура снижения цены  проводится 1 раз.</w:t>
            </w:r>
          </w:p>
          <w:p w:rsidR="00B27201" w:rsidRPr="00447973" w:rsidRDefault="004464BF" w:rsidP="00B27201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973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447973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  <w:r w:rsidRPr="00447973">
              <w:rPr>
                <w:rFonts w:ascii="Times New Roman" w:hAnsi="Times New Roman" w:cs="Times New Roman"/>
                <w:sz w:val="24"/>
                <w:szCs w:val="24"/>
              </w:rPr>
              <w:t>2.6. Победителем процедуры закупки будет определен участник, предложивший наименьшую стоимость предложения по итогам проведения процедуры снижения цены.</w:t>
            </w:r>
          </w:p>
          <w:p w:rsidR="00F84338" w:rsidRPr="00447973" w:rsidRDefault="00447973" w:rsidP="0052547C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35.</w:t>
            </w:r>
            <w:r w:rsidR="00F84338" w:rsidRPr="0044797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3. </w:t>
            </w:r>
            <w:r w:rsidR="00F84338" w:rsidRPr="00447973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 Отклонение предложений</w:t>
            </w:r>
          </w:p>
          <w:p w:rsidR="00F84338" w:rsidRPr="007E07AA" w:rsidRDefault="00F84338" w:rsidP="0052547C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7AA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447973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7E07AA">
              <w:rPr>
                <w:rFonts w:ascii="Times New Roman" w:hAnsi="Times New Roman" w:cs="Times New Roman"/>
                <w:sz w:val="24"/>
                <w:szCs w:val="24"/>
              </w:rPr>
              <w:t xml:space="preserve">1. Комиссия вправе отклонить конкретное </w:t>
            </w:r>
            <w:r w:rsidRPr="00A706E4">
              <w:rPr>
                <w:rFonts w:ascii="Times New Roman" w:hAnsi="Times New Roman" w:cs="Times New Roman"/>
                <w:sz w:val="24"/>
                <w:szCs w:val="24"/>
              </w:rPr>
              <w:t>предложение для предварительного квалификационного отбора</w:t>
            </w:r>
            <w:r w:rsidRPr="007E07AA">
              <w:rPr>
                <w:rFonts w:ascii="Times New Roman" w:hAnsi="Times New Roman" w:cs="Times New Roman"/>
                <w:sz w:val="24"/>
                <w:szCs w:val="24"/>
              </w:rPr>
              <w:t xml:space="preserve"> в случаях, когда:</w:t>
            </w:r>
          </w:p>
          <w:p w:rsidR="00F84338" w:rsidRPr="007E07AA" w:rsidRDefault="00F84338" w:rsidP="0052547C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7AA">
              <w:rPr>
                <w:rFonts w:ascii="Times New Roman" w:hAnsi="Times New Roman" w:cs="Times New Roman"/>
                <w:sz w:val="24"/>
                <w:szCs w:val="24"/>
              </w:rPr>
              <w:t xml:space="preserve">    -  предложение не отвечает требованиям конкурсных документов, в том числе квалификационным требованиям;</w:t>
            </w:r>
          </w:p>
          <w:p w:rsidR="00F84338" w:rsidRPr="007E07AA" w:rsidRDefault="00F84338" w:rsidP="0052547C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7AA">
              <w:rPr>
                <w:rFonts w:ascii="Times New Roman" w:hAnsi="Times New Roman" w:cs="Times New Roman"/>
                <w:sz w:val="24"/>
                <w:szCs w:val="24"/>
              </w:rPr>
              <w:t xml:space="preserve">     - участник,  представивший  его,  отказался  исправить  выявленные в нем ошибки, включая арифметические, и (или) устранить неточности по предложению заказчика (организатора);</w:t>
            </w:r>
          </w:p>
          <w:p w:rsidR="00F84338" w:rsidRPr="007E07AA" w:rsidRDefault="00F84338" w:rsidP="0052547C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7AA">
              <w:rPr>
                <w:rFonts w:ascii="Times New Roman" w:hAnsi="Times New Roman" w:cs="Times New Roman"/>
                <w:sz w:val="24"/>
                <w:szCs w:val="24"/>
              </w:rPr>
              <w:t xml:space="preserve">     - участник,  представивший  его, не может быть участников в соответствии с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7E07A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84338" w:rsidRPr="007E07AA" w:rsidRDefault="00F84338" w:rsidP="0052547C">
            <w:pPr>
              <w:autoSpaceDE w:val="0"/>
              <w:autoSpaceDN w:val="0"/>
              <w:adjustRightInd w:val="0"/>
              <w:spacing w:after="0" w:line="240" w:lineRule="exact"/>
              <w:ind w:firstLine="36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E07AA">
              <w:rPr>
                <w:rFonts w:ascii="Times New Roman" w:hAnsi="Times New Roman"/>
                <w:sz w:val="24"/>
                <w:szCs w:val="24"/>
              </w:rPr>
              <w:t>- по истечении окончательного срока представления конкурсных предложений участником представлено новое конкурсное предложение, в этом случае отклоняются оба конкурсных предложения;</w:t>
            </w:r>
          </w:p>
          <w:p w:rsidR="00F84338" w:rsidRDefault="00F84338" w:rsidP="0052547C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7AA">
              <w:rPr>
                <w:rFonts w:ascii="Times New Roman" w:hAnsi="Times New Roman" w:cs="Times New Roman"/>
                <w:sz w:val="24"/>
                <w:szCs w:val="24"/>
              </w:rPr>
              <w:t xml:space="preserve">    - участник-победитель,  представивший  его, не выполняет установленные в конкурсных документах требования, предшествующие подписанию договора.</w:t>
            </w:r>
          </w:p>
          <w:p w:rsidR="00F84338" w:rsidRPr="0083135F" w:rsidRDefault="00F84338" w:rsidP="0052547C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 предложение содержит экономически </w:t>
            </w:r>
            <w:r w:rsidRPr="00E00FB0">
              <w:rPr>
                <w:rFonts w:ascii="Times New Roman" w:hAnsi="Times New Roman" w:cs="Times New Roman"/>
                <w:sz w:val="24"/>
                <w:szCs w:val="24"/>
              </w:rPr>
              <w:t>невыгодные для заказчика условия</w:t>
            </w:r>
          </w:p>
          <w:p w:rsidR="00F84338" w:rsidRDefault="00F84338" w:rsidP="0052547C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447973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  <w:r w:rsidRPr="007E07AA">
              <w:rPr>
                <w:rFonts w:ascii="Times New Roman" w:hAnsi="Times New Roman" w:cs="Times New Roman"/>
                <w:sz w:val="24"/>
                <w:szCs w:val="24"/>
              </w:rPr>
              <w:t>.    Уведомление    участник</w:t>
            </w:r>
            <w:proofErr w:type="gramStart"/>
            <w:r w:rsidRPr="007E07AA">
              <w:rPr>
                <w:rFonts w:ascii="Times New Roman" w:hAnsi="Times New Roman" w:cs="Times New Roman"/>
                <w:sz w:val="24"/>
                <w:szCs w:val="24"/>
              </w:rPr>
              <w:t>у(</w:t>
            </w:r>
            <w:proofErr w:type="spellStart"/>
            <w:proofErr w:type="gramEnd"/>
            <w:r w:rsidRPr="007E07AA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proofErr w:type="spellEnd"/>
            <w:r w:rsidRPr="007E07AA">
              <w:rPr>
                <w:rFonts w:ascii="Times New Roman" w:hAnsi="Times New Roman" w:cs="Times New Roman"/>
                <w:sz w:val="24"/>
                <w:szCs w:val="24"/>
              </w:rPr>
              <w:t>),   предложение(я)   которого(</w:t>
            </w:r>
            <w:proofErr w:type="spellStart"/>
            <w:r w:rsidRPr="007E07AA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proofErr w:type="spellEnd"/>
            <w:r w:rsidRPr="007E07AA">
              <w:rPr>
                <w:rFonts w:ascii="Times New Roman" w:hAnsi="Times New Roman" w:cs="Times New Roman"/>
                <w:sz w:val="24"/>
                <w:szCs w:val="24"/>
              </w:rPr>
              <w:t xml:space="preserve">) отклонено(ы),  с  указанием  причины  отклонения будет направлено 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одного</w:t>
            </w:r>
            <w:r w:rsidRPr="007E07AA">
              <w:rPr>
                <w:rFonts w:ascii="Times New Roman" w:hAnsi="Times New Roman" w:cs="Times New Roman"/>
                <w:sz w:val="24"/>
                <w:szCs w:val="24"/>
              </w:rPr>
              <w:t xml:space="preserve">  рабоч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Pr="007E07AA">
              <w:rPr>
                <w:rFonts w:ascii="Times New Roman" w:hAnsi="Times New Roman" w:cs="Times New Roman"/>
                <w:sz w:val="24"/>
                <w:szCs w:val="24"/>
              </w:rPr>
              <w:t xml:space="preserve">  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E07AA">
              <w:rPr>
                <w:rFonts w:ascii="Times New Roman" w:hAnsi="Times New Roman" w:cs="Times New Roman"/>
                <w:sz w:val="24"/>
                <w:szCs w:val="24"/>
              </w:rPr>
              <w:t xml:space="preserve">  со  дня принятия решения о выборе участника-победителя либо   об   отмене  процедуры    закупки  или  признании  ее несостоявшейся.</w:t>
            </w:r>
          </w:p>
          <w:p w:rsidR="00F84338" w:rsidRPr="00031CEC" w:rsidRDefault="00447973" w:rsidP="0052547C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bookmarkStart w:id="0" w:name="P685"/>
            <w:bookmarkEnd w:id="0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35.</w:t>
            </w:r>
            <w:r w:rsidR="00F84338" w:rsidRPr="00031CE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4.</w:t>
            </w:r>
            <w:r w:rsidR="00F84338" w:rsidRPr="00031C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 xml:space="preserve"> Извещение о результате конкурса</w:t>
            </w:r>
          </w:p>
          <w:p w:rsidR="00F84338" w:rsidRPr="00EB4538" w:rsidRDefault="00447973" w:rsidP="0052547C">
            <w:pPr>
              <w:pStyle w:val="ConsPlusNonformat"/>
              <w:spacing w:line="240" w:lineRule="exac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  <w:r w:rsidR="00F84338">
              <w:rPr>
                <w:rFonts w:ascii="Times New Roman" w:hAnsi="Times New Roman" w:cs="Times New Roman"/>
                <w:sz w:val="24"/>
                <w:szCs w:val="24"/>
              </w:rPr>
              <w:t xml:space="preserve">4.1. </w:t>
            </w:r>
            <w:r w:rsidR="00F84338" w:rsidRPr="00BC544B">
              <w:rPr>
                <w:rFonts w:ascii="Times New Roman" w:hAnsi="Times New Roman" w:cs="Times New Roman"/>
                <w:sz w:val="24"/>
                <w:szCs w:val="24"/>
              </w:rPr>
              <w:t>О  результатах  выбора  участника-победителя  будет  направлено</w:t>
            </w:r>
            <w:r w:rsidR="00F843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4338" w:rsidRPr="00BC544B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соответствующее  уведомление  всем участникам в течение </w:t>
            </w:r>
            <w:r w:rsidR="00F84338">
              <w:rPr>
                <w:rFonts w:ascii="Times New Roman" w:hAnsi="Times New Roman" w:cs="Times New Roman"/>
                <w:sz w:val="24"/>
                <w:szCs w:val="24"/>
              </w:rPr>
              <w:t>одного</w:t>
            </w:r>
            <w:r w:rsidR="00F84338" w:rsidRPr="00BC544B">
              <w:rPr>
                <w:rFonts w:ascii="Times New Roman" w:hAnsi="Times New Roman" w:cs="Times New Roman"/>
                <w:sz w:val="24"/>
                <w:szCs w:val="24"/>
              </w:rPr>
              <w:t xml:space="preserve"> рабоч</w:t>
            </w:r>
            <w:r w:rsidR="00F84338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="00F84338" w:rsidRPr="00BC544B">
              <w:rPr>
                <w:rFonts w:ascii="Times New Roman" w:hAnsi="Times New Roman" w:cs="Times New Roman"/>
                <w:sz w:val="24"/>
                <w:szCs w:val="24"/>
              </w:rPr>
              <w:t xml:space="preserve"> дн</w:t>
            </w:r>
            <w:r w:rsidR="00F8433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F84338" w:rsidRPr="00BC54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F84338" w:rsidRPr="00BC544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843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4338" w:rsidRPr="00BC544B">
              <w:rPr>
                <w:rFonts w:ascii="Times New Roman" w:hAnsi="Times New Roman" w:cs="Times New Roman"/>
                <w:sz w:val="24"/>
                <w:szCs w:val="24"/>
              </w:rPr>
              <w:t>даты принятия</w:t>
            </w:r>
            <w:proofErr w:type="gramEnd"/>
            <w:r w:rsidR="00F84338" w:rsidRPr="00BC544B">
              <w:rPr>
                <w:rFonts w:ascii="Times New Roman" w:hAnsi="Times New Roman" w:cs="Times New Roman"/>
                <w:sz w:val="24"/>
                <w:szCs w:val="24"/>
              </w:rPr>
              <w:t xml:space="preserve"> решения об этом</w:t>
            </w:r>
            <w:r w:rsidR="00F84338" w:rsidRPr="00EB45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84338" w:rsidRPr="00031CEC" w:rsidRDefault="00447973" w:rsidP="0052547C">
            <w:pPr>
              <w:pStyle w:val="ConsPlusNonformat"/>
              <w:spacing w:line="240" w:lineRule="exac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  <w:r w:rsidR="00F8433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F84338" w:rsidRPr="00EB4538">
              <w:rPr>
                <w:rFonts w:ascii="Times New Roman" w:hAnsi="Times New Roman" w:cs="Times New Roman"/>
                <w:sz w:val="24"/>
                <w:szCs w:val="24"/>
              </w:rPr>
              <w:t>2.  Сообщение  о  результате  открытого  конкурса заказчик размещает    на    официальном    сайте   после   заключения   договора   с</w:t>
            </w:r>
            <w:r w:rsidR="00F843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4338" w:rsidRPr="00EB4538">
              <w:rPr>
                <w:rFonts w:ascii="Times New Roman" w:hAnsi="Times New Roman" w:cs="Times New Roman"/>
                <w:sz w:val="24"/>
                <w:szCs w:val="24"/>
              </w:rPr>
              <w:t>участником-победителем</w:t>
            </w:r>
            <w:r w:rsidR="00F843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20B9F" w:rsidRPr="00CA519A" w:rsidTr="0082384E">
        <w:tc>
          <w:tcPr>
            <w:tcW w:w="627" w:type="dxa"/>
            <w:vAlign w:val="center"/>
          </w:tcPr>
          <w:p w:rsidR="00620B9F" w:rsidRDefault="00620B9F" w:rsidP="00CA793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</w:t>
            </w:r>
            <w:r w:rsidR="00CA79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641" w:type="dxa"/>
            <w:gridSpan w:val="4"/>
          </w:tcPr>
          <w:p w:rsidR="00620B9F" w:rsidRDefault="00620B9F" w:rsidP="00EC27E6">
            <w:pPr>
              <w:pStyle w:val="ConsPlusNormal"/>
              <w:spacing w:line="240" w:lineRule="exact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r w:rsidRPr="00CA51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способ оценки и сравнения предложений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участников процедуры закупки</w:t>
            </w:r>
          </w:p>
          <w:p w:rsidR="00F30091" w:rsidRPr="00F30091" w:rsidRDefault="00F30091" w:rsidP="00F30091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447973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  <w:r w:rsidRPr="00F300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По результатам проведения </w:t>
            </w:r>
            <w:r w:rsidRPr="00F665AD">
              <w:rPr>
                <w:rFonts w:ascii="Times New Roman" w:hAnsi="Times New Roman" w:cs="Times New Roman"/>
                <w:sz w:val="24"/>
                <w:szCs w:val="24"/>
              </w:rPr>
              <w:t>предварительного квалификационного отбора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(первого этапа) предложения участников будут оцениваться как: соответствует или не соответствует. </w:t>
            </w:r>
          </w:p>
          <w:p w:rsidR="00620B9F" w:rsidRPr="002A05E2" w:rsidRDefault="00620B9F" w:rsidP="00EC27E6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447973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  <w:r w:rsidR="00F300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A79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A05E2">
              <w:rPr>
                <w:rFonts w:ascii="Times New Roman" w:hAnsi="Times New Roman" w:cs="Times New Roman"/>
                <w:sz w:val="24"/>
                <w:szCs w:val="24"/>
              </w:rPr>
              <w:t xml:space="preserve">  Оценка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конкурсных </w:t>
            </w:r>
            <w:r w:rsidRPr="002A05E2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предложений </w:t>
            </w:r>
            <w:r w:rsidR="00F30091">
              <w:rPr>
                <w:rFonts w:ascii="Times New Roman" w:hAnsi="Times New Roman" w:cs="Times New Roman"/>
                <w:sz w:val="24"/>
                <w:szCs w:val="24"/>
              </w:rPr>
              <w:t>(второй этап)</w:t>
            </w:r>
            <w:r w:rsidRPr="002A05E2">
              <w:rPr>
                <w:rFonts w:ascii="Times New Roman" w:hAnsi="Times New Roman" w:cs="Times New Roman"/>
                <w:sz w:val="24"/>
                <w:szCs w:val="24"/>
              </w:rPr>
              <w:t xml:space="preserve"> будет  проведена  в том случае, если два и более предложения </w:t>
            </w:r>
            <w:r w:rsidR="00CA793C">
              <w:rPr>
                <w:rFonts w:ascii="Times New Roman" w:hAnsi="Times New Roman" w:cs="Times New Roman"/>
                <w:sz w:val="24"/>
                <w:szCs w:val="24"/>
              </w:rPr>
              <w:t>по результатам первого этапа буд</w:t>
            </w:r>
            <w:r w:rsidR="00F3009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A793C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r w:rsidRPr="002A05E2">
              <w:rPr>
                <w:rFonts w:ascii="Times New Roman" w:hAnsi="Times New Roman" w:cs="Times New Roman"/>
                <w:sz w:val="24"/>
                <w:szCs w:val="24"/>
              </w:rPr>
              <w:t>соответств</w:t>
            </w:r>
            <w:r w:rsidR="00F30091">
              <w:rPr>
                <w:rFonts w:ascii="Times New Roman" w:hAnsi="Times New Roman" w:cs="Times New Roman"/>
                <w:sz w:val="24"/>
                <w:szCs w:val="24"/>
              </w:rPr>
              <w:t>овать</w:t>
            </w:r>
            <w:r w:rsidRPr="002A05E2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требованиям конкурсных </w:t>
            </w:r>
            <w:r w:rsidR="00BF0DF9" w:rsidRPr="002A05E2">
              <w:rPr>
                <w:rFonts w:ascii="Times New Roman" w:hAnsi="Times New Roman" w:cs="Times New Roman"/>
                <w:sz w:val="24"/>
                <w:szCs w:val="24"/>
              </w:rPr>
              <w:t>документов,</w:t>
            </w:r>
            <w:r w:rsidR="00CA793C">
              <w:rPr>
                <w:rFonts w:ascii="Times New Roman" w:hAnsi="Times New Roman" w:cs="Times New Roman"/>
                <w:sz w:val="24"/>
                <w:szCs w:val="24"/>
              </w:rPr>
              <w:t xml:space="preserve"> и допущены ко второму этапу</w:t>
            </w:r>
            <w:r w:rsidRPr="002A05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0B9F" w:rsidRDefault="00620B9F" w:rsidP="00EC27E6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447973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  <w:r w:rsidR="00F300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A05E2">
              <w:rPr>
                <w:rFonts w:ascii="Times New Roman" w:hAnsi="Times New Roman" w:cs="Times New Roman"/>
                <w:sz w:val="24"/>
                <w:szCs w:val="24"/>
              </w:rPr>
              <w:t xml:space="preserve">.   </w:t>
            </w:r>
            <w:r w:rsidR="004464BF">
              <w:rPr>
                <w:rFonts w:ascii="Times New Roman" w:hAnsi="Times New Roman" w:cs="Times New Roman"/>
                <w:sz w:val="24"/>
                <w:szCs w:val="24"/>
              </w:rPr>
              <w:t>Предварительная о</w:t>
            </w:r>
            <w:r w:rsidRPr="002A05E2">
              <w:rPr>
                <w:rFonts w:ascii="Times New Roman" w:hAnsi="Times New Roman" w:cs="Times New Roman"/>
                <w:sz w:val="24"/>
                <w:szCs w:val="24"/>
              </w:rPr>
              <w:t xml:space="preserve">ценка   предложений </w:t>
            </w:r>
            <w:r w:rsidR="00BF0DF9">
              <w:rPr>
                <w:rFonts w:ascii="Times New Roman" w:hAnsi="Times New Roman" w:cs="Times New Roman"/>
                <w:sz w:val="24"/>
                <w:szCs w:val="24"/>
              </w:rPr>
              <w:t>(второй этап)</w:t>
            </w:r>
            <w:r w:rsidRPr="002A05E2">
              <w:rPr>
                <w:rFonts w:ascii="Times New Roman" w:hAnsi="Times New Roman" w:cs="Times New Roman"/>
                <w:sz w:val="24"/>
                <w:szCs w:val="24"/>
              </w:rPr>
              <w:t xml:space="preserve">  будет  проводиться  в  соответствии  со следующим</w:t>
            </w:r>
            <w:r w:rsidR="00F3009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05E2">
              <w:rPr>
                <w:rFonts w:ascii="Times New Roman" w:hAnsi="Times New Roman" w:cs="Times New Roman"/>
                <w:sz w:val="24"/>
                <w:szCs w:val="24"/>
              </w:rPr>
              <w:t xml:space="preserve">        критери</w:t>
            </w:r>
            <w:r w:rsidR="00F30091">
              <w:rPr>
                <w:rFonts w:ascii="Times New Roman" w:hAnsi="Times New Roman" w:cs="Times New Roman"/>
                <w:sz w:val="24"/>
                <w:szCs w:val="24"/>
              </w:rPr>
              <w:t>ями</w:t>
            </w:r>
            <w:r w:rsidRPr="002A05E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tbl>
            <w:tblPr>
              <w:tblW w:w="8927" w:type="dxa"/>
              <w:tblInd w:w="198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88"/>
              <w:gridCol w:w="5778"/>
              <w:gridCol w:w="2061"/>
            </w:tblGrid>
            <w:tr w:rsidR="00620B9F" w:rsidRPr="009900CE" w:rsidTr="00031CEC">
              <w:tc>
                <w:tcPr>
                  <w:tcW w:w="1088" w:type="dxa"/>
                  <w:vAlign w:val="center"/>
                </w:tcPr>
                <w:p w:rsidR="00620B9F" w:rsidRPr="00261D64" w:rsidRDefault="00620B9F" w:rsidP="00EC27E6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261D64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№ п/п</w:t>
                  </w:r>
                </w:p>
              </w:tc>
              <w:tc>
                <w:tcPr>
                  <w:tcW w:w="5778" w:type="dxa"/>
                  <w:vAlign w:val="center"/>
                </w:tcPr>
                <w:p w:rsidR="00620B9F" w:rsidRPr="00261D64" w:rsidRDefault="00620B9F" w:rsidP="00EC27E6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261D64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Наименование критерия оценки </w:t>
                  </w:r>
                </w:p>
              </w:tc>
              <w:tc>
                <w:tcPr>
                  <w:tcW w:w="2061" w:type="dxa"/>
                  <w:vAlign w:val="center"/>
                </w:tcPr>
                <w:p w:rsidR="00620B9F" w:rsidRPr="00261D64" w:rsidRDefault="00620B9F" w:rsidP="00EC27E6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261D64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Удельный вес критерия</w:t>
                  </w:r>
                </w:p>
              </w:tc>
            </w:tr>
            <w:tr w:rsidR="00620B9F" w:rsidRPr="009900CE" w:rsidTr="00031CEC">
              <w:tc>
                <w:tcPr>
                  <w:tcW w:w="1088" w:type="dxa"/>
                  <w:vAlign w:val="center"/>
                </w:tcPr>
                <w:p w:rsidR="00620B9F" w:rsidRPr="00261D64" w:rsidRDefault="00620B9F" w:rsidP="00EC27E6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61D64">
                    <w:rPr>
                      <w:rFonts w:ascii="Times New Roman" w:hAnsi="Times New Roman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5778" w:type="dxa"/>
                  <w:vAlign w:val="center"/>
                </w:tcPr>
                <w:p w:rsidR="00620B9F" w:rsidRPr="00261D64" w:rsidRDefault="00BF0DF9" w:rsidP="00EC27E6">
                  <w:pPr>
                    <w:spacing w:after="0" w:line="24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61D64">
                    <w:rPr>
                      <w:rFonts w:ascii="Times New Roman" w:hAnsi="Times New Roman"/>
                      <w:sz w:val="20"/>
                      <w:szCs w:val="20"/>
                    </w:rPr>
                    <w:t>Цена предложения</w:t>
                  </w:r>
                </w:p>
              </w:tc>
              <w:tc>
                <w:tcPr>
                  <w:tcW w:w="2061" w:type="dxa"/>
                  <w:vAlign w:val="center"/>
                </w:tcPr>
                <w:p w:rsidR="00620B9F" w:rsidRPr="00261D64" w:rsidRDefault="00261D64" w:rsidP="004E1FDC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61D64">
                    <w:rPr>
                      <w:rFonts w:ascii="Times New Roman" w:hAnsi="Times New Roman"/>
                      <w:sz w:val="20"/>
                      <w:szCs w:val="20"/>
                    </w:rPr>
                    <w:t>0,8</w:t>
                  </w:r>
                  <w:r w:rsidR="00BF7D95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620B9F" w:rsidRPr="009900CE" w:rsidTr="00031CEC">
              <w:tc>
                <w:tcPr>
                  <w:tcW w:w="1088" w:type="dxa"/>
                  <w:vAlign w:val="center"/>
                </w:tcPr>
                <w:p w:rsidR="00620B9F" w:rsidRPr="00261D64" w:rsidRDefault="00620B9F" w:rsidP="00B41E17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61D64">
                    <w:rPr>
                      <w:rFonts w:ascii="Times New Roman" w:hAnsi="Times New Roman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5778" w:type="dxa"/>
                  <w:vAlign w:val="center"/>
                </w:tcPr>
                <w:p w:rsidR="00620B9F" w:rsidRPr="00261D64" w:rsidRDefault="00BF0DF9" w:rsidP="00B41E17">
                  <w:pPr>
                    <w:spacing w:after="0" w:line="240" w:lineRule="exact"/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</w:pPr>
                  <w:r w:rsidRPr="00261D64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t>Срок поставки</w:t>
                  </w:r>
                </w:p>
              </w:tc>
              <w:tc>
                <w:tcPr>
                  <w:tcW w:w="2061" w:type="dxa"/>
                  <w:vAlign w:val="center"/>
                </w:tcPr>
                <w:p w:rsidR="00620B9F" w:rsidRPr="00261D64" w:rsidRDefault="00261D64" w:rsidP="00B41E17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61D64">
                    <w:rPr>
                      <w:rFonts w:ascii="Times New Roman" w:hAnsi="Times New Roman"/>
                      <w:sz w:val="20"/>
                      <w:szCs w:val="20"/>
                    </w:rPr>
                    <w:t>0,1</w:t>
                  </w:r>
                  <w:r w:rsidR="00BF7D95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620B9F" w:rsidRPr="009900CE" w:rsidTr="00031CEC">
              <w:tc>
                <w:tcPr>
                  <w:tcW w:w="1088" w:type="dxa"/>
                  <w:vAlign w:val="center"/>
                </w:tcPr>
                <w:p w:rsidR="00620B9F" w:rsidRPr="00261D64" w:rsidRDefault="00620B9F" w:rsidP="00EC27E6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61D64">
                    <w:rPr>
                      <w:rFonts w:ascii="Times New Roman" w:hAnsi="Times New Roman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5778" w:type="dxa"/>
                  <w:vAlign w:val="center"/>
                </w:tcPr>
                <w:p w:rsidR="00620B9F" w:rsidRPr="00261D64" w:rsidRDefault="008524FC" w:rsidP="00EC27E6">
                  <w:pPr>
                    <w:spacing w:after="0" w:line="24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61D64">
                    <w:rPr>
                      <w:rFonts w:ascii="Times New Roman" w:hAnsi="Times New Roman"/>
                      <w:sz w:val="20"/>
                      <w:szCs w:val="20"/>
                    </w:rPr>
                    <w:t>Условия оплаты</w:t>
                  </w:r>
                </w:p>
              </w:tc>
              <w:tc>
                <w:tcPr>
                  <w:tcW w:w="2061" w:type="dxa"/>
                  <w:vAlign w:val="center"/>
                </w:tcPr>
                <w:p w:rsidR="00620B9F" w:rsidRPr="00261D64" w:rsidRDefault="00261D64" w:rsidP="00280106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61D64">
                    <w:rPr>
                      <w:rFonts w:ascii="Times New Roman" w:hAnsi="Times New Roman"/>
                      <w:sz w:val="20"/>
                      <w:szCs w:val="20"/>
                    </w:rPr>
                    <w:t>0,1</w:t>
                  </w:r>
                  <w:r w:rsidR="00BF7D95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620B9F" w:rsidRPr="00031CEC" w:rsidTr="00031CEC">
              <w:tc>
                <w:tcPr>
                  <w:tcW w:w="1088" w:type="dxa"/>
                </w:tcPr>
                <w:p w:rsidR="00620B9F" w:rsidRPr="00261D64" w:rsidRDefault="00620B9F" w:rsidP="00EC27E6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778" w:type="dxa"/>
                </w:tcPr>
                <w:p w:rsidR="00620B9F" w:rsidRPr="00261D64" w:rsidRDefault="00620B9F" w:rsidP="00EC27E6">
                  <w:pPr>
                    <w:spacing w:after="0" w:line="240" w:lineRule="exact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261D64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ИТОГО:</w:t>
                  </w:r>
                </w:p>
              </w:tc>
              <w:tc>
                <w:tcPr>
                  <w:tcW w:w="2061" w:type="dxa"/>
                </w:tcPr>
                <w:p w:rsidR="00620B9F" w:rsidRPr="00261D64" w:rsidRDefault="00261D64" w:rsidP="00EC27E6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1,00</w:t>
                  </w:r>
                </w:p>
              </w:tc>
            </w:tr>
          </w:tbl>
          <w:p w:rsidR="00BF0DF9" w:rsidRDefault="00447973" w:rsidP="00122F98">
            <w:pPr>
              <w:spacing w:after="0" w:line="240" w:lineRule="exact"/>
              <w:ind w:firstLine="709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36.</w:t>
            </w:r>
            <w:r w:rsidR="00BF0DF9">
              <w:rPr>
                <w:rFonts w:ascii="Times New Roman" w:hAnsi="Times New Roman"/>
                <w:snapToGrid w:val="0"/>
                <w:sz w:val="24"/>
                <w:szCs w:val="24"/>
              </w:rPr>
              <w:t>3.1. Критерий «Цена предложения».</w:t>
            </w:r>
          </w:p>
          <w:p w:rsidR="009900CE" w:rsidRDefault="003D472F" w:rsidP="00122F98">
            <w:pPr>
              <w:spacing w:after="0" w:line="240" w:lineRule="exact"/>
              <w:ind w:firstLine="709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Для приведения предложений к единым условиям по критерию «Цена предложения» будут применяться официальные курсы валют по НБРБ на дату вскрытия конвертов с конкурсными предложениями (2 этап). </w:t>
            </w:r>
          </w:p>
          <w:p w:rsidR="00033423" w:rsidRPr="002D6655" w:rsidRDefault="00033423" w:rsidP="00122F98">
            <w:pPr>
              <w:spacing w:after="0" w:line="240" w:lineRule="exact"/>
              <w:ind w:firstLine="709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proofErr w:type="gramStart"/>
            <w:r w:rsidRPr="002D6655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В случае наличия предложений от резидентов РБ и нерезидентов РБ </w:t>
            </w:r>
            <w:r w:rsidR="00B21238" w:rsidRPr="002D6655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в целях приведения предложений к единым условиям </w:t>
            </w:r>
            <w:r w:rsidRPr="002D6655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к цене предложения участников нерезидентов </w:t>
            </w:r>
            <w:r w:rsidR="00AB5A12" w:rsidRPr="00AB5A12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в целях приведения предложений к единому базису поставки – DDP (склад заказчика) </w:t>
            </w:r>
            <w:r w:rsidR="00AB5A12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2D6655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будут добавлены: ввозной налог на добавленную стоимость 20%, стоимость таможенной пошлины</w:t>
            </w:r>
            <w:r w:rsidR="00B21238" w:rsidRPr="002D6655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(</w:t>
            </w:r>
            <w:r w:rsidR="00B21238" w:rsidRPr="007F3A39">
              <w:rPr>
                <w:rFonts w:ascii="Times New Roman" w:hAnsi="Times New Roman"/>
                <w:snapToGrid w:val="0"/>
                <w:sz w:val="24"/>
                <w:szCs w:val="24"/>
              </w:rPr>
              <w:t>код ТН ВЭД</w:t>
            </w:r>
            <w:r w:rsidRPr="007F3A39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="00F167E1" w:rsidRPr="002D6655">
              <w:rPr>
                <w:rFonts w:ascii="Times New Roman" w:hAnsi="Times New Roman"/>
                <w:snapToGrid w:val="0"/>
                <w:sz w:val="24"/>
                <w:szCs w:val="24"/>
              </w:rPr>
              <w:t>8479 82 000 0</w:t>
            </w:r>
            <w:r w:rsidR="00F167E1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="00002D92" w:rsidRPr="007F3A39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– 0%)</w:t>
            </w:r>
            <w:r w:rsidR="00002D92" w:rsidRPr="002D6655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2D6655">
              <w:rPr>
                <w:rFonts w:ascii="Times New Roman" w:hAnsi="Times New Roman"/>
                <w:snapToGrid w:val="0"/>
                <w:sz w:val="24"/>
                <w:szCs w:val="24"/>
              </w:rPr>
              <w:t>и  таможенного оформления</w:t>
            </w:r>
            <w:r w:rsidR="00B21238" w:rsidRPr="002D6655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(120 </w:t>
            </w:r>
            <w:r w:rsidR="00B21238" w:rsidRPr="002D6655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BYN</w:t>
            </w:r>
            <w:r w:rsidR="00B21238" w:rsidRPr="002D6655">
              <w:rPr>
                <w:rFonts w:ascii="Times New Roman" w:hAnsi="Times New Roman"/>
                <w:snapToGrid w:val="0"/>
                <w:sz w:val="24"/>
                <w:szCs w:val="24"/>
              </w:rPr>
              <w:t>)</w:t>
            </w:r>
            <w:r w:rsidRPr="002D6655">
              <w:rPr>
                <w:rFonts w:ascii="Times New Roman" w:hAnsi="Times New Roman"/>
                <w:snapToGrid w:val="0"/>
                <w:sz w:val="24"/>
                <w:szCs w:val="24"/>
              </w:rPr>
              <w:t>.</w:t>
            </w:r>
            <w:proofErr w:type="gramEnd"/>
          </w:p>
          <w:p w:rsidR="00BF0DF9" w:rsidRPr="00BF0DF9" w:rsidRDefault="00BF0DF9" w:rsidP="00BF0DF9">
            <w:pPr>
              <w:spacing w:after="0" w:line="240" w:lineRule="exact"/>
              <w:ind w:firstLine="709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П</w:t>
            </w:r>
            <w:r w:rsidRPr="00BF0DF9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редпочтение будет отдано наименьшей цене предложения. </w:t>
            </w:r>
          </w:p>
          <w:p w:rsidR="00BF0DF9" w:rsidRPr="00BF0DF9" w:rsidRDefault="00BF0DF9" w:rsidP="00BF0DF9">
            <w:pPr>
              <w:spacing w:after="0" w:line="240" w:lineRule="exact"/>
              <w:ind w:firstLine="709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F0DF9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Балл по данному критерию рассчитывается по формуле: = </w:t>
            </w:r>
            <w:proofErr w:type="spellStart"/>
            <w:r w:rsidRPr="00BF0DF9">
              <w:rPr>
                <w:rFonts w:ascii="Times New Roman" w:hAnsi="Times New Roman"/>
                <w:snapToGrid w:val="0"/>
                <w:sz w:val="24"/>
                <w:szCs w:val="24"/>
              </w:rPr>
              <w:t>Цм</w:t>
            </w:r>
            <w:proofErr w:type="gramStart"/>
            <w:r w:rsidRPr="00BF0DF9">
              <w:rPr>
                <w:rFonts w:ascii="Times New Roman" w:hAnsi="Times New Roman"/>
                <w:snapToGrid w:val="0"/>
                <w:sz w:val="24"/>
                <w:szCs w:val="24"/>
              </w:rPr>
              <w:t>in</w:t>
            </w:r>
            <w:proofErr w:type="spellEnd"/>
            <w:proofErr w:type="gramEnd"/>
            <w:r w:rsidRPr="00BF0DF9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/ </w:t>
            </w:r>
            <w:proofErr w:type="spellStart"/>
            <w:r w:rsidRPr="00BF0DF9">
              <w:rPr>
                <w:rFonts w:ascii="Times New Roman" w:hAnsi="Times New Roman"/>
                <w:snapToGrid w:val="0"/>
                <w:sz w:val="24"/>
                <w:szCs w:val="24"/>
              </w:rPr>
              <w:t>Цо</w:t>
            </w:r>
            <w:proofErr w:type="spellEnd"/>
            <w:r w:rsidRPr="00BF0DF9">
              <w:rPr>
                <w:rFonts w:ascii="Times New Roman" w:hAnsi="Times New Roman"/>
                <w:snapToGrid w:val="0"/>
                <w:sz w:val="24"/>
                <w:szCs w:val="24"/>
              </w:rPr>
              <w:t>*</w:t>
            </w:r>
            <w:proofErr w:type="spellStart"/>
            <w:r w:rsidRPr="00BF0DF9">
              <w:rPr>
                <w:rFonts w:ascii="Times New Roman" w:hAnsi="Times New Roman"/>
                <w:snapToGrid w:val="0"/>
                <w:sz w:val="24"/>
                <w:szCs w:val="24"/>
              </w:rPr>
              <w:t>Укр</w:t>
            </w:r>
            <w:proofErr w:type="spellEnd"/>
          </w:p>
          <w:p w:rsidR="00BF0DF9" w:rsidRDefault="00BF0DF9" w:rsidP="00BF0DF9">
            <w:pPr>
              <w:spacing w:after="0" w:line="240" w:lineRule="exact"/>
              <w:ind w:firstLine="709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F0DF9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Где </w:t>
            </w:r>
            <w:proofErr w:type="spellStart"/>
            <w:r w:rsidRPr="00BF0DF9">
              <w:rPr>
                <w:rFonts w:ascii="Times New Roman" w:hAnsi="Times New Roman"/>
                <w:snapToGrid w:val="0"/>
                <w:sz w:val="24"/>
                <w:szCs w:val="24"/>
              </w:rPr>
              <w:t>Цо</w:t>
            </w:r>
            <w:proofErr w:type="spellEnd"/>
            <w:r w:rsidRPr="00BF0DF9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– стоимость предложения оцениваемого участника; </w:t>
            </w:r>
            <w:proofErr w:type="spellStart"/>
            <w:r w:rsidRPr="00BF0DF9">
              <w:rPr>
                <w:rFonts w:ascii="Times New Roman" w:hAnsi="Times New Roman"/>
                <w:snapToGrid w:val="0"/>
                <w:sz w:val="24"/>
                <w:szCs w:val="24"/>
              </w:rPr>
              <w:t>Цм</w:t>
            </w:r>
            <w:proofErr w:type="gramStart"/>
            <w:r w:rsidRPr="00BF0DF9">
              <w:rPr>
                <w:rFonts w:ascii="Times New Roman" w:hAnsi="Times New Roman"/>
                <w:snapToGrid w:val="0"/>
                <w:sz w:val="24"/>
                <w:szCs w:val="24"/>
              </w:rPr>
              <w:t>in</w:t>
            </w:r>
            <w:proofErr w:type="spellEnd"/>
            <w:proofErr w:type="gramEnd"/>
            <w:r w:rsidRPr="00BF0DF9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– минимальная стоимость из представленных предложений; </w:t>
            </w:r>
            <w:proofErr w:type="spellStart"/>
            <w:r w:rsidRPr="00BF0DF9">
              <w:rPr>
                <w:rFonts w:ascii="Times New Roman" w:hAnsi="Times New Roman"/>
                <w:snapToGrid w:val="0"/>
                <w:sz w:val="24"/>
                <w:szCs w:val="24"/>
              </w:rPr>
              <w:t>Укр</w:t>
            </w:r>
            <w:proofErr w:type="spellEnd"/>
            <w:r w:rsidRPr="00BF0DF9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– удельный вес критерия оценки (</w:t>
            </w:r>
            <w:r w:rsidRPr="00261D64">
              <w:rPr>
                <w:rFonts w:ascii="Times New Roman" w:hAnsi="Times New Roman"/>
                <w:snapToGrid w:val="0"/>
                <w:sz w:val="24"/>
                <w:szCs w:val="24"/>
              </w:rPr>
              <w:t>0,8</w:t>
            </w:r>
            <w:r w:rsidRPr="00BF0DF9">
              <w:rPr>
                <w:rFonts w:ascii="Times New Roman" w:hAnsi="Times New Roman"/>
                <w:snapToGrid w:val="0"/>
                <w:sz w:val="24"/>
                <w:szCs w:val="24"/>
              </w:rPr>
              <w:t>)</w:t>
            </w:r>
          </w:p>
          <w:p w:rsidR="00BF0DF9" w:rsidRDefault="00447973" w:rsidP="00BF0DF9">
            <w:pPr>
              <w:spacing w:after="0" w:line="240" w:lineRule="exact"/>
              <w:ind w:firstLine="709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36.</w:t>
            </w:r>
            <w:r w:rsidR="00BF0DF9">
              <w:rPr>
                <w:rFonts w:ascii="Times New Roman" w:hAnsi="Times New Roman"/>
                <w:snapToGrid w:val="0"/>
                <w:sz w:val="24"/>
                <w:szCs w:val="24"/>
              </w:rPr>
              <w:t>3.2. Критерий «Срок поставки»</w:t>
            </w:r>
          </w:p>
          <w:p w:rsidR="00BF0DF9" w:rsidRPr="00BF0DF9" w:rsidRDefault="00BF0DF9" w:rsidP="00BF0DF9">
            <w:pPr>
              <w:spacing w:after="0" w:line="240" w:lineRule="exact"/>
              <w:ind w:firstLine="709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П</w:t>
            </w:r>
            <w:r w:rsidRPr="00BF0DF9">
              <w:rPr>
                <w:rFonts w:ascii="Times New Roman" w:hAnsi="Times New Roman"/>
                <w:snapToGrid w:val="0"/>
                <w:sz w:val="24"/>
                <w:szCs w:val="24"/>
              </w:rPr>
              <w:t>редпочтение будет отдано наиболее быстрому сроку поставки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.</w:t>
            </w:r>
          </w:p>
          <w:p w:rsidR="00BF0DF9" w:rsidRPr="00BF0DF9" w:rsidRDefault="00BF0DF9" w:rsidP="00BF0DF9">
            <w:pPr>
              <w:spacing w:after="0" w:line="240" w:lineRule="exact"/>
              <w:ind w:firstLine="709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F0DF9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Балл по данному критерию рассчитывается по формуле: = </w:t>
            </w:r>
            <w:proofErr w:type="spellStart"/>
            <w:r w:rsidRPr="00BF0DF9">
              <w:rPr>
                <w:rFonts w:ascii="Times New Roman" w:hAnsi="Times New Roman"/>
                <w:snapToGrid w:val="0"/>
                <w:sz w:val="24"/>
                <w:szCs w:val="24"/>
              </w:rPr>
              <w:t>Укр</w:t>
            </w:r>
            <w:proofErr w:type="spellEnd"/>
            <w:r w:rsidRPr="00BF0DF9">
              <w:rPr>
                <w:rFonts w:ascii="Times New Roman" w:hAnsi="Times New Roman"/>
                <w:snapToGrid w:val="0"/>
                <w:sz w:val="24"/>
                <w:szCs w:val="24"/>
              </w:rPr>
              <w:t>*(</w:t>
            </w:r>
            <w:proofErr w:type="spellStart"/>
            <w:r w:rsidRPr="00BF0DF9">
              <w:rPr>
                <w:rFonts w:ascii="Times New Roman" w:hAnsi="Times New Roman"/>
                <w:snapToGrid w:val="0"/>
                <w:sz w:val="24"/>
                <w:szCs w:val="24"/>
              </w:rPr>
              <w:t>Ср</w:t>
            </w:r>
            <w:proofErr w:type="gramStart"/>
            <w:r w:rsidRPr="00BF0DF9">
              <w:rPr>
                <w:rFonts w:ascii="Times New Roman" w:hAnsi="Times New Roman"/>
                <w:snapToGrid w:val="0"/>
                <w:sz w:val="24"/>
                <w:szCs w:val="24"/>
              </w:rPr>
              <w:t>.м</w:t>
            </w:r>
            <w:proofErr w:type="gramEnd"/>
            <w:r w:rsidRPr="00BF0DF9">
              <w:rPr>
                <w:rFonts w:ascii="Times New Roman" w:hAnsi="Times New Roman"/>
                <w:snapToGrid w:val="0"/>
                <w:sz w:val="24"/>
                <w:szCs w:val="24"/>
              </w:rPr>
              <w:t>in</w:t>
            </w:r>
            <w:proofErr w:type="spellEnd"/>
            <w:r w:rsidRPr="00BF0DF9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/ </w:t>
            </w:r>
            <w:proofErr w:type="spellStart"/>
            <w:r w:rsidRPr="00BF0DF9">
              <w:rPr>
                <w:rFonts w:ascii="Times New Roman" w:hAnsi="Times New Roman"/>
                <w:snapToGrid w:val="0"/>
                <w:sz w:val="24"/>
                <w:szCs w:val="24"/>
              </w:rPr>
              <w:t>Ср.о</w:t>
            </w:r>
            <w:proofErr w:type="spellEnd"/>
            <w:r w:rsidRPr="00BF0DF9">
              <w:rPr>
                <w:rFonts w:ascii="Times New Roman" w:hAnsi="Times New Roman"/>
                <w:snapToGrid w:val="0"/>
                <w:sz w:val="24"/>
                <w:szCs w:val="24"/>
              </w:rPr>
              <w:t>)</w:t>
            </w:r>
          </w:p>
          <w:p w:rsidR="00BF0DF9" w:rsidRPr="00261D64" w:rsidRDefault="00BF0DF9" w:rsidP="00BF0DF9">
            <w:pPr>
              <w:spacing w:after="0" w:line="240" w:lineRule="exact"/>
              <w:ind w:firstLine="709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F0DF9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Где </w:t>
            </w:r>
            <w:proofErr w:type="spellStart"/>
            <w:r w:rsidRPr="00BF0DF9">
              <w:rPr>
                <w:rFonts w:ascii="Times New Roman" w:hAnsi="Times New Roman"/>
                <w:snapToGrid w:val="0"/>
                <w:sz w:val="24"/>
                <w:szCs w:val="24"/>
              </w:rPr>
              <w:t>Ср</w:t>
            </w:r>
            <w:proofErr w:type="gramStart"/>
            <w:r w:rsidRPr="00BF0DF9">
              <w:rPr>
                <w:rFonts w:ascii="Times New Roman" w:hAnsi="Times New Roman"/>
                <w:snapToGrid w:val="0"/>
                <w:sz w:val="24"/>
                <w:szCs w:val="24"/>
              </w:rPr>
              <w:t>.о</w:t>
            </w:r>
            <w:proofErr w:type="spellEnd"/>
            <w:proofErr w:type="gramEnd"/>
            <w:r w:rsidRPr="00BF0DF9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– срок поставки оцениваемого участника; </w:t>
            </w:r>
            <w:proofErr w:type="spellStart"/>
            <w:r w:rsidRPr="00BF0DF9">
              <w:rPr>
                <w:rFonts w:ascii="Times New Roman" w:hAnsi="Times New Roman"/>
                <w:snapToGrid w:val="0"/>
                <w:sz w:val="24"/>
                <w:szCs w:val="24"/>
              </w:rPr>
              <w:t>Ср.мin</w:t>
            </w:r>
            <w:proofErr w:type="spellEnd"/>
            <w:r w:rsidRPr="00BF0DF9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– минимальная срок поставки из представленных предложений; </w:t>
            </w:r>
            <w:proofErr w:type="spellStart"/>
            <w:r w:rsidRPr="00BF0DF9">
              <w:rPr>
                <w:rFonts w:ascii="Times New Roman" w:hAnsi="Times New Roman"/>
                <w:snapToGrid w:val="0"/>
                <w:sz w:val="24"/>
                <w:szCs w:val="24"/>
              </w:rPr>
              <w:t>Укр</w:t>
            </w:r>
            <w:proofErr w:type="spellEnd"/>
            <w:r w:rsidRPr="00BF0DF9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– удельный вес критерия оценки </w:t>
            </w:r>
            <w:r w:rsidRPr="00261D64">
              <w:rPr>
                <w:rFonts w:ascii="Times New Roman" w:hAnsi="Times New Roman"/>
                <w:snapToGrid w:val="0"/>
                <w:sz w:val="24"/>
                <w:szCs w:val="24"/>
              </w:rPr>
              <w:t>(0,</w:t>
            </w:r>
            <w:r w:rsidR="008524FC" w:rsidRPr="00261D64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  <w:r w:rsidRPr="00261D64">
              <w:rPr>
                <w:rFonts w:ascii="Times New Roman" w:hAnsi="Times New Roman"/>
                <w:snapToGrid w:val="0"/>
                <w:sz w:val="24"/>
                <w:szCs w:val="24"/>
              </w:rPr>
              <w:t>).</w:t>
            </w:r>
          </w:p>
          <w:p w:rsidR="008524FC" w:rsidRDefault="00447973" w:rsidP="00122F98">
            <w:pPr>
              <w:spacing w:after="0" w:line="240" w:lineRule="exact"/>
              <w:ind w:firstLine="709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36.</w:t>
            </w:r>
            <w:r w:rsidR="008524FC" w:rsidRPr="00261D64">
              <w:rPr>
                <w:rFonts w:ascii="Times New Roman" w:hAnsi="Times New Roman"/>
                <w:snapToGrid w:val="0"/>
                <w:sz w:val="24"/>
                <w:szCs w:val="24"/>
              </w:rPr>
              <w:t>3.3 Критерий «Условия оплаты»</w:t>
            </w:r>
          </w:p>
          <w:p w:rsidR="00261D64" w:rsidRPr="00261D64" w:rsidRDefault="00261D64" w:rsidP="00261D64">
            <w:pPr>
              <w:spacing w:after="0" w:line="240" w:lineRule="exact"/>
              <w:ind w:firstLine="709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61D64">
              <w:rPr>
                <w:rFonts w:ascii="Times New Roman" w:hAnsi="Times New Roman"/>
                <w:snapToGrid w:val="0"/>
                <w:sz w:val="24"/>
                <w:szCs w:val="24"/>
              </w:rPr>
              <w:t>Условия оплаты участника оцениваются в три этапа:</w:t>
            </w:r>
          </w:p>
          <w:p w:rsidR="00261D64" w:rsidRPr="00261D64" w:rsidRDefault="00261D64" w:rsidP="00261D64">
            <w:pPr>
              <w:spacing w:after="0" w:line="240" w:lineRule="exact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492F2A">
              <w:rPr>
                <w:rFonts w:ascii="Times New Roman" w:hAnsi="Times New Roman"/>
                <w:snapToGrid w:val="0"/>
                <w:sz w:val="24"/>
                <w:szCs w:val="24"/>
                <w:u w:val="single"/>
              </w:rPr>
              <w:t>1й этап</w:t>
            </w:r>
            <w:r w:rsidRPr="00261D64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(</w:t>
            </w:r>
            <w:proofErr w:type="spellStart"/>
            <w:r w:rsidRPr="00261D64">
              <w:rPr>
                <w:rFonts w:ascii="Times New Roman" w:hAnsi="Times New Roman"/>
                <w:snapToGrid w:val="0"/>
                <w:sz w:val="24"/>
                <w:szCs w:val="24"/>
              </w:rPr>
              <w:t>Ук</w:t>
            </w:r>
            <w:proofErr w:type="spellEnd"/>
            <w:r w:rsidRPr="00261D64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= 0,02): % от стоимости предложения участника: до момента поступления на склад заказчика</w:t>
            </w:r>
            <w:r w:rsidR="0050777C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="003852A5" w:rsidRPr="002D6655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(суммируются платежи: авансовый платеж, оплата после </w:t>
            </w:r>
            <w:r w:rsidR="003852A5" w:rsidRPr="002D6655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FAT</w:t>
            </w:r>
            <w:r w:rsidR="003852A5" w:rsidRPr="002D6655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и другие платежи до момента поступления  на склад заказчика (таможенную территорию РБ))</w:t>
            </w:r>
            <w:r w:rsidRPr="002D6655">
              <w:rPr>
                <w:rFonts w:ascii="Times New Roman" w:hAnsi="Times New Roman"/>
                <w:snapToGrid w:val="0"/>
                <w:sz w:val="24"/>
                <w:szCs w:val="24"/>
              </w:rPr>
              <w:t>.</w:t>
            </w:r>
          </w:p>
          <w:p w:rsidR="00261D64" w:rsidRPr="00261D64" w:rsidRDefault="00261D64" w:rsidP="00261D64">
            <w:pPr>
              <w:spacing w:after="0" w:line="240" w:lineRule="exact"/>
              <w:ind w:firstLine="709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61D64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Наилучшими условиями считается – отсутствие предоплаты либо </w:t>
            </w:r>
            <w:proofErr w:type="gramStart"/>
            <w:r w:rsidRPr="00261D64">
              <w:rPr>
                <w:rFonts w:ascii="Times New Roman" w:hAnsi="Times New Roman"/>
                <w:snapToGrid w:val="0"/>
                <w:sz w:val="24"/>
                <w:szCs w:val="24"/>
              </w:rPr>
              <w:t>наименьший</w:t>
            </w:r>
            <w:proofErr w:type="gramEnd"/>
            <w:r w:rsidRPr="00261D64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% от стоимости предложения;</w:t>
            </w:r>
          </w:p>
          <w:p w:rsidR="00261D64" w:rsidRPr="00261D64" w:rsidRDefault="00261D64" w:rsidP="00261D64">
            <w:pPr>
              <w:spacing w:after="0" w:line="240" w:lineRule="exact"/>
              <w:ind w:firstLine="709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61D64">
              <w:rPr>
                <w:rFonts w:ascii="Times New Roman" w:hAnsi="Times New Roman"/>
                <w:snapToGrid w:val="0"/>
                <w:sz w:val="24"/>
                <w:szCs w:val="24"/>
              </w:rPr>
              <w:t>Участник, предлагающий наилучшие условия  получает балл – 0,02</w:t>
            </w:r>
          </w:p>
          <w:p w:rsidR="00261D64" w:rsidRPr="00261D64" w:rsidRDefault="00261D64" w:rsidP="00261D64">
            <w:pPr>
              <w:spacing w:after="0" w:line="240" w:lineRule="exact"/>
              <w:ind w:firstLine="709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61D64">
              <w:rPr>
                <w:rFonts w:ascii="Times New Roman" w:hAnsi="Times New Roman"/>
                <w:snapToGrid w:val="0"/>
                <w:sz w:val="24"/>
                <w:szCs w:val="24"/>
              </w:rPr>
              <w:t>Между остальными участниками балл распределяется следующим образом:</w:t>
            </w:r>
          </w:p>
          <w:p w:rsidR="00261D64" w:rsidRPr="00261D64" w:rsidRDefault="00261D64" w:rsidP="00261D64">
            <w:pPr>
              <w:spacing w:after="0" w:line="240" w:lineRule="exact"/>
              <w:ind w:firstLine="709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61D64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Формула расчета: </w:t>
            </w:r>
            <w:proofErr w:type="spellStart"/>
            <w:r w:rsidRPr="00261D64">
              <w:rPr>
                <w:rFonts w:ascii="Times New Roman" w:hAnsi="Times New Roman"/>
                <w:snapToGrid w:val="0"/>
                <w:sz w:val="24"/>
                <w:szCs w:val="24"/>
              </w:rPr>
              <w:t>Ук</w:t>
            </w:r>
            <w:proofErr w:type="spellEnd"/>
            <w:r w:rsidRPr="00261D64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– </w:t>
            </w:r>
            <w:proofErr w:type="spellStart"/>
            <w:r w:rsidRPr="00261D64">
              <w:rPr>
                <w:rFonts w:ascii="Times New Roman" w:hAnsi="Times New Roman"/>
                <w:snapToGrid w:val="0"/>
                <w:sz w:val="24"/>
                <w:szCs w:val="24"/>
              </w:rPr>
              <w:t>Ук</w:t>
            </w:r>
            <w:proofErr w:type="spellEnd"/>
            <w:r w:rsidRPr="00261D64">
              <w:rPr>
                <w:rFonts w:ascii="Times New Roman" w:hAnsi="Times New Roman"/>
                <w:snapToGrid w:val="0"/>
                <w:sz w:val="24"/>
                <w:szCs w:val="24"/>
              </w:rPr>
              <w:t>*(%</w:t>
            </w:r>
            <w:proofErr w:type="spellStart"/>
            <w:proofErr w:type="gramStart"/>
            <w:r w:rsidRPr="00261D64">
              <w:rPr>
                <w:rFonts w:ascii="Times New Roman" w:hAnsi="Times New Roman"/>
                <w:snapToGrid w:val="0"/>
                <w:sz w:val="24"/>
                <w:szCs w:val="24"/>
              </w:rPr>
              <w:t>пр</w:t>
            </w:r>
            <w:proofErr w:type="spellEnd"/>
            <w:proofErr w:type="gramEnd"/>
            <w:r w:rsidRPr="00261D64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- %л) / %</w:t>
            </w:r>
            <w:proofErr w:type="spellStart"/>
            <w:r w:rsidRPr="00261D64">
              <w:rPr>
                <w:rFonts w:ascii="Times New Roman" w:hAnsi="Times New Roman"/>
                <w:snapToGrid w:val="0"/>
                <w:sz w:val="24"/>
                <w:szCs w:val="24"/>
              </w:rPr>
              <w:t>пр</w:t>
            </w:r>
            <w:proofErr w:type="spellEnd"/>
          </w:p>
          <w:p w:rsidR="00261D64" w:rsidRPr="00261D64" w:rsidRDefault="00261D64" w:rsidP="00261D64">
            <w:pPr>
              <w:spacing w:after="0" w:line="240" w:lineRule="exact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492F2A">
              <w:rPr>
                <w:rFonts w:ascii="Times New Roman" w:hAnsi="Times New Roman"/>
                <w:snapToGrid w:val="0"/>
                <w:sz w:val="24"/>
                <w:szCs w:val="24"/>
                <w:u w:val="single"/>
              </w:rPr>
              <w:t>2й этап</w:t>
            </w:r>
            <w:r w:rsidRPr="00261D64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(</w:t>
            </w:r>
            <w:proofErr w:type="spellStart"/>
            <w:r w:rsidRPr="00261D64">
              <w:rPr>
                <w:rFonts w:ascii="Times New Roman" w:hAnsi="Times New Roman"/>
                <w:snapToGrid w:val="0"/>
                <w:sz w:val="24"/>
                <w:szCs w:val="24"/>
              </w:rPr>
              <w:t>Ук</w:t>
            </w:r>
            <w:proofErr w:type="spellEnd"/>
            <w:r w:rsidRPr="00261D64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= 0,0</w:t>
            </w:r>
            <w:r w:rsidR="007F3A39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  <w:r w:rsidRPr="00261D64">
              <w:rPr>
                <w:rFonts w:ascii="Times New Roman" w:hAnsi="Times New Roman"/>
                <w:snapToGrid w:val="0"/>
                <w:sz w:val="24"/>
                <w:szCs w:val="24"/>
              </w:rPr>
              <w:t>):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261D64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% от стоимости предложения: после поступления на 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склад заказчика.</w:t>
            </w:r>
          </w:p>
          <w:p w:rsidR="00261D64" w:rsidRPr="00261D64" w:rsidRDefault="00261D64" w:rsidP="00261D64">
            <w:pPr>
              <w:spacing w:after="0" w:line="240" w:lineRule="exact"/>
              <w:ind w:firstLine="709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61D64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Наилучшими условиями считается – </w:t>
            </w:r>
            <w:proofErr w:type="gramStart"/>
            <w:r w:rsidRPr="00261D64">
              <w:rPr>
                <w:rFonts w:ascii="Times New Roman" w:hAnsi="Times New Roman"/>
                <w:snapToGrid w:val="0"/>
                <w:sz w:val="24"/>
                <w:szCs w:val="24"/>
              </w:rPr>
              <w:t>наибольший</w:t>
            </w:r>
            <w:proofErr w:type="gramEnd"/>
            <w:r w:rsidRPr="00261D64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% от стоимости предложения</w:t>
            </w:r>
          </w:p>
          <w:p w:rsidR="00261D64" w:rsidRPr="00261D64" w:rsidRDefault="00261D64" w:rsidP="00261D64">
            <w:pPr>
              <w:spacing w:after="0" w:line="240" w:lineRule="exact"/>
              <w:ind w:firstLine="709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61D64">
              <w:rPr>
                <w:rFonts w:ascii="Times New Roman" w:hAnsi="Times New Roman"/>
                <w:snapToGrid w:val="0"/>
                <w:sz w:val="24"/>
                <w:szCs w:val="24"/>
              </w:rPr>
              <w:t>Участник, предлагающий наилучшие условия  получает балл – 0,0</w:t>
            </w:r>
            <w:r w:rsidR="0050777C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  <w:r w:rsidRPr="00261D64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</w:p>
          <w:p w:rsidR="00261D64" w:rsidRPr="00261D64" w:rsidRDefault="00261D64" w:rsidP="00261D64">
            <w:pPr>
              <w:spacing w:after="0" w:line="240" w:lineRule="exact"/>
              <w:ind w:firstLine="709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61D64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Между остальными участниками балл распределяется следующим образом: Формула расчета: </w:t>
            </w:r>
            <w:proofErr w:type="spellStart"/>
            <w:r w:rsidRPr="00261D64">
              <w:rPr>
                <w:rFonts w:ascii="Times New Roman" w:hAnsi="Times New Roman"/>
                <w:snapToGrid w:val="0"/>
                <w:sz w:val="24"/>
                <w:szCs w:val="24"/>
              </w:rPr>
              <w:t>Ук</w:t>
            </w:r>
            <w:proofErr w:type="spellEnd"/>
            <w:r w:rsidRPr="00261D64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– </w:t>
            </w:r>
            <w:proofErr w:type="spellStart"/>
            <w:r w:rsidRPr="00261D64">
              <w:rPr>
                <w:rFonts w:ascii="Times New Roman" w:hAnsi="Times New Roman"/>
                <w:snapToGrid w:val="0"/>
                <w:sz w:val="24"/>
                <w:szCs w:val="24"/>
              </w:rPr>
              <w:t>Ук</w:t>
            </w:r>
            <w:proofErr w:type="spellEnd"/>
            <w:r w:rsidRPr="00261D64">
              <w:rPr>
                <w:rFonts w:ascii="Times New Roman" w:hAnsi="Times New Roman"/>
                <w:snapToGrid w:val="0"/>
                <w:sz w:val="24"/>
                <w:szCs w:val="24"/>
              </w:rPr>
              <w:t>*(%л - %</w:t>
            </w:r>
            <w:proofErr w:type="spellStart"/>
            <w:proofErr w:type="gramStart"/>
            <w:r w:rsidRPr="00261D64">
              <w:rPr>
                <w:rFonts w:ascii="Times New Roman" w:hAnsi="Times New Roman"/>
                <w:snapToGrid w:val="0"/>
                <w:sz w:val="24"/>
                <w:szCs w:val="24"/>
              </w:rPr>
              <w:t>пр</w:t>
            </w:r>
            <w:proofErr w:type="spellEnd"/>
            <w:proofErr w:type="gramEnd"/>
            <w:r w:rsidRPr="00261D64">
              <w:rPr>
                <w:rFonts w:ascii="Times New Roman" w:hAnsi="Times New Roman"/>
                <w:snapToGrid w:val="0"/>
                <w:sz w:val="24"/>
                <w:szCs w:val="24"/>
              </w:rPr>
              <w:t>) / %л</w:t>
            </w:r>
          </w:p>
          <w:p w:rsidR="00261D64" w:rsidRPr="00261D64" w:rsidRDefault="00261D64" w:rsidP="00261D64">
            <w:pPr>
              <w:spacing w:after="0" w:line="240" w:lineRule="exact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proofErr w:type="gramStart"/>
            <w:r w:rsidRPr="00492F2A">
              <w:rPr>
                <w:rFonts w:ascii="Times New Roman" w:hAnsi="Times New Roman"/>
                <w:snapToGrid w:val="0"/>
                <w:sz w:val="24"/>
                <w:szCs w:val="24"/>
                <w:u w:val="single"/>
              </w:rPr>
              <w:t>3й этап</w:t>
            </w:r>
            <w:r w:rsidRPr="00261D64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(</w:t>
            </w:r>
            <w:proofErr w:type="spellStart"/>
            <w:r w:rsidRPr="00261D64">
              <w:rPr>
                <w:rFonts w:ascii="Times New Roman" w:hAnsi="Times New Roman"/>
                <w:snapToGrid w:val="0"/>
                <w:sz w:val="24"/>
                <w:szCs w:val="24"/>
              </w:rPr>
              <w:t>Ук</w:t>
            </w:r>
            <w:proofErr w:type="spellEnd"/>
            <w:r w:rsidRPr="00261D64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= 0,0</w:t>
            </w:r>
            <w:r w:rsidR="007F3A39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  <w:r w:rsidRPr="00261D64">
              <w:rPr>
                <w:rFonts w:ascii="Times New Roman" w:hAnsi="Times New Roman"/>
                <w:snapToGrid w:val="0"/>
                <w:sz w:val="24"/>
                <w:szCs w:val="24"/>
              </w:rPr>
              <w:t>): % от стоимости предложения: после ввода оборудования в эксплуатацию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(после проведения работ (услуг)</w:t>
            </w:r>
            <w:proofErr w:type="gramEnd"/>
          </w:p>
          <w:p w:rsidR="00261D64" w:rsidRPr="00261D64" w:rsidRDefault="00261D64" w:rsidP="00261D64">
            <w:pPr>
              <w:spacing w:after="0" w:line="240" w:lineRule="exact"/>
              <w:ind w:firstLine="709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61D64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Наилучшими условиями считается – </w:t>
            </w:r>
            <w:proofErr w:type="gramStart"/>
            <w:r w:rsidRPr="00261D64">
              <w:rPr>
                <w:rFonts w:ascii="Times New Roman" w:hAnsi="Times New Roman"/>
                <w:snapToGrid w:val="0"/>
                <w:sz w:val="24"/>
                <w:szCs w:val="24"/>
              </w:rPr>
              <w:t>наибольший</w:t>
            </w:r>
            <w:proofErr w:type="gramEnd"/>
            <w:r w:rsidRPr="00261D64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% от стоимости предложения</w:t>
            </w:r>
          </w:p>
          <w:p w:rsidR="00261D64" w:rsidRPr="00261D64" w:rsidRDefault="00261D64" w:rsidP="00261D64">
            <w:pPr>
              <w:spacing w:after="0" w:line="240" w:lineRule="exact"/>
              <w:ind w:firstLine="709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61D64">
              <w:rPr>
                <w:rFonts w:ascii="Times New Roman" w:hAnsi="Times New Roman"/>
                <w:snapToGrid w:val="0"/>
                <w:sz w:val="24"/>
                <w:szCs w:val="24"/>
              </w:rPr>
              <w:t>Участник, предлагающий наилучшие условия  получает балл – 0,0</w:t>
            </w:r>
            <w:r w:rsidR="0050777C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  <w:r w:rsidRPr="00261D64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</w:p>
          <w:p w:rsidR="00261D64" w:rsidRPr="00261D64" w:rsidRDefault="00261D64" w:rsidP="00261D64">
            <w:pPr>
              <w:spacing w:after="0" w:line="240" w:lineRule="exact"/>
              <w:ind w:firstLine="709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61D64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Между остальными участниками балл распределяется следующим образом: Формула расчета: </w:t>
            </w:r>
            <w:proofErr w:type="spellStart"/>
            <w:r w:rsidRPr="00261D64">
              <w:rPr>
                <w:rFonts w:ascii="Times New Roman" w:hAnsi="Times New Roman"/>
                <w:snapToGrid w:val="0"/>
                <w:sz w:val="24"/>
                <w:szCs w:val="24"/>
              </w:rPr>
              <w:t>Ук</w:t>
            </w:r>
            <w:proofErr w:type="spellEnd"/>
            <w:r w:rsidRPr="00261D64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– </w:t>
            </w:r>
            <w:proofErr w:type="spellStart"/>
            <w:r w:rsidRPr="00261D64">
              <w:rPr>
                <w:rFonts w:ascii="Times New Roman" w:hAnsi="Times New Roman"/>
                <w:snapToGrid w:val="0"/>
                <w:sz w:val="24"/>
                <w:szCs w:val="24"/>
              </w:rPr>
              <w:t>Ук</w:t>
            </w:r>
            <w:proofErr w:type="spellEnd"/>
            <w:r w:rsidRPr="00261D64">
              <w:rPr>
                <w:rFonts w:ascii="Times New Roman" w:hAnsi="Times New Roman"/>
                <w:snapToGrid w:val="0"/>
                <w:sz w:val="24"/>
                <w:szCs w:val="24"/>
              </w:rPr>
              <w:t>*(%л - %</w:t>
            </w:r>
            <w:proofErr w:type="spellStart"/>
            <w:proofErr w:type="gramStart"/>
            <w:r w:rsidRPr="00261D64">
              <w:rPr>
                <w:rFonts w:ascii="Times New Roman" w:hAnsi="Times New Roman"/>
                <w:snapToGrid w:val="0"/>
                <w:sz w:val="24"/>
                <w:szCs w:val="24"/>
              </w:rPr>
              <w:t>пр</w:t>
            </w:r>
            <w:proofErr w:type="spellEnd"/>
            <w:proofErr w:type="gramEnd"/>
            <w:r w:rsidRPr="00261D64">
              <w:rPr>
                <w:rFonts w:ascii="Times New Roman" w:hAnsi="Times New Roman"/>
                <w:snapToGrid w:val="0"/>
                <w:sz w:val="24"/>
                <w:szCs w:val="24"/>
              </w:rPr>
              <w:t>) / %л</w:t>
            </w:r>
          </w:p>
          <w:p w:rsidR="00261D64" w:rsidRPr="00261D64" w:rsidRDefault="00261D64" w:rsidP="00261D64">
            <w:pPr>
              <w:spacing w:after="0" w:line="240" w:lineRule="exact"/>
              <w:ind w:firstLine="709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61D64">
              <w:rPr>
                <w:rFonts w:ascii="Times New Roman" w:hAnsi="Times New Roman"/>
                <w:snapToGrid w:val="0"/>
                <w:sz w:val="24"/>
                <w:szCs w:val="24"/>
              </w:rPr>
              <w:t>где %</w:t>
            </w:r>
            <w:proofErr w:type="spellStart"/>
            <w:proofErr w:type="gramStart"/>
            <w:r w:rsidRPr="00261D64">
              <w:rPr>
                <w:rFonts w:ascii="Times New Roman" w:hAnsi="Times New Roman"/>
                <w:snapToGrid w:val="0"/>
                <w:sz w:val="24"/>
                <w:szCs w:val="24"/>
              </w:rPr>
              <w:t>пр</w:t>
            </w:r>
            <w:proofErr w:type="spellEnd"/>
            <w:proofErr w:type="gramEnd"/>
            <w:r w:rsidRPr="00261D64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- % от стоимости предложения оцениваемого участника;</w:t>
            </w:r>
          </w:p>
          <w:p w:rsidR="00261D64" w:rsidRDefault="00261D64" w:rsidP="00261D64">
            <w:pPr>
              <w:spacing w:after="0" w:line="240" w:lineRule="exact"/>
              <w:ind w:firstLine="709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61D64">
              <w:rPr>
                <w:rFonts w:ascii="Times New Roman" w:hAnsi="Times New Roman"/>
                <w:snapToGrid w:val="0"/>
                <w:sz w:val="24"/>
                <w:szCs w:val="24"/>
              </w:rPr>
              <w:t>%</w:t>
            </w:r>
            <w:proofErr w:type="gramStart"/>
            <w:r w:rsidRPr="00261D64">
              <w:rPr>
                <w:rFonts w:ascii="Times New Roman" w:hAnsi="Times New Roman"/>
                <w:snapToGrid w:val="0"/>
                <w:sz w:val="24"/>
                <w:szCs w:val="24"/>
              </w:rPr>
              <w:t>л</w:t>
            </w:r>
            <w:proofErr w:type="gramEnd"/>
            <w:r w:rsidRPr="00261D64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- % от стоимости предложения участника, предлагающего наилучшие условия</w:t>
            </w:r>
          </w:p>
          <w:p w:rsidR="00620B9F" w:rsidRPr="0073625D" w:rsidRDefault="00447973" w:rsidP="00122F98">
            <w:pPr>
              <w:spacing w:after="0" w:line="240" w:lineRule="exact"/>
              <w:ind w:firstLine="709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36.</w:t>
            </w:r>
            <w:r w:rsidR="00620B9F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4. </w:t>
            </w:r>
            <w:r w:rsidR="00620B9F" w:rsidRPr="0073625D">
              <w:rPr>
                <w:rFonts w:ascii="Times New Roman" w:hAnsi="Times New Roman"/>
                <w:sz w:val="24"/>
                <w:szCs w:val="24"/>
              </w:rPr>
              <w:t xml:space="preserve">При оценке конкурсных предложений, для приведения цен конкурсных предложений к единой валюте будет использован белорусский рубль по курсу Национального банка Республики Беларусь, установленный на день вскрытия конвертов с конкурсными  предложениями при наличии предложений от резидентов Республики Беларусь выраженных в белорусских рублях. При отсутствии предложений от резидентов Республики Беларусь, выраженных в белорусских рублях  для приведения предложений к единой валюте будет использована наиболее массово представленная валюта </w:t>
            </w:r>
            <w:proofErr w:type="gramStart"/>
            <w:r w:rsidR="00620B9F" w:rsidRPr="0073625D"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gramEnd"/>
            <w:r w:rsidR="00620B9F" w:rsidRPr="0073625D">
              <w:rPr>
                <w:rFonts w:ascii="Times New Roman" w:hAnsi="Times New Roman"/>
                <w:sz w:val="24"/>
                <w:szCs w:val="24"/>
              </w:rPr>
              <w:t xml:space="preserve"> допустимых</w:t>
            </w:r>
          </w:p>
          <w:p w:rsidR="00620B9F" w:rsidRPr="00F167E1" w:rsidRDefault="00447973" w:rsidP="00F167E1">
            <w:pPr>
              <w:pStyle w:val="ConsPlusNonformat"/>
              <w:spacing w:line="240" w:lineRule="exact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36.</w:t>
            </w:r>
            <w:r w:rsidR="00620B9F">
              <w:rPr>
                <w:rFonts w:ascii="Times New Roman" w:hAnsi="Times New Roman"/>
                <w:sz w:val="24"/>
                <w:szCs w:val="24"/>
              </w:rPr>
              <w:t>5</w:t>
            </w:r>
            <w:r w:rsidR="00620B9F" w:rsidRPr="002A05E2">
              <w:rPr>
                <w:rFonts w:ascii="Times New Roman" w:hAnsi="Times New Roman"/>
                <w:sz w:val="24"/>
                <w:szCs w:val="24"/>
              </w:rPr>
              <w:t xml:space="preserve">. В результате оценки конкурсных предложений каждому из них присваивается порядковый номер (место) по степени выгодности для заключения договора. </w:t>
            </w:r>
          </w:p>
        </w:tc>
      </w:tr>
      <w:tr w:rsidR="00D40B9C" w:rsidRPr="00CA519A" w:rsidTr="00D40B9C">
        <w:trPr>
          <w:trHeight w:val="525"/>
        </w:trPr>
        <w:tc>
          <w:tcPr>
            <w:tcW w:w="627" w:type="dxa"/>
            <w:vAlign w:val="center"/>
          </w:tcPr>
          <w:p w:rsidR="00D40B9C" w:rsidRDefault="00D40B9C" w:rsidP="008C09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37</w:t>
            </w:r>
          </w:p>
        </w:tc>
        <w:tc>
          <w:tcPr>
            <w:tcW w:w="9641" w:type="dxa"/>
            <w:gridSpan w:val="4"/>
          </w:tcPr>
          <w:p w:rsidR="00D40B9C" w:rsidRPr="0050777C" w:rsidRDefault="00D40B9C" w:rsidP="00D40B9C">
            <w:pPr>
              <w:spacing w:after="0" w:line="240" w:lineRule="exac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40B9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Условия применения преференциальной поправки</w:t>
            </w:r>
          </w:p>
          <w:p w:rsidR="00D40B9C" w:rsidRPr="0050777C" w:rsidRDefault="00D40B9C" w:rsidP="00D40B9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применяется</w:t>
            </w:r>
          </w:p>
        </w:tc>
      </w:tr>
      <w:tr w:rsidR="00620B9F" w:rsidRPr="00CA519A" w:rsidTr="0082384E">
        <w:tc>
          <w:tcPr>
            <w:tcW w:w="627" w:type="dxa"/>
            <w:vAlign w:val="center"/>
          </w:tcPr>
          <w:p w:rsidR="00620B9F" w:rsidRDefault="00620B9F" w:rsidP="008C09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9641" w:type="dxa"/>
            <w:gridSpan w:val="4"/>
          </w:tcPr>
          <w:p w:rsidR="00620B9F" w:rsidRPr="00597326" w:rsidRDefault="00620B9F" w:rsidP="00EC27E6">
            <w:pPr>
              <w:pStyle w:val="ConsPlusNormal"/>
              <w:widowControl/>
              <w:tabs>
                <w:tab w:val="left" w:pos="1080"/>
              </w:tabs>
              <w:spacing w:line="240" w:lineRule="exact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3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Иные результаты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открытого конкурса</w:t>
            </w:r>
          </w:p>
          <w:p w:rsidR="00620B9F" w:rsidRPr="00597326" w:rsidRDefault="00620B9F" w:rsidP="00EC27E6">
            <w:pPr>
              <w:pStyle w:val="ConsPlusNormal"/>
              <w:widowControl/>
              <w:tabs>
                <w:tab w:val="left" w:pos="1080"/>
              </w:tabs>
              <w:spacing w:line="240" w:lineRule="exac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r w:rsidRPr="00597326">
              <w:rPr>
                <w:rFonts w:ascii="Times New Roman" w:hAnsi="Times New Roman" w:cs="Times New Roman"/>
                <w:sz w:val="24"/>
                <w:szCs w:val="24"/>
              </w:rPr>
              <w:t xml:space="preserve"> признается несостоявшимся в случае:</w:t>
            </w:r>
          </w:p>
          <w:p w:rsidR="00620B9F" w:rsidRPr="00122F98" w:rsidRDefault="00620B9F" w:rsidP="00EC27E6">
            <w:pPr>
              <w:pStyle w:val="ConsPlusNormal"/>
              <w:widowControl/>
              <w:numPr>
                <w:ilvl w:val="0"/>
                <w:numId w:val="4"/>
              </w:numPr>
              <w:tabs>
                <w:tab w:val="left" w:pos="709"/>
                <w:tab w:val="left" w:pos="1080"/>
              </w:tabs>
              <w:adjustRightInd w:val="0"/>
              <w:spacing w:line="240" w:lineRule="exact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2F98">
              <w:rPr>
                <w:rStyle w:val="word-wrapper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поступило менее двух предложений на участие в процедуре закупки и комиссия, создаваемая для проведения процедур закупок, не воспользовалась правом признания победителем единственного участника конкурентной процедуры закупки</w:t>
            </w:r>
            <w:r w:rsidRPr="00122F9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20B9F" w:rsidRPr="00597326" w:rsidRDefault="00620B9F" w:rsidP="00EC27E6">
            <w:pPr>
              <w:pStyle w:val="ConsPlusNormal"/>
              <w:widowControl/>
              <w:numPr>
                <w:ilvl w:val="0"/>
                <w:numId w:val="4"/>
              </w:numPr>
              <w:tabs>
                <w:tab w:val="left" w:pos="709"/>
                <w:tab w:val="left" w:pos="1080"/>
              </w:tabs>
              <w:adjustRightInd w:val="0"/>
              <w:spacing w:line="240" w:lineRule="exact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326">
              <w:rPr>
                <w:rFonts w:ascii="Times New Roman" w:hAnsi="Times New Roman" w:cs="Times New Roman"/>
                <w:sz w:val="24"/>
                <w:szCs w:val="24"/>
              </w:rPr>
              <w:t xml:space="preserve"> в результате отклонения предложений их осталось менее двух;</w:t>
            </w:r>
          </w:p>
          <w:p w:rsidR="00620B9F" w:rsidRPr="00597326" w:rsidRDefault="00620B9F" w:rsidP="00EC27E6">
            <w:pPr>
              <w:pStyle w:val="ConsPlusNormal"/>
              <w:widowControl/>
              <w:numPr>
                <w:ilvl w:val="0"/>
                <w:numId w:val="4"/>
              </w:numPr>
              <w:tabs>
                <w:tab w:val="left" w:pos="709"/>
                <w:tab w:val="left" w:pos="1080"/>
              </w:tabs>
              <w:adjustRightInd w:val="0"/>
              <w:spacing w:line="240" w:lineRule="exact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326">
              <w:rPr>
                <w:rFonts w:ascii="Times New Roman" w:hAnsi="Times New Roman" w:cs="Times New Roman"/>
                <w:sz w:val="24"/>
                <w:szCs w:val="24"/>
              </w:rPr>
              <w:t xml:space="preserve"> отклонены все предложения;</w:t>
            </w:r>
          </w:p>
          <w:p w:rsidR="00620B9F" w:rsidRPr="00597326" w:rsidRDefault="00620B9F" w:rsidP="00EC27E6">
            <w:pPr>
              <w:pStyle w:val="ConsPlusNormal"/>
              <w:widowControl/>
              <w:numPr>
                <w:ilvl w:val="0"/>
                <w:numId w:val="4"/>
              </w:numPr>
              <w:tabs>
                <w:tab w:val="left" w:pos="709"/>
                <w:tab w:val="left" w:pos="1080"/>
              </w:tabs>
              <w:adjustRightInd w:val="0"/>
              <w:spacing w:line="240" w:lineRule="exact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326">
              <w:rPr>
                <w:rFonts w:ascii="Times New Roman" w:hAnsi="Times New Roman" w:cs="Times New Roman"/>
                <w:sz w:val="24"/>
                <w:szCs w:val="24"/>
              </w:rPr>
              <w:t xml:space="preserve"> победитель процедуры закупки не подписал договор на закупку;</w:t>
            </w:r>
          </w:p>
          <w:p w:rsidR="00620B9F" w:rsidRDefault="00620B9F" w:rsidP="00EC27E6">
            <w:pPr>
              <w:pStyle w:val="ConsPlusNormal"/>
              <w:widowControl/>
              <w:numPr>
                <w:ilvl w:val="0"/>
                <w:numId w:val="4"/>
              </w:numPr>
              <w:tabs>
                <w:tab w:val="left" w:pos="709"/>
                <w:tab w:val="left" w:pos="1080"/>
              </w:tabs>
              <w:adjustRightInd w:val="0"/>
              <w:spacing w:line="240" w:lineRule="exact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326">
              <w:rPr>
                <w:rFonts w:ascii="Times New Roman" w:hAnsi="Times New Roman" w:cs="Times New Roman"/>
                <w:sz w:val="24"/>
                <w:szCs w:val="24"/>
              </w:rPr>
              <w:t xml:space="preserve"> до заключения договора на закупку проверкой уполномоченных органов (организаций) были выявлены нарушения в проведении процедуры закупки и результаты проверки не обжалованы организацией в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становленном порядке.</w:t>
            </w:r>
          </w:p>
          <w:p w:rsidR="00620B9F" w:rsidRPr="007E07AA" w:rsidRDefault="00620B9F" w:rsidP="00EC27E6">
            <w:pPr>
              <w:pStyle w:val="ConsPlusNonformat"/>
              <w:spacing w:line="240" w:lineRule="exac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7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Заказчик вправе отменить процедуру закупки и отклонить все  предложения  участников до выбора наилучшего из них в случае:</w:t>
            </w:r>
          </w:p>
          <w:p w:rsidR="00620B9F" w:rsidRPr="007E07AA" w:rsidRDefault="00620B9F" w:rsidP="00EC27E6">
            <w:pPr>
              <w:pStyle w:val="ConsPlusNonformat"/>
              <w:numPr>
                <w:ilvl w:val="0"/>
                <w:numId w:val="4"/>
              </w:numPr>
              <w:spacing w:line="240" w:lineRule="exact"/>
              <w:ind w:left="56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E07AA">
              <w:rPr>
                <w:rFonts w:ascii="Times New Roman" w:hAnsi="Times New Roman" w:cs="Times New Roman"/>
                <w:sz w:val="24"/>
                <w:szCs w:val="24"/>
              </w:rPr>
              <w:t>отсутствия необходимого объема финансирования;</w:t>
            </w:r>
          </w:p>
          <w:p w:rsidR="00620B9F" w:rsidRPr="007E07AA" w:rsidRDefault="00620B9F" w:rsidP="00EC27E6">
            <w:pPr>
              <w:pStyle w:val="ConsPlusNonformat"/>
              <w:numPr>
                <w:ilvl w:val="0"/>
                <w:numId w:val="4"/>
              </w:numPr>
              <w:spacing w:line="240" w:lineRule="exact"/>
              <w:ind w:left="851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7AA">
              <w:rPr>
                <w:rFonts w:ascii="Times New Roman" w:hAnsi="Times New Roman" w:cs="Times New Roman"/>
                <w:sz w:val="24"/>
                <w:szCs w:val="24"/>
              </w:rPr>
              <w:t>утраты необходимости приобретения товаров;</w:t>
            </w:r>
          </w:p>
          <w:p w:rsidR="00620B9F" w:rsidRPr="007E07AA" w:rsidRDefault="00620B9F" w:rsidP="00EC27E6">
            <w:pPr>
              <w:pStyle w:val="ConsPlusNonformat"/>
              <w:numPr>
                <w:ilvl w:val="0"/>
                <w:numId w:val="4"/>
              </w:numPr>
              <w:spacing w:line="240" w:lineRule="exact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7AA">
              <w:rPr>
                <w:rFonts w:ascii="Times New Roman" w:hAnsi="Times New Roman" w:cs="Times New Roman"/>
                <w:sz w:val="24"/>
                <w:szCs w:val="24"/>
              </w:rPr>
              <w:t>изменение предмета закупки и (или) требований к квалификационным данным участников процедуры закупки.</w:t>
            </w:r>
          </w:p>
          <w:p w:rsidR="00620B9F" w:rsidRPr="00597326" w:rsidRDefault="00620B9F" w:rsidP="00EC27E6">
            <w:pPr>
              <w:spacing w:after="0" w:line="240" w:lineRule="exact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326">
              <w:rPr>
                <w:rFonts w:ascii="Times New Roman" w:hAnsi="Times New Roman"/>
                <w:sz w:val="24"/>
                <w:szCs w:val="24"/>
              </w:rPr>
              <w:t xml:space="preserve">Заказчик оставляет за собой право, по решению соответствующей комиссии, проводящей процедуру закупки  провести переговоры по дополнительному снижению цены (предоставлению скидки) предложения с победителем </w:t>
            </w:r>
            <w:r>
              <w:rPr>
                <w:rFonts w:ascii="Times New Roman" w:hAnsi="Times New Roman"/>
                <w:sz w:val="24"/>
                <w:szCs w:val="24"/>
              </w:rPr>
              <w:t>закупки</w:t>
            </w:r>
            <w:r w:rsidRPr="0059732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20B9F" w:rsidRPr="009208C2" w:rsidRDefault="00620B9F" w:rsidP="00EC27E6">
            <w:pPr>
              <w:tabs>
                <w:tab w:val="left" w:pos="993"/>
              </w:tabs>
              <w:spacing w:after="0" w:line="240" w:lineRule="exact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97326">
              <w:rPr>
                <w:rFonts w:ascii="Times New Roman" w:hAnsi="Times New Roman"/>
                <w:sz w:val="24"/>
                <w:szCs w:val="24"/>
              </w:rPr>
              <w:tab/>
              <w:t xml:space="preserve">В случае если процедура не состоялась, Комиссия по проведению  закупок вправе принять решении о проведении повторного </w:t>
            </w:r>
            <w:r>
              <w:rPr>
                <w:rFonts w:ascii="Times New Roman" w:hAnsi="Times New Roman"/>
                <w:sz w:val="24"/>
                <w:szCs w:val="24"/>
              </w:rPr>
              <w:t>конкурса</w:t>
            </w:r>
            <w:r w:rsidRPr="00597326">
              <w:rPr>
                <w:rFonts w:ascii="Times New Roman" w:hAnsi="Times New Roman"/>
                <w:sz w:val="24"/>
                <w:szCs w:val="24"/>
              </w:rPr>
              <w:t xml:space="preserve"> или перейти к иной процедуре закупки.</w:t>
            </w:r>
          </w:p>
        </w:tc>
      </w:tr>
      <w:tr w:rsidR="00D40B9C" w:rsidRPr="00CA519A" w:rsidTr="003012E1">
        <w:tc>
          <w:tcPr>
            <w:tcW w:w="627" w:type="dxa"/>
            <w:vAlign w:val="center"/>
          </w:tcPr>
          <w:p w:rsidR="00D40B9C" w:rsidRDefault="00D40B9C" w:rsidP="008C09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39</w:t>
            </w:r>
          </w:p>
        </w:tc>
        <w:tc>
          <w:tcPr>
            <w:tcW w:w="9641" w:type="dxa"/>
            <w:gridSpan w:val="4"/>
          </w:tcPr>
          <w:p w:rsidR="00D40B9C" w:rsidRPr="0050777C" w:rsidRDefault="00D40B9C" w:rsidP="00F30091">
            <w:pPr>
              <w:pStyle w:val="p-normal"/>
              <w:shd w:val="clear" w:color="auto" w:fill="FFFFFF"/>
              <w:spacing w:before="0" w:beforeAutospacing="0" w:after="0" w:afterAutospacing="0" w:line="240" w:lineRule="exact"/>
              <w:jc w:val="both"/>
              <w:rPr>
                <w:b/>
              </w:rPr>
            </w:pPr>
            <w:r>
              <w:rPr>
                <w:b/>
              </w:rPr>
              <w:t>Условия допуска товаров иностранного происхождения и поставщиков, предлагающих такие товары</w:t>
            </w:r>
          </w:p>
          <w:p w:rsidR="00D40B9C" w:rsidRPr="00D40B9C" w:rsidRDefault="00D40B9C" w:rsidP="00F30091">
            <w:pPr>
              <w:pStyle w:val="p-normal"/>
              <w:shd w:val="clear" w:color="auto" w:fill="FFFFFF"/>
              <w:spacing w:before="0" w:beforeAutospacing="0" w:after="0" w:afterAutospacing="0" w:line="240" w:lineRule="exact"/>
              <w:jc w:val="both"/>
              <w:rPr>
                <w:color w:val="242424"/>
                <w:lang w:val="en-US"/>
              </w:rPr>
            </w:pPr>
            <w:r>
              <w:t>Не устанавливается</w:t>
            </w:r>
          </w:p>
        </w:tc>
      </w:tr>
      <w:tr w:rsidR="00620B9F" w:rsidRPr="00CA519A" w:rsidTr="0082384E">
        <w:tc>
          <w:tcPr>
            <w:tcW w:w="627" w:type="dxa"/>
            <w:vAlign w:val="center"/>
          </w:tcPr>
          <w:p w:rsidR="00620B9F" w:rsidRDefault="00620B9F" w:rsidP="008C09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9641" w:type="dxa"/>
            <w:gridSpan w:val="4"/>
          </w:tcPr>
          <w:p w:rsidR="00620B9F" w:rsidRPr="00CA519A" w:rsidRDefault="00620B9F" w:rsidP="00EC27E6">
            <w:pPr>
              <w:pStyle w:val="ConsPlusNormal"/>
              <w:spacing w:line="240" w:lineRule="exac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b/>
                <w:sz w:val="24"/>
                <w:szCs w:val="24"/>
              </w:rPr>
              <w:t>Акты законодательства о закупках, в соответствии с которыми проводится процедура закупки</w:t>
            </w:r>
          </w:p>
          <w:p w:rsidR="00620B9F" w:rsidRPr="009208C2" w:rsidRDefault="00F30091" w:rsidP="00F30091">
            <w:pPr>
              <w:pStyle w:val="ConsPlusNormal"/>
              <w:spacing w:line="240" w:lineRule="exac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75B">
              <w:rPr>
                <w:rFonts w:ascii="Times New Roman" w:hAnsi="Times New Roman" w:cs="Times New Roman"/>
                <w:sz w:val="24"/>
                <w:szCs w:val="24"/>
              </w:rPr>
              <w:t>Порядок закупок товаров (работ, услуг) при строительстве объектов за счет собственных средств открытого акционерного общества   «</w:t>
            </w:r>
            <w:proofErr w:type="spellStart"/>
            <w:r w:rsidRPr="00D3475B">
              <w:rPr>
                <w:rFonts w:ascii="Times New Roman" w:hAnsi="Times New Roman" w:cs="Times New Roman"/>
                <w:sz w:val="24"/>
                <w:szCs w:val="24"/>
              </w:rPr>
              <w:t>Борисовский</w:t>
            </w:r>
            <w:proofErr w:type="spellEnd"/>
            <w:r w:rsidRPr="00D3475B">
              <w:rPr>
                <w:rFonts w:ascii="Times New Roman" w:hAnsi="Times New Roman" w:cs="Times New Roman"/>
                <w:sz w:val="24"/>
                <w:szCs w:val="24"/>
              </w:rPr>
              <w:t xml:space="preserve"> завод   медицинских препаратов»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утвержденный Приказом генерального директора ОАО «БЗМП» </w:t>
            </w:r>
            <w:r w:rsidRPr="00D3475B">
              <w:rPr>
                <w:rFonts w:ascii="Times New Roman" w:hAnsi="Times New Roman" w:cs="Times New Roman"/>
                <w:sz w:val="24"/>
                <w:szCs w:val="24"/>
              </w:rPr>
              <w:t>от 11.07.2022 №310</w:t>
            </w:r>
            <w:r w:rsidR="00390236">
              <w:rPr>
                <w:rFonts w:ascii="Times New Roman" w:hAnsi="Times New Roman" w:cs="Times New Roman"/>
                <w:sz w:val="24"/>
                <w:szCs w:val="24"/>
              </w:rPr>
              <w:t xml:space="preserve"> (с изменениями и дополнениями)</w:t>
            </w:r>
          </w:p>
        </w:tc>
      </w:tr>
    </w:tbl>
    <w:p w:rsidR="009D61DF" w:rsidRDefault="009D61DF" w:rsidP="00BF4E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D61DF" w:rsidRDefault="009D61DF" w:rsidP="00BF4E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D61DF" w:rsidRDefault="009D61DF" w:rsidP="00BF4E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B6A08" w:rsidRPr="00BF4E9F" w:rsidRDefault="00BF4E9F" w:rsidP="00BF4E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F4E9F">
        <w:rPr>
          <w:rFonts w:ascii="Times New Roman" w:hAnsi="Times New Roman" w:cs="Times New Roman"/>
          <w:sz w:val="24"/>
          <w:szCs w:val="24"/>
        </w:rPr>
        <w:t>Приложения:</w:t>
      </w:r>
    </w:p>
    <w:p w:rsidR="00BF4E9F" w:rsidRDefault="00BF4E9F" w:rsidP="00BF4E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№1 – </w:t>
      </w:r>
      <w:r w:rsidR="00D31303" w:rsidRPr="00D31303">
        <w:rPr>
          <w:rFonts w:ascii="Times New Roman" w:hAnsi="Times New Roman" w:cs="Times New Roman"/>
          <w:sz w:val="24"/>
          <w:szCs w:val="24"/>
          <w:lang w:val="en-US"/>
        </w:rPr>
        <w:t>URS</w:t>
      </w:r>
      <w:r w:rsidR="00D31303" w:rsidRPr="003F28E1">
        <w:rPr>
          <w:rFonts w:ascii="Times New Roman" w:hAnsi="Times New Roman" w:cs="Times New Roman"/>
          <w:sz w:val="24"/>
          <w:szCs w:val="24"/>
        </w:rPr>
        <w:t>-</w:t>
      </w:r>
      <w:r w:rsidR="00B26B55">
        <w:rPr>
          <w:rFonts w:ascii="Times New Roman" w:hAnsi="Times New Roman" w:cs="Times New Roman"/>
          <w:sz w:val="24"/>
          <w:szCs w:val="24"/>
        </w:rPr>
        <w:t>04</w:t>
      </w:r>
      <w:r w:rsidR="00D31303" w:rsidRPr="003F28E1">
        <w:rPr>
          <w:rFonts w:ascii="Times New Roman" w:hAnsi="Times New Roman" w:cs="Times New Roman"/>
          <w:sz w:val="24"/>
          <w:szCs w:val="24"/>
        </w:rPr>
        <w:t xml:space="preserve"> спецификация пользователя</w:t>
      </w:r>
      <w:r w:rsidR="003F28E1">
        <w:rPr>
          <w:rFonts w:ascii="Times New Roman" w:hAnsi="Times New Roman" w:cs="Times New Roman"/>
          <w:sz w:val="24"/>
          <w:szCs w:val="24"/>
        </w:rPr>
        <w:t xml:space="preserve"> (с приложениями)</w:t>
      </w:r>
    </w:p>
    <w:p w:rsidR="00B26B55" w:rsidRDefault="00C81008" w:rsidP="00BF4E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№2 - </w:t>
      </w:r>
      <w:r w:rsidRPr="00D31303">
        <w:rPr>
          <w:rFonts w:ascii="Times New Roman" w:hAnsi="Times New Roman" w:cs="Times New Roman"/>
          <w:sz w:val="24"/>
          <w:szCs w:val="24"/>
          <w:lang w:val="en-US"/>
        </w:rPr>
        <w:t>URS</w:t>
      </w:r>
      <w:r w:rsidRPr="003F28E1">
        <w:rPr>
          <w:rFonts w:ascii="Times New Roman" w:hAnsi="Times New Roman" w:cs="Times New Roman"/>
          <w:sz w:val="24"/>
          <w:szCs w:val="24"/>
        </w:rPr>
        <w:t>-</w:t>
      </w:r>
      <w:r w:rsidR="00B26B55">
        <w:rPr>
          <w:rFonts w:ascii="Times New Roman" w:hAnsi="Times New Roman" w:cs="Times New Roman"/>
          <w:sz w:val="24"/>
          <w:szCs w:val="24"/>
        </w:rPr>
        <w:t>05</w:t>
      </w:r>
      <w:r w:rsidRPr="003F28E1">
        <w:rPr>
          <w:rFonts w:ascii="Times New Roman" w:hAnsi="Times New Roman" w:cs="Times New Roman"/>
          <w:sz w:val="24"/>
          <w:szCs w:val="24"/>
        </w:rPr>
        <w:t xml:space="preserve"> спецификация пользователя</w:t>
      </w:r>
      <w:r>
        <w:rPr>
          <w:rFonts w:ascii="Times New Roman" w:hAnsi="Times New Roman" w:cs="Times New Roman"/>
          <w:sz w:val="24"/>
          <w:szCs w:val="24"/>
        </w:rPr>
        <w:t xml:space="preserve"> (с приложениями)</w:t>
      </w:r>
    </w:p>
    <w:p w:rsidR="00B26B55" w:rsidRDefault="00B26B55" w:rsidP="00BF4E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№3 - </w:t>
      </w:r>
      <w:r w:rsidRPr="00D31303">
        <w:rPr>
          <w:rFonts w:ascii="Times New Roman" w:hAnsi="Times New Roman" w:cs="Times New Roman"/>
          <w:sz w:val="24"/>
          <w:szCs w:val="24"/>
          <w:lang w:val="en-US"/>
        </w:rPr>
        <w:t>URS</w:t>
      </w:r>
      <w:r w:rsidRPr="003F28E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06</w:t>
      </w:r>
      <w:r w:rsidRPr="003F28E1">
        <w:rPr>
          <w:rFonts w:ascii="Times New Roman" w:hAnsi="Times New Roman" w:cs="Times New Roman"/>
          <w:sz w:val="24"/>
          <w:szCs w:val="24"/>
        </w:rPr>
        <w:t xml:space="preserve"> спецификация пользователя</w:t>
      </w:r>
      <w:r>
        <w:rPr>
          <w:rFonts w:ascii="Times New Roman" w:hAnsi="Times New Roman" w:cs="Times New Roman"/>
          <w:sz w:val="24"/>
          <w:szCs w:val="24"/>
        </w:rPr>
        <w:t xml:space="preserve"> (с приложениями</w:t>
      </w:r>
      <w:proofErr w:type="gramEnd"/>
    </w:p>
    <w:p w:rsidR="00BF4E9F" w:rsidRDefault="00BF4E9F" w:rsidP="00BF4E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="00B26B5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– бланк предложения 1й этап</w:t>
      </w:r>
    </w:p>
    <w:p w:rsidR="00382B09" w:rsidRDefault="00382B09" w:rsidP="00382B0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="00B26B5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-  бланк предложения 2й этап</w:t>
      </w:r>
    </w:p>
    <w:p w:rsidR="00BF4E9F" w:rsidRDefault="00BF4E9F" w:rsidP="00BF4E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="00B26B5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– спецификация к предложению</w:t>
      </w:r>
      <w:r w:rsidR="00382B09">
        <w:rPr>
          <w:rFonts w:ascii="Times New Roman" w:hAnsi="Times New Roman" w:cs="Times New Roman"/>
          <w:sz w:val="24"/>
          <w:szCs w:val="24"/>
        </w:rPr>
        <w:t xml:space="preserve"> по </w:t>
      </w:r>
      <w:r w:rsidR="00382B09" w:rsidRPr="00D31303">
        <w:rPr>
          <w:rFonts w:ascii="Times New Roman" w:hAnsi="Times New Roman" w:cs="Times New Roman"/>
          <w:sz w:val="24"/>
          <w:szCs w:val="24"/>
          <w:lang w:val="en-US"/>
        </w:rPr>
        <w:t>URS</w:t>
      </w:r>
      <w:r w:rsidR="00382B09" w:rsidRPr="003F28E1">
        <w:rPr>
          <w:rFonts w:ascii="Times New Roman" w:hAnsi="Times New Roman" w:cs="Times New Roman"/>
          <w:sz w:val="24"/>
          <w:szCs w:val="24"/>
        </w:rPr>
        <w:t>-</w:t>
      </w:r>
      <w:r w:rsidR="00B26B55">
        <w:rPr>
          <w:rFonts w:ascii="Times New Roman" w:hAnsi="Times New Roman" w:cs="Times New Roman"/>
          <w:sz w:val="24"/>
          <w:szCs w:val="24"/>
        </w:rPr>
        <w:t>04</w:t>
      </w:r>
    </w:p>
    <w:p w:rsidR="00382B09" w:rsidRPr="00382B09" w:rsidRDefault="00382B09" w:rsidP="00BF4E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="00B26B55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– спецификация к предложению по </w:t>
      </w:r>
      <w:r w:rsidRPr="00D31303">
        <w:rPr>
          <w:rFonts w:ascii="Times New Roman" w:hAnsi="Times New Roman" w:cs="Times New Roman"/>
          <w:sz w:val="24"/>
          <w:szCs w:val="24"/>
          <w:lang w:val="en-US"/>
        </w:rPr>
        <w:t>URS</w:t>
      </w:r>
      <w:r w:rsidRPr="003F28E1">
        <w:rPr>
          <w:rFonts w:ascii="Times New Roman" w:hAnsi="Times New Roman" w:cs="Times New Roman"/>
          <w:sz w:val="24"/>
          <w:szCs w:val="24"/>
        </w:rPr>
        <w:t>-</w:t>
      </w:r>
      <w:r w:rsidR="00B26B55">
        <w:rPr>
          <w:rFonts w:ascii="Times New Roman" w:hAnsi="Times New Roman" w:cs="Times New Roman"/>
          <w:sz w:val="24"/>
          <w:szCs w:val="24"/>
        </w:rPr>
        <w:t>05</w:t>
      </w:r>
    </w:p>
    <w:p w:rsidR="00B26B55" w:rsidRPr="00382B09" w:rsidRDefault="00B26B55" w:rsidP="00B26B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№7 – спецификация к предложению по </w:t>
      </w:r>
      <w:r w:rsidRPr="00D31303">
        <w:rPr>
          <w:rFonts w:ascii="Times New Roman" w:hAnsi="Times New Roman" w:cs="Times New Roman"/>
          <w:sz w:val="24"/>
          <w:szCs w:val="24"/>
          <w:lang w:val="en-US"/>
        </w:rPr>
        <w:t>URS</w:t>
      </w:r>
      <w:r w:rsidRPr="003F28E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06</w:t>
      </w:r>
    </w:p>
    <w:p w:rsidR="00BF4E9F" w:rsidRDefault="00BF4E9F" w:rsidP="00BF4E9F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="00B26B55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– проект контракта</w:t>
      </w:r>
    </w:p>
    <w:p w:rsidR="00BF4E9F" w:rsidRDefault="00BF4E9F" w:rsidP="001F7F8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22F98" w:rsidRDefault="00261D64" w:rsidP="001F7F8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Разработал</w:t>
      </w:r>
      <w:r w:rsidR="001D2EDA">
        <w:rPr>
          <w:rFonts w:ascii="Times New Roman" w:hAnsi="Times New Roman"/>
          <w:sz w:val="24"/>
          <w:szCs w:val="24"/>
          <w:lang w:eastAsia="ru-RU"/>
        </w:rPr>
        <w:t>:</w:t>
      </w:r>
    </w:p>
    <w:p w:rsidR="00261D64" w:rsidRDefault="00261D64" w:rsidP="001F7F8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Специалист по организации закупок ОГМ  </w:t>
      </w:r>
      <w:r w:rsidRPr="00BF4E9F">
        <w:rPr>
          <w:rFonts w:ascii="Times New Roman" w:hAnsi="Times New Roman"/>
          <w:sz w:val="24"/>
          <w:szCs w:val="24"/>
          <w:u w:val="single"/>
          <w:lang w:eastAsia="ru-RU"/>
        </w:rPr>
        <w:t xml:space="preserve">                          </w:t>
      </w:r>
      <w:r w:rsidR="001D2EDA" w:rsidRPr="00BF4E9F">
        <w:rPr>
          <w:rFonts w:ascii="Times New Roman" w:hAnsi="Times New Roman"/>
          <w:sz w:val="24"/>
          <w:szCs w:val="24"/>
          <w:u w:val="single"/>
          <w:lang w:eastAsia="ru-RU"/>
        </w:rPr>
        <w:t xml:space="preserve">   </w:t>
      </w:r>
      <w:r>
        <w:rPr>
          <w:rFonts w:ascii="Times New Roman" w:hAnsi="Times New Roman"/>
          <w:sz w:val="24"/>
          <w:szCs w:val="24"/>
          <w:lang w:eastAsia="ru-RU"/>
        </w:rPr>
        <w:t xml:space="preserve"> А.А. Новиченок</w:t>
      </w:r>
    </w:p>
    <w:p w:rsidR="00261D64" w:rsidRDefault="00261D64" w:rsidP="001F7F8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B5A12" w:rsidRDefault="00AB5A12" w:rsidP="001F7F8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61D64" w:rsidRDefault="00261D64" w:rsidP="001F7F8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Согласовал: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503"/>
        <w:gridCol w:w="1877"/>
        <w:gridCol w:w="3191"/>
      </w:tblGrid>
      <w:tr w:rsidR="001D2EDA" w:rsidRPr="001D2EDA" w:rsidTr="001D2EDA">
        <w:trPr>
          <w:trHeight w:val="418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2EDA" w:rsidRPr="001D2EDA" w:rsidRDefault="001D2EDA" w:rsidP="001D2EDA">
            <w:pPr>
              <w:rPr>
                <w:rFonts w:ascii="Times New Roman" w:hAnsi="Times New Roman"/>
                <w:sz w:val="24"/>
                <w:szCs w:val="24"/>
              </w:rPr>
            </w:pPr>
            <w:r w:rsidRPr="001D2EDA">
              <w:rPr>
                <w:rFonts w:ascii="Times New Roman" w:hAnsi="Times New Roman"/>
                <w:sz w:val="24"/>
                <w:szCs w:val="24"/>
              </w:rPr>
              <w:t xml:space="preserve">Секретарь конкурсной комиссии №4                                      </w:t>
            </w:r>
          </w:p>
        </w:tc>
        <w:tc>
          <w:tcPr>
            <w:tcW w:w="1877" w:type="dxa"/>
            <w:tcBorders>
              <w:top w:val="nil"/>
              <w:left w:val="nil"/>
              <w:right w:val="nil"/>
            </w:tcBorders>
          </w:tcPr>
          <w:p w:rsidR="001D2EDA" w:rsidRPr="001D2EDA" w:rsidRDefault="001D2EDA" w:rsidP="00D877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2EDA" w:rsidRPr="001D2EDA" w:rsidRDefault="001D2EDA" w:rsidP="001D2EDA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1D2EDA">
              <w:rPr>
                <w:rFonts w:ascii="Times New Roman" w:hAnsi="Times New Roman"/>
                <w:sz w:val="24"/>
                <w:szCs w:val="24"/>
              </w:rPr>
              <w:t>Е.А.  Хомич</w:t>
            </w:r>
          </w:p>
        </w:tc>
      </w:tr>
      <w:tr w:rsidR="001D2EDA" w:rsidRPr="001D2EDA" w:rsidTr="001D2EDA">
        <w:trPr>
          <w:trHeight w:val="555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2EDA" w:rsidRPr="001D2EDA" w:rsidRDefault="001D2EDA" w:rsidP="001D2EDA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1D2EDA">
              <w:rPr>
                <w:rFonts w:ascii="Times New Roman" w:hAnsi="Times New Roman"/>
                <w:sz w:val="24"/>
                <w:szCs w:val="24"/>
              </w:rPr>
              <w:t xml:space="preserve">Зам. главного механика                                                            </w:t>
            </w:r>
          </w:p>
        </w:tc>
        <w:tc>
          <w:tcPr>
            <w:tcW w:w="1877" w:type="dxa"/>
            <w:tcBorders>
              <w:left w:val="nil"/>
              <w:right w:val="nil"/>
            </w:tcBorders>
          </w:tcPr>
          <w:p w:rsidR="001D2EDA" w:rsidRPr="001D2EDA" w:rsidRDefault="001D2EDA" w:rsidP="00D877AD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2EDA" w:rsidRPr="001D2EDA" w:rsidRDefault="001D2EDA" w:rsidP="001D2EDA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1D2EDA">
              <w:rPr>
                <w:rFonts w:ascii="Times New Roman" w:hAnsi="Times New Roman"/>
                <w:sz w:val="24"/>
                <w:szCs w:val="24"/>
              </w:rPr>
              <w:t xml:space="preserve">А.В. </w:t>
            </w:r>
            <w:proofErr w:type="spellStart"/>
            <w:r w:rsidRPr="001D2EDA">
              <w:rPr>
                <w:rFonts w:ascii="Times New Roman" w:hAnsi="Times New Roman"/>
                <w:sz w:val="24"/>
                <w:szCs w:val="24"/>
              </w:rPr>
              <w:t>Акулич</w:t>
            </w:r>
            <w:proofErr w:type="spellEnd"/>
          </w:p>
        </w:tc>
      </w:tr>
      <w:tr w:rsidR="001D2EDA" w:rsidRPr="001D2EDA" w:rsidTr="001D2EDA">
        <w:trPr>
          <w:trHeight w:val="705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2EDA" w:rsidRPr="001D2EDA" w:rsidRDefault="001D2EDA" w:rsidP="001D2EDA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1D2EDA">
              <w:rPr>
                <w:rFonts w:ascii="Times New Roman" w:hAnsi="Times New Roman"/>
                <w:sz w:val="24"/>
                <w:szCs w:val="24"/>
              </w:rPr>
              <w:t>Зам. главного инженера по техническим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2EDA">
              <w:rPr>
                <w:rFonts w:ascii="Times New Roman" w:hAnsi="Times New Roman"/>
                <w:sz w:val="24"/>
                <w:szCs w:val="24"/>
              </w:rPr>
              <w:t xml:space="preserve">вопросам и инновациям                                                            </w:t>
            </w:r>
          </w:p>
        </w:tc>
        <w:tc>
          <w:tcPr>
            <w:tcW w:w="1877" w:type="dxa"/>
            <w:tcBorders>
              <w:left w:val="nil"/>
              <w:right w:val="nil"/>
            </w:tcBorders>
          </w:tcPr>
          <w:p w:rsidR="001D2EDA" w:rsidRPr="001D2EDA" w:rsidRDefault="001D2EDA" w:rsidP="00D877AD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2EDA" w:rsidRPr="001D2EDA" w:rsidRDefault="001D2EDA" w:rsidP="001D2EDA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1D2EDA">
              <w:rPr>
                <w:rFonts w:ascii="Times New Roman" w:hAnsi="Times New Roman"/>
                <w:sz w:val="24"/>
                <w:szCs w:val="24"/>
              </w:rPr>
              <w:t xml:space="preserve">А.А. </w:t>
            </w:r>
            <w:proofErr w:type="spellStart"/>
            <w:r w:rsidRPr="001D2EDA">
              <w:rPr>
                <w:rFonts w:ascii="Times New Roman" w:hAnsi="Times New Roman"/>
                <w:sz w:val="24"/>
                <w:szCs w:val="24"/>
              </w:rPr>
              <w:t>Ухалин</w:t>
            </w:r>
            <w:proofErr w:type="spellEnd"/>
          </w:p>
        </w:tc>
      </w:tr>
      <w:tr w:rsidR="001D2EDA" w:rsidTr="001D2EDA">
        <w:trPr>
          <w:trHeight w:val="546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2EDA" w:rsidRPr="001D2EDA" w:rsidRDefault="001D2EDA" w:rsidP="001D2EDA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1D2EDA">
              <w:rPr>
                <w:rFonts w:ascii="Times New Roman" w:hAnsi="Times New Roman"/>
                <w:sz w:val="24"/>
                <w:szCs w:val="24"/>
              </w:rPr>
              <w:t xml:space="preserve">Начальник юридического бюро                                              </w:t>
            </w:r>
          </w:p>
        </w:tc>
        <w:tc>
          <w:tcPr>
            <w:tcW w:w="1877" w:type="dxa"/>
            <w:tcBorders>
              <w:left w:val="nil"/>
              <w:right w:val="nil"/>
            </w:tcBorders>
          </w:tcPr>
          <w:p w:rsidR="001D2EDA" w:rsidRDefault="001D2EDA" w:rsidP="00D877AD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2EDA" w:rsidRDefault="001D2EDA" w:rsidP="001D2EDA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1D2EDA">
              <w:rPr>
                <w:rFonts w:ascii="Times New Roman" w:hAnsi="Times New Roman"/>
                <w:sz w:val="24"/>
                <w:szCs w:val="24"/>
              </w:rPr>
              <w:t>О.Л. Железнов</w:t>
            </w:r>
          </w:p>
        </w:tc>
      </w:tr>
    </w:tbl>
    <w:p w:rsidR="00C50C1D" w:rsidRDefault="00C50C1D" w:rsidP="001D2EDA">
      <w:pPr>
        <w:spacing w:after="0" w:line="240" w:lineRule="exact"/>
        <w:rPr>
          <w:rFonts w:ascii="Times New Roman" w:hAnsi="Times New Roman"/>
          <w:sz w:val="24"/>
          <w:szCs w:val="24"/>
          <w:lang w:eastAsia="ru-RU"/>
        </w:rPr>
      </w:pPr>
      <w:bookmarkStart w:id="1" w:name="_GoBack"/>
      <w:bookmarkEnd w:id="1"/>
    </w:p>
    <w:sectPr w:rsidR="00C50C1D" w:rsidSect="00E15425"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544" w:rsidRDefault="00A70544" w:rsidP="00EB5B8D">
      <w:pPr>
        <w:spacing w:after="0" w:line="240" w:lineRule="auto"/>
      </w:pPr>
      <w:r>
        <w:separator/>
      </w:r>
    </w:p>
  </w:endnote>
  <w:endnote w:type="continuationSeparator" w:id="0">
    <w:p w:rsidR="00A70544" w:rsidRDefault="00A70544" w:rsidP="00EB5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1507661"/>
      <w:docPartObj>
        <w:docPartGallery w:val="Page Numbers (Bottom of Page)"/>
        <w:docPartUnique/>
      </w:docPartObj>
    </w:sdtPr>
    <w:sdtEndPr/>
    <w:sdtContent>
      <w:p w:rsidR="00EB5B8D" w:rsidRDefault="00EB5B8D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7C53">
          <w:rPr>
            <w:noProof/>
          </w:rPr>
          <w:t>12</w:t>
        </w:r>
        <w:r>
          <w:fldChar w:fldCharType="end"/>
        </w:r>
      </w:p>
    </w:sdtContent>
  </w:sdt>
  <w:p w:rsidR="00EB5B8D" w:rsidRDefault="00EB5B8D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544" w:rsidRDefault="00A70544" w:rsidP="00EB5B8D">
      <w:pPr>
        <w:spacing w:after="0" w:line="240" w:lineRule="auto"/>
      </w:pPr>
      <w:r>
        <w:separator/>
      </w:r>
    </w:p>
  </w:footnote>
  <w:footnote w:type="continuationSeparator" w:id="0">
    <w:p w:rsidR="00A70544" w:rsidRDefault="00A70544" w:rsidP="00EB5B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F3722"/>
    <w:multiLevelType w:val="hybridMultilevel"/>
    <w:tmpl w:val="E7845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6224E"/>
    <w:multiLevelType w:val="hybridMultilevel"/>
    <w:tmpl w:val="ACEA3F5E"/>
    <w:lvl w:ilvl="0" w:tplc="DA720A56">
      <w:start w:val="1"/>
      <w:numFmt w:val="decimal"/>
      <w:lvlText w:val="1.%1."/>
      <w:lvlJc w:val="left"/>
      <w:pPr>
        <w:ind w:left="1413" w:hanging="360"/>
      </w:pPr>
      <w:rPr>
        <w:rFonts w:hint="default"/>
      </w:rPr>
    </w:lvl>
    <w:lvl w:ilvl="1" w:tplc="DA720A56">
      <w:start w:val="1"/>
      <w:numFmt w:val="decimal"/>
      <w:lvlText w:val="1.%2."/>
      <w:lvlJc w:val="left"/>
      <w:pPr>
        <w:ind w:left="213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53" w:hanging="180"/>
      </w:pPr>
    </w:lvl>
    <w:lvl w:ilvl="3" w:tplc="0419000F" w:tentative="1">
      <w:start w:val="1"/>
      <w:numFmt w:val="decimal"/>
      <w:lvlText w:val="%4."/>
      <w:lvlJc w:val="left"/>
      <w:pPr>
        <w:ind w:left="3573" w:hanging="360"/>
      </w:pPr>
    </w:lvl>
    <w:lvl w:ilvl="4" w:tplc="04190019" w:tentative="1">
      <w:start w:val="1"/>
      <w:numFmt w:val="lowerLetter"/>
      <w:lvlText w:val="%5."/>
      <w:lvlJc w:val="left"/>
      <w:pPr>
        <w:ind w:left="4293" w:hanging="360"/>
      </w:pPr>
    </w:lvl>
    <w:lvl w:ilvl="5" w:tplc="0419001B" w:tentative="1">
      <w:start w:val="1"/>
      <w:numFmt w:val="lowerRoman"/>
      <w:lvlText w:val="%6."/>
      <w:lvlJc w:val="right"/>
      <w:pPr>
        <w:ind w:left="5013" w:hanging="180"/>
      </w:pPr>
    </w:lvl>
    <w:lvl w:ilvl="6" w:tplc="0419000F" w:tentative="1">
      <w:start w:val="1"/>
      <w:numFmt w:val="decimal"/>
      <w:lvlText w:val="%7."/>
      <w:lvlJc w:val="left"/>
      <w:pPr>
        <w:ind w:left="5733" w:hanging="360"/>
      </w:pPr>
    </w:lvl>
    <w:lvl w:ilvl="7" w:tplc="04190019" w:tentative="1">
      <w:start w:val="1"/>
      <w:numFmt w:val="lowerLetter"/>
      <w:lvlText w:val="%8."/>
      <w:lvlJc w:val="left"/>
      <w:pPr>
        <w:ind w:left="6453" w:hanging="360"/>
      </w:pPr>
    </w:lvl>
    <w:lvl w:ilvl="8" w:tplc="0419001B" w:tentative="1">
      <w:start w:val="1"/>
      <w:numFmt w:val="lowerRoman"/>
      <w:lvlText w:val="%9."/>
      <w:lvlJc w:val="right"/>
      <w:pPr>
        <w:ind w:left="7173" w:hanging="180"/>
      </w:pPr>
    </w:lvl>
  </w:abstractNum>
  <w:abstractNum w:abstractNumId="2">
    <w:nsid w:val="06B447C5"/>
    <w:multiLevelType w:val="hybridMultilevel"/>
    <w:tmpl w:val="620027EA"/>
    <w:lvl w:ilvl="0" w:tplc="AC7CB63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F856ED"/>
    <w:multiLevelType w:val="hybridMultilevel"/>
    <w:tmpl w:val="74FA2AFC"/>
    <w:lvl w:ilvl="0" w:tplc="A36E40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0E3C58"/>
    <w:multiLevelType w:val="hybridMultilevel"/>
    <w:tmpl w:val="7F58D222"/>
    <w:lvl w:ilvl="0" w:tplc="9AF6736A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950E98"/>
    <w:multiLevelType w:val="multilevel"/>
    <w:tmpl w:val="06A075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1424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56877D4"/>
    <w:multiLevelType w:val="hybridMultilevel"/>
    <w:tmpl w:val="B1942B4E"/>
    <w:lvl w:ilvl="0" w:tplc="DD048452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732"/>
        </w:tabs>
        <w:ind w:left="73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52"/>
        </w:tabs>
        <w:ind w:left="145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92"/>
        </w:tabs>
        <w:ind w:left="2892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12"/>
        </w:tabs>
        <w:ind w:left="361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52"/>
        </w:tabs>
        <w:ind w:left="5052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72"/>
        </w:tabs>
        <w:ind w:left="5772" w:hanging="360"/>
      </w:pPr>
    </w:lvl>
  </w:abstractNum>
  <w:abstractNum w:abstractNumId="7">
    <w:nsid w:val="179976A8"/>
    <w:multiLevelType w:val="hybridMultilevel"/>
    <w:tmpl w:val="8E2EDC4C"/>
    <w:lvl w:ilvl="0" w:tplc="8332BDF2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3" w:hanging="360"/>
      </w:pPr>
    </w:lvl>
    <w:lvl w:ilvl="2" w:tplc="0419001B" w:tentative="1">
      <w:start w:val="1"/>
      <w:numFmt w:val="lowerRoman"/>
      <w:lvlText w:val="%3."/>
      <w:lvlJc w:val="right"/>
      <w:pPr>
        <w:ind w:left="2163" w:hanging="180"/>
      </w:pPr>
    </w:lvl>
    <w:lvl w:ilvl="3" w:tplc="0419000F" w:tentative="1">
      <w:start w:val="1"/>
      <w:numFmt w:val="decimal"/>
      <w:lvlText w:val="%4."/>
      <w:lvlJc w:val="left"/>
      <w:pPr>
        <w:ind w:left="2883" w:hanging="360"/>
      </w:pPr>
    </w:lvl>
    <w:lvl w:ilvl="4" w:tplc="04190019" w:tentative="1">
      <w:start w:val="1"/>
      <w:numFmt w:val="lowerLetter"/>
      <w:lvlText w:val="%5."/>
      <w:lvlJc w:val="left"/>
      <w:pPr>
        <w:ind w:left="3603" w:hanging="360"/>
      </w:pPr>
    </w:lvl>
    <w:lvl w:ilvl="5" w:tplc="0419001B" w:tentative="1">
      <w:start w:val="1"/>
      <w:numFmt w:val="lowerRoman"/>
      <w:lvlText w:val="%6."/>
      <w:lvlJc w:val="right"/>
      <w:pPr>
        <w:ind w:left="4323" w:hanging="180"/>
      </w:pPr>
    </w:lvl>
    <w:lvl w:ilvl="6" w:tplc="0419000F" w:tentative="1">
      <w:start w:val="1"/>
      <w:numFmt w:val="decimal"/>
      <w:lvlText w:val="%7."/>
      <w:lvlJc w:val="left"/>
      <w:pPr>
        <w:ind w:left="5043" w:hanging="360"/>
      </w:pPr>
    </w:lvl>
    <w:lvl w:ilvl="7" w:tplc="04190019" w:tentative="1">
      <w:start w:val="1"/>
      <w:numFmt w:val="lowerLetter"/>
      <w:lvlText w:val="%8."/>
      <w:lvlJc w:val="left"/>
      <w:pPr>
        <w:ind w:left="5763" w:hanging="360"/>
      </w:pPr>
    </w:lvl>
    <w:lvl w:ilvl="8" w:tplc="041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8">
    <w:nsid w:val="1EAE38B8"/>
    <w:multiLevelType w:val="hybridMultilevel"/>
    <w:tmpl w:val="79345AA8"/>
    <w:lvl w:ilvl="0" w:tplc="68B462FE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234AB4"/>
    <w:multiLevelType w:val="hybridMultilevel"/>
    <w:tmpl w:val="49CA3CCC"/>
    <w:lvl w:ilvl="0" w:tplc="E3721B78">
      <w:start w:val="1"/>
      <w:numFmt w:val="decimal"/>
      <w:suff w:val="space"/>
      <w:lvlText w:val="%1."/>
      <w:lvlJc w:val="left"/>
      <w:pPr>
        <w:ind w:left="851" w:hanging="14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108667F"/>
    <w:multiLevelType w:val="hybridMultilevel"/>
    <w:tmpl w:val="5164D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4B6FFD"/>
    <w:multiLevelType w:val="hybridMultilevel"/>
    <w:tmpl w:val="8A8A7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5F649B"/>
    <w:multiLevelType w:val="multilevel"/>
    <w:tmpl w:val="7DF6A7C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4562BA4"/>
    <w:multiLevelType w:val="hybridMultilevel"/>
    <w:tmpl w:val="5FA014E4"/>
    <w:lvl w:ilvl="0" w:tplc="DA720A56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66B09E2"/>
    <w:multiLevelType w:val="multilevel"/>
    <w:tmpl w:val="C92E7A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5">
    <w:nsid w:val="2A390E31"/>
    <w:multiLevelType w:val="hybridMultilevel"/>
    <w:tmpl w:val="3932A536"/>
    <w:lvl w:ilvl="0" w:tplc="8A488450">
      <w:start w:val="1"/>
      <w:numFmt w:val="decimal"/>
      <w:lvlText w:val="2.2.9.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BD5676"/>
    <w:multiLevelType w:val="hybridMultilevel"/>
    <w:tmpl w:val="DC24CC28"/>
    <w:lvl w:ilvl="0" w:tplc="7B141458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58178B"/>
    <w:multiLevelType w:val="multilevel"/>
    <w:tmpl w:val="A564964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7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52" w:hanging="1800"/>
      </w:pPr>
      <w:rPr>
        <w:rFonts w:hint="default"/>
      </w:rPr>
    </w:lvl>
  </w:abstractNum>
  <w:abstractNum w:abstractNumId="18">
    <w:nsid w:val="2D500C73"/>
    <w:multiLevelType w:val="multilevel"/>
    <w:tmpl w:val="8CC0035A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  <w:i/>
        <w:u w:val="single"/>
      </w:rPr>
    </w:lvl>
    <w:lvl w:ilvl="1">
      <w:start w:val="1"/>
      <w:numFmt w:val="decimal"/>
      <w:isLgl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40" w:hanging="1800"/>
      </w:pPr>
      <w:rPr>
        <w:rFonts w:hint="default"/>
      </w:rPr>
    </w:lvl>
  </w:abstractNum>
  <w:abstractNum w:abstractNumId="19">
    <w:nsid w:val="2DCC2944"/>
    <w:multiLevelType w:val="hybridMultilevel"/>
    <w:tmpl w:val="B5FE4614"/>
    <w:lvl w:ilvl="0" w:tplc="530410AC">
      <w:start w:val="17"/>
      <w:numFmt w:val="decimal"/>
      <w:lvlText w:val="1.%1.5"/>
      <w:lvlJc w:val="left"/>
      <w:pPr>
        <w:ind w:left="13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38" w:hanging="360"/>
      </w:pPr>
    </w:lvl>
    <w:lvl w:ilvl="2" w:tplc="0419001B" w:tentative="1">
      <w:start w:val="1"/>
      <w:numFmt w:val="lowerRoman"/>
      <w:lvlText w:val="%3."/>
      <w:lvlJc w:val="right"/>
      <w:pPr>
        <w:ind w:left="2758" w:hanging="180"/>
      </w:pPr>
    </w:lvl>
    <w:lvl w:ilvl="3" w:tplc="0419000F" w:tentative="1">
      <w:start w:val="1"/>
      <w:numFmt w:val="decimal"/>
      <w:lvlText w:val="%4."/>
      <w:lvlJc w:val="left"/>
      <w:pPr>
        <w:ind w:left="3478" w:hanging="360"/>
      </w:pPr>
    </w:lvl>
    <w:lvl w:ilvl="4" w:tplc="04190019" w:tentative="1">
      <w:start w:val="1"/>
      <w:numFmt w:val="lowerLetter"/>
      <w:lvlText w:val="%5."/>
      <w:lvlJc w:val="left"/>
      <w:pPr>
        <w:ind w:left="4198" w:hanging="360"/>
      </w:pPr>
    </w:lvl>
    <w:lvl w:ilvl="5" w:tplc="0419001B" w:tentative="1">
      <w:start w:val="1"/>
      <w:numFmt w:val="lowerRoman"/>
      <w:lvlText w:val="%6."/>
      <w:lvlJc w:val="right"/>
      <w:pPr>
        <w:ind w:left="4918" w:hanging="180"/>
      </w:pPr>
    </w:lvl>
    <w:lvl w:ilvl="6" w:tplc="0419000F" w:tentative="1">
      <w:start w:val="1"/>
      <w:numFmt w:val="decimal"/>
      <w:lvlText w:val="%7."/>
      <w:lvlJc w:val="left"/>
      <w:pPr>
        <w:ind w:left="5638" w:hanging="360"/>
      </w:pPr>
    </w:lvl>
    <w:lvl w:ilvl="7" w:tplc="04190019" w:tentative="1">
      <w:start w:val="1"/>
      <w:numFmt w:val="lowerLetter"/>
      <w:lvlText w:val="%8."/>
      <w:lvlJc w:val="left"/>
      <w:pPr>
        <w:ind w:left="6358" w:hanging="360"/>
      </w:pPr>
    </w:lvl>
    <w:lvl w:ilvl="8" w:tplc="0419001B" w:tentative="1">
      <w:start w:val="1"/>
      <w:numFmt w:val="lowerRoman"/>
      <w:lvlText w:val="%9."/>
      <w:lvlJc w:val="right"/>
      <w:pPr>
        <w:ind w:left="7078" w:hanging="180"/>
      </w:pPr>
    </w:lvl>
  </w:abstractNum>
  <w:abstractNum w:abstractNumId="20">
    <w:nsid w:val="2EC3388F"/>
    <w:multiLevelType w:val="hybridMultilevel"/>
    <w:tmpl w:val="160AC764"/>
    <w:lvl w:ilvl="0" w:tplc="040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69124E6"/>
    <w:multiLevelType w:val="hybridMultilevel"/>
    <w:tmpl w:val="20326496"/>
    <w:lvl w:ilvl="0" w:tplc="F03273A2">
      <w:start w:val="18"/>
      <w:numFmt w:val="decimal"/>
      <w:lvlText w:val="1.%1.5"/>
      <w:lvlJc w:val="left"/>
      <w:pPr>
        <w:ind w:left="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2">
    <w:nsid w:val="3C4D0DED"/>
    <w:multiLevelType w:val="hybridMultilevel"/>
    <w:tmpl w:val="EAA081B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3CE43510"/>
    <w:multiLevelType w:val="multilevel"/>
    <w:tmpl w:val="DB4A1F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40D15115"/>
    <w:multiLevelType w:val="hybridMultilevel"/>
    <w:tmpl w:val="9058F324"/>
    <w:lvl w:ilvl="0" w:tplc="106ED37A">
      <w:start w:val="1"/>
      <w:numFmt w:val="decimal"/>
      <w:lvlText w:val="2.2.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41483222"/>
    <w:multiLevelType w:val="hybridMultilevel"/>
    <w:tmpl w:val="94D2C45A"/>
    <w:lvl w:ilvl="0" w:tplc="ADC8656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3" w:hanging="360"/>
      </w:pPr>
    </w:lvl>
    <w:lvl w:ilvl="2" w:tplc="0419001B" w:tentative="1">
      <w:start w:val="1"/>
      <w:numFmt w:val="lowerRoman"/>
      <w:lvlText w:val="%3."/>
      <w:lvlJc w:val="right"/>
      <w:pPr>
        <w:ind w:left="2163" w:hanging="180"/>
      </w:pPr>
    </w:lvl>
    <w:lvl w:ilvl="3" w:tplc="0419000F" w:tentative="1">
      <w:start w:val="1"/>
      <w:numFmt w:val="decimal"/>
      <w:lvlText w:val="%4."/>
      <w:lvlJc w:val="left"/>
      <w:pPr>
        <w:ind w:left="2883" w:hanging="360"/>
      </w:pPr>
    </w:lvl>
    <w:lvl w:ilvl="4" w:tplc="04190019" w:tentative="1">
      <w:start w:val="1"/>
      <w:numFmt w:val="lowerLetter"/>
      <w:lvlText w:val="%5."/>
      <w:lvlJc w:val="left"/>
      <w:pPr>
        <w:ind w:left="3603" w:hanging="360"/>
      </w:pPr>
    </w:lvl>
    <w:lvl w:ilvl="5" w:tplc="0419001B" w:tentative="1">
      <w:start w:val="1"/>
      <w:numFmt w:val="lowerRoman"/>
      <w:lvlText w:val="%6."/>
      <w:lvlJc w:val="right"/>
      <w:pPr>
        <w:ind w:left="4323" w:hanging="180"/>
      </w:pPr>
    </w:lvl>
    <w:lvl w:ilvl="6" w:tplc="0419000F" w:tentative="1">
      <w:start w:val="1"/>
      <w:numFmt w:val="decimal"/>
      <w:lvlText w:val="%7."/>
      <w:lvlJc w:val="left"/>
      <w:pPr>
        <w:ind w:left="5043" w:hanging="360"/>
      </w:pPr>
    </w:lvl>
    <w:lvl w:ilvl="7" w:tplc="04190019" w:tentative="1">
      <w:start w:val="1"/>
      <w:numFmt w:val="lowerLetter"/>
      <w:lvlText w:val="%8."/>
      <w:lvlJc w:val="left"/>
      <w:pPr>
        <w:ind w:left="5763" w:hanging="360"/>
      </w:pPr>
    </w:lvl>
    <w:lvl w:ilvl="8" w:tplc="041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26">
    <w:nsid w:val="41C97001"/>
    <w:multiLevelType w:val="hybridMultilevel"/>
    <w:tmpl w:val="1C0E8D4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366483"/>
    <w:multiLevelType w:val="hybridMultilevel"/>
    <w:tmpl w:val="467C532E"/>
    <w:lvl w:ilvl="0" w:tplc="3A10D642">
      <w:start w:val="18"/>
      <w:numFmt w:val="decimal"/>
      <w:lvlText w:val="1.%1.6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454C28D6"/>
    <w:multiLevelType w:val="hybridMultilevel"/>
    <w:tmpl w:val="24A2A718"/>
    <w:lvl w:ilvl="0" w:tplc="98209CD6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9">
    <w:nsid w:val="52D33096"/>
    <w:multiLevelType w:val="multilevel"/>
    <w:tmpl w:val="700265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52FC52E1"/>
    <w:multiLevelType w:val="hybridMultilevel"/>
    <w:tmpl w:val="8DBAA88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3605001"/>
    <w:multiLevelType w:val="hybridMultilevel"/>
    <w:tmpl w:val="EBA6C7BE"/>
    <w:lvl w:ilvl="0" w:tplc="494C680A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3AF3AE4"/>
    <w:multiLevelType w:val="hybridMultilevel"/>
    <w:tmpl w:val="EA0207CE"/>
    <w:lvl w:ilvl="0" w:tplc="E2628234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3" w:hanging="360"/>
      </w:pPr>
      <w:rPr>
        <w:rFonts w:ascii="Wingdings" w:hAnsi="Wingdings" w:hint="default"/>
      </w:rPr>
    </w:lvl>
  </w:abstractNum>
  <w:abstractNum w:abstractNumId="33">
    <w:nsid w:val="54370160"/>
    <w:multiLevelType w:val="hybridMultilevel"/>
    <w:tmpl w:val="CB8EC02E"/>
    <w:lvl w:ilvl="0" w:tplc="DA720A56">
      <w:start w:val="1"/>
      <w:numFmt w:val="decimal"/>
      <w:lvlText w:val="1.%1."/>
      <w:lvlJc w:val="left"/>
      <w:pPr>
        <w:ind w:left="14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8" w:hanging="360"/>
      </w:pPr>
    </w:lvl>
    <w:lvl w:ilvl="2" w:tplc="0419001B" w:tentative="1">
      <w:start w:val="1"/>
      <w:numFmt w:val="lowerRoman"/>
      <w:lvlText w:val="%3."/>
      <w:lvlJc w:val="right"/>
      <w:pPr>
        <w:ind w:left="2888" w:hanging="180"/>
      </w:pPr>
    </w:lvl>
    <w:lvl w:ilvl="3" w:tplc="0419000F" w:tentative="1">
      <w:start w:val="1"/>
      <w:numFmt w:val="decimal"/>
      <w:lvlText w:val="%4."/>
      <w:lvlJc w:val="left"/>
      <w:pPr>
        <w:ind w:left="3608" w:hanging="360"/>
      </w:pPr>
    </w:lvl>
    <w:lvl w:ilvl="4" w:tplc="04190019" w:tentative="1">
      <w:start w:val="1"/>
      <w:numFmt w:val="lowerLetter"/>
      <w:lvlText w:val="%5."/>
      <w:lvlJc w:val="left"/>
      <w:pPr>
        <w:ind w:left="4328" w:hanging="360"/>
      </w:pPr>
    </w:lvl>
    <w:lvl w:ilvl="5" w:tplc="0419001B" w:tentative="1">
      <w:start w:val="1"/>
      <w:numFmt w:val="lowerRoman"/>
      <w:lvlText w:val="%6."/>
      <w:lvlJc w:val="right"/>
      <w:pPr>
        <w:ind w:left="5048" w:hanging="180"/>
      </w:pPr>
    </w:lvl>
    <w:lvl w:ilvl="6" w:tplc="0419000F" w:tentative="1">
      <w:start w:val="1"/>
      <w:numFmt w:val="decimal"/>
      <w:lvlText w:val="%7."/>
      <w:lvlJc w:val="left"/>
      <w:pPr>
        <w:ind w:left="5768" w:hanging="360"/>
      </w:pPr>
    </w:lvl>
    <w:lvl w:ilvl="7" w:tplc="04190019" w:tentative="1">
      <w:start w:val="1"/>
      <w:numFmt w:val="lowerLetter"/>
      <w:lvlText w:val="%8."/>
      <w:lvlJc w:val="left"/>
      <w:pPr>
        <w:ind w:left="6488" w:hanging="360"/>
      </w:pPr>
    </w:lvl>
    <w:lvl w:ilvl="8" w:tplc="0419001B" w:tentative="1">
      <w:start w:val="1"/>
      <w:numFmt w:val="lowerRoman"/>
      <w:lvlText w:val="%9."/>
      <w:lvlJc w:val="right"/>
      <w:pPr>
        <w:ind w:left="7208" w:hanging="180"/>
      </w:pPr>
    </w:lvl>
  </w:abstractNum>
  <w:abstractNum w:abstractNumId="34">
    <w:nsid w:val="5CA318B8"/>
    <w:multiLevelType w:val="hybridMultilevel"/>
    <w:tmpl w:val="087840C8"/>
    <w:lvl w:ilvl="0" w:tplc="28FE2346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F1918A4"/>
    <w:multiLevelType w:val="hybridMultilevel"/>
    <w:tmpl w:val="E3AE36E4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25E6AE8"/>
    <w:multiLevelType w:val="hybridMultilevel"/>
    <w:tmpl w:val="3B72FD02"/>
    <w:lvl w:ilvl="0" w:tplc="DA720A56">
      <w:start w:val="1"/>
      <w:numFmt w:val="decimal"/>
      <w:lvlText w:val="1.%1."/>
      <w:lvlJc w:val="left"/>
      <w:pPr>
        <w:ind w:left="18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8" w:hanging="360"/>
      </w:pPr>
    </w:lvl>
    <w:lvl w:ilvl="2" w:tplc="0419001B" w:tentative="1">
      <w:start w:val="1"/>
      <w:numFmt w:val="lowerRoman"/>
      <w:lvlText w:val="%3."/>
      <w:lvlJc w:val="right"/>
      <w:pPr>
        <w:ind w:left="3248" w:hanging="180"/>
      </w:pPr>
    </w:lvl>
    <w:lvl w:ilvl="3" w:tplc="0419000F" w:tentative="1">
      <w:start w:val="1"/>
      <w:numFmt w:val="decimal"/>
      <w:lvlText w:val="%4."/>
      <w:lvlJc w:val="left"/>
      <w:pPr>
        <w:ind w:left="3968" w:hanging="360"/>
      </w:pPr>
    </w:lvl>
    <w:lvl w:ilvl="4" w:tplc="04190019" w:tentative="1">
      <w:start w:val="1"/>
      <w:numFmt w:val="lowerLetter"/>
      <w:lvlText w:val="%5."/>
      <w:lvlJc w:val="left"/>
      <w:pPr>
        <w:ind w:left="4688" w:hanging="360"/>
      </w:pPr>
    </w:lvl>
    <w:lvl w:ilvl="5" w:tplc="0419001B" w:tentative="1">
      <w:start w:val="1"/>
      <w:numFmt w:val="lowerRoman"/>
      <w:lvlText w:val="%6."/>
      <w:lvlJc w:val="right"/>
      <w:pPr>
        <w:ind w:left="5408" w:hanging="180"/>
      </w:pPr>
    </w:lvl>
    <w:lvl w:ilvl="6" w:tplc="0419000F" w:tentative="1">
      <w:start w:val="1"/>
      <w:numFmt w:val="decimal"/>
      <w:lvlText w:val="%7."/>
      <w:lvlJc w:val="left"/>
      <w:pPr>
        <w:ind w:left="6128" w:hanging="360"/>
      </w:pPr>
    </w:lvl>
    <w:lvl w:ilvl="7" w:tplc="04190019" w:tentative="1">
      <w:start w:val="1"/>
      <w:numFmt w:val="lowerLetter"/>
      <w:lvlText w:val="%8."/>
      <w:lvlJc w:val="left"/>
      <w:pPr>
        <w:ind w:left="6848" w:hanging="360"/>
      </w:pPr>
    </w:lvl>
    <w:lvl w:ilvl="8" w:tplc="0419001B" w:tentative="1">
      <w:start w:val="1"/>
      <w:numFmt w:val="lowerRoman"/>
      <w:lvlText w:val="%9."/>
      <w:lvlJc w:val="right"/>
      <w:pPr>
        <w:ind w:left="7568" w:hanging="180"/>
      </w:pPr>
    </w:lvl>
  </w:abstractNum>
  <w:abstractNum w:abstractNumId="37">
    <w:nsid w:val="651519BF"/>
    <w:multiLevelType w:val="hybridMultilevel"/>
    <w:tmpl w:val="C87A7E1A"/>
    <w:lvl w:ilvl="0" w:tplc="DA720A56">
      <w:start w:val="1"/>
      <w:numFmt w:val="decimal"/>
      <w:lvlText w:val="1.%1."/>
      <w:lvlJc w:val="left"/>
      <w:pPr>
        <w:ind w:left="21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3" w:hanging="360"/>
      </w:pPr>
    </w:lvl>
    <w:lvl w:ilvl="2" w:tplc="0419001B" w:tentative="1">
      <w:start w:val="1"/>
      <w:numFmt w:val="lowerRoman"/>
      <w:lvlText w:val="%3."/>
      <w:lvlJc w:val="right"/>
      <w:pPr>
        <w:ind w:left="3573" w:hanging="180"/>
      </w:pPr>
    </w:lvl>
    <w:lvl w:ilvl="3" w:tplc="0419000F" w:tentative="1">
      <w:start w:val="1"/>
      <w:numFmt w:val="decimal"/>
      <w:lvlText w:val="%4."/>
      <w:lvlJc w:val="left"/>
      <w:pPr>
        <w:ind w:left="4293" w:hanging="360"/>
      </w:pPr>
    </w:lvl>
    <w:lvl w:ilvl="4" w:tplc="04190019" w:tentative="1">
      <w:start w:val="1"/>
      <w:numFmt w:val="lowerLetter"/>
      <w:lvlText w:val="%5."/>
      <w:lvlJc w:val="left"/>
      <w:pPr>
        <w:ind w:left="5013" w:hanging="360"/>
      </w:pPr>
    </w:lvl>
    <w:lvl w:ilvl="5" w:tplc="0419001B" w:tentative="1">
      <w:start w:val="1"/>
      <w:numFmt w:val="lowerRoman"/>
      <w:lvlText w:val="%6."/>
      <w:lvlJc w:val="right"/>
      <w:pPr>
        <w:ind w:left="5733" w:hanging="180"/>
      </w:pPr>
    </w:lvl>
    <w:lvl w:ilvl="6" w:tplc="0419000F" w:tentative="1">
      <w:start w:val="1"/>
      <w:numFmt w:val="decimal"/>
      <w:lvlText w:val="%7."/>
      <w:lvlJc w:val="left"/>
      <w:pPr>
        <w:ind w:left="6453" w:hanging="360"/>
      </w:pPr>
    </w:lvl>
    <w:lvl w:ilvl="7" w:tplc="04190019" w:tentative="1">
      <w:start w:val="1"/>
      <w:numFmt w:val="lowerLetter"/>
      <w:lvlText w:val="%8."/>
      <w:lvlJc w:val="left"/>
      <w:pPr>
        <w:ind w:left="7173" w:hanging="360"/>
      </w:pPr>
    </w:lvl>
    <w:lvl w:ilvl="8" w:tplc="0419001B" w:tentative="1">
      <w:start w:val="1"/>
      <w:numFmt w:val="lowerRoman"/>
      <w:lvlText w:val="%9."/>
      <w:lvlJc w:val="right"/>
      <w:pPr>
        <w:ind w:left="7893" w:hanging="180"/>
      </w:pPr>
    </w:lvl>
  </w:abstractNum>
  <w:abstractNum w:abstractNumId="38">
    <w:nsid w:val="68F54C02"/>
    <w:multiLevelType w:val="hybridMultilevel"/>
    <w:tmpl w:val="165C2BC8"/>
    <w:lvl w:ilvl="0" w:tplc="45A2D9A4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3" w:hanging="360"/>
      </w:pPr>
    </w:lvl>
    <w:lvl w:ilvl="2" w:tplc="0419001B" w:tentative="1">
      <w:start w:val="1"/>
      <w:numFmt w:val="lowerRoman"/>
      <w:lvlText w:val="%3."/>
      <w:lvlJc w:val="right"/>
      <w:pPr>
        <w:ind w:left="2163" w:hanging="180"/>
      </w:pPr>
    </w:lvl>
    <w:lvl w:ilvl="3" w:tplc="0419000F" w:tentative="1">
      <w:start w:val="1"/>
      <w:numFmt w:val="decimal"/>
      <w:lvlText w:val="%4."/>
      <w:lvlJc w:val="left"/>
      <w:pPr>
        <w:ind w:left="2883" w:hanging="360"/>
      </w:pPr>
    </w:lvl>
    <w:lvl w:ilvl="4" w:tplc="04190019" w:tentative="1">
      <w:start w:val="1"/>
      <w:numFmt w:val="lowerLetter"/>
      <w:lvlText w:val="%5."/>
      <w:lvlJc w:val="left"/>
      <w:pPr>
        <w:ind w:left="3603" w:hanging="360"/>
      </w:pPr>
    </w:lvl>
    <w:lvl w:ilvl="5" w:tplc="0419001B" w:tentative="1">
      <w:start w:val="1"/>
      <w:numFmt w:val="lowerRoman"/>
      <w:lvlText w:val="%6."/>
      <w:lvlJc w:val="right"/>
      <w:pPr>
        <w:ind w:left="4323" w:hanging="180"/>
      </w:pPr>
    </w:lvl>
    <w:lvl w:ilvl="6" w:tplc="0419000F" w:tentative="1">
      <w:start w:val="1"/>
      <w:numFmt w:val="decimal"/>
      <w:lvlText w:val="%7."/>
      <w:lvlJc w:val="left"/>
      <w:pPr>
        <w:ind w:left="5043" w:hanging="360"/>
      </w:pPr>
    </w:lvl>
    <w:lvl w:ilvl="7" w:tplc="04190019" w:tentative="1">
      <w:start w:val="1"/>
      <w:numFmt w:val="lowerLetter"/>
      <w:lvlText w:val="%8."/>
      <w:lvlJc w:val="left"/>
      <w:pPr>
        <w:ind w:left="5763" w:hanging="360"/>
      </w:pPr>
    </w:lvl>
    <w:lvl w:ilvl="8" w:tplc="041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39">
    <w:nsid w:val="69BA54AD"/>
    <w:multiLevelType w:val="hybridMultilevel"/>
    <w:tmpl w:val="A348A02C"/>
    <w:lvl w:ilvl="0" w:tplc="ED5C6678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CD74EC3"/>
    <w:multiLevelType w:val="hybridMultilevel"/>
    <w:tmpl w:val="CAB04916"/>
    <w:lvl w:ilvl="0" w:tplc="A420D84E">
      <w:start w:val="1"/>
      <w:numFmt w:val="bullet"/>
      <w:lvlText w:val="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1">
    <w:nsid w:val="6DB86E43"/>
    <w:multiLevelType w:val="hybridMultilevel"/>
    <w:tmpl w:val="8B22FE24"/>
    <w:lvl w:ilvl="0" w:tplc="530410AC">
      <w:start w:val="17"/>
      <w:numFmt w:val="decimal"/>
      <w:lvlText w:val="1.%1.5"/>
      <w:lvlJc w:val="left"/>
      <w:pPr>
        <w:ind w:left="22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0251D61"/>
    <w:multiLevelType w:val="hybridMultilevel"/>
    <w:tmpl w:val="B09AB9DE"/>
    <w:lvl w:ilvl="0" w:tplc="BCAA7FDE">
      <w:start w:val="1"/>
      <w:numFmt w:val="bullet"/>
      <w:suff w:val="space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3">
    <w:nsid w:val="7560378E"/>
    <w:multiLevelType w:val="hybridMultilevel"/>
    <w:tmpl w:val="767E5D86"/>
    <w:lvl w:ilvl="0" w:tplc="DA720A56">
      <w:start w:val="1"/>
      <w:numFmt w:val="decimal"/>
      <w:lvlText w:val="1.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4">
    <w:nsid w:val="758D670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>
    <w:nsid w:val="7744463F"/>
    <w:multiLevelType w:val="hybridMultilevel"/>
    <w:tmpl w:val="19761254"/>
    <w:lvl w:ilvl="0" w:tplc="3A3EE7A2">
      <w:start w:val="1"/>
      <w:numFmt w:val="decimal"/>
      <w:lvlText w:val="2.3.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988257E"/>
    <w:multiLevelType w:val="hybridMultilevel"/>
    <w:tmpl w:val="74F68F54"/>
    <w:lvl w:ilvl="0" w:tplc="F03273A2">
      <w:start w:val="18"/>
      <w:numFmt w:val="decimal"/>
      <w:lvlText w:val="1.%1.5"/>
      <w:lvlJc w:val="left"/>
      <w:pPr>
        <w:ind w:left="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47">
    <w:nsid w:val="79F04C17"/>
    <w:multiLevelType w:val="multilevel"/>
    <w:tmpl w:val="AF5E53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5"/>
  </w:num>
  <w:num w:numId="2">
    <w:abstractNumId w:val="10"/>
  </w:num>
  <w:num w:numId="3">
    <w:abstractNumId w:val="22"/>
  </w:num>
  <w:num w:numId="4">
    <w:abstractNumId w:val="30"/>
  </w:num>
  <w:num w:numId="5">
    <w:abstractNumId w:val="0"/>
  </w:num>
  <w:num w:numId="6">
    <w:abstractNumId w:val="38"/>
  </w:num>
  <w:num w:numId="7">
    <w:abstractNumId w:val="25"/>
  </w:num>
  <w:num w:numId="8">
    <w:abstractNumId w:val="28"/>
  </w:num>
  <w:num w:numId="9">
    <w:abstractNumId w:val="7"/>
  </w:num>
  <w:num w:numId="10">
    <w:abstractNumId w:val="9"/>
  </w:num>
  <w:num w:numId="11">
    <w:abstractNumId w:val="18"/>
  </w:num>
  <w:num w:numId="12">
    <w:abstractNumId w:val="11"/>
  </w:num>
  <w:num w:numId="13">
    <w:abstractNumId w:val="16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</w:num>
  <w:num w:numId="16">
    <w:abstractNumId w:val="4"/>
  </w:num>
  <w:num w:numId="17">
    <w:abstractNumId w:val="8"/>
  </w:num>
  <w:num w:numId="18">
    <w:abstractNumId w:val="42"/>
  </w:num>
  <w:num w:numId="19">
    <w:abstractNumId w:val="34"/>
  </w:num>
  <w:num w:numId="20">
    <w:abstractNumId w:val="32"/>
  </w:num>
  <w:num w:numId="21">
    <w:abstractNumId w:val="45"/>
  </w:num>
  <w:num w:numId="22">
    <w:abstractNumId w:val="24"/>
  </w:num>
  <w:num w:numId="23">
    <w:abstractNumId w:val="15"/>
  </w:num>
  <w:num w:numId="24">
    <w:abstractNumId w:val="23"/>
  </w:num>
  <w:num w:numId="25">
    <w:abstractNumId w:val="47"/>
  </w:num>
  <w:num w:numId="26">
    <w:abstractNumId w:val="12"/>
  </w:num>
  <w:num w:numId="27">
    <w:abstractNumId w:val="29"/>
  </w:num>
  <w:num w:numId="28">
    <w:abstractNumId w:val="5"/>
  </w:num>
  <w:num w:numId="29">
    <w:abstractNumId w:val="14"/>
  </w:num>
  <w:num w:numId="30">
    <w:abstractNumId w:val="44"/>
  </w:num>
  <w:num w:numId="31">
    <w:abstractNumId w:val="40"/>
  </w:num>
  <w:num w:numId="32">
    <w:abstractNumId w:val="43"/>
  </w:num>
  <w:num w:numId="33">
    <w:abstractNumId w:val="13"/>
  </w:num>
  <w:num w:numId="34">
    <w:abstractNumId w:val="20"/>
  </w:num>
  <w:num w:numId="35">
    <w:abstractNumId w:val="26"/>
  </w:num>
  <w:num w:numId="36">
    <w:abstractNumId w:val="2"/>
  </w:num>
  <w:num w:numId="37">
    <w:abstractNumId w:val="39"/>
  </w:num>
  <w:num w:numId="38">
    <w:abstractNumId w:val="3"/>
  </w:num>
  <w:num w:numId="39">
    <w:abstractNumId w:val="41"/>
  </w:num>
  <w:num w:numId="40">
    <w:abstractNumId w:val="1"/>
  </w:num>
  <w:num w:numId="41">
    <w:abstractNumId w:val="17"/>
  </w:num>
  <w:num w:numId="42">
    <w:abstractNumId w:val="33"/>
  </w:num>
  <w:num w:numId="43">
    <w:abstractNumId w:val="36"/>
  </w:num>
  <w:num w:numId="44">
    <w:abstractNumId w:val="37"/>
  </w:num>
  <w:num w:numId="45">
    <w:abstractNumId w:val="27"/>
  </w:num>
  <w:num w:numId="46">
    <w:abstractNumId w:val="19"/>
  </w:num>
  <w:num w:numId="47">
    <w:abstractNumId w:val="46"/>
  </w:num>
  <w:num w:numId="4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3F2"/>
    <w:rsid w:val="00002D92"/>
    <w:rsid w:val="00011310"/>
    <w:rsid w:val="000121FD"/>
    <w:rsid w:val="000204FC"/>
    <w:rsid w:val="00021C14"/>
    <w:rsid w:val="00023F2A"/>
    <w:rsid w:val="00031CEC"/>
    <w:rsid w:val="00033423"/>
    <w:rsid w:val="000354C4"/>
    <w:rsid w:val="000358CB"/>
    <w:rsid w:val="00035BE6"/>
    <w:rsid w:val="0005133D"/>
    <w:rsid w:val="0005722B"/>
    <w:rsid w:val="00061925"/>
    <w:rsid w:val="00063A93"/>
    <w:rsid w:val="00064EDB"/>
    <w:rsid w:val="000673E3"/>
    <w:rsid w:val="000721FA"/>
    <w:rsid w:val="0007441F"/>
    <w:rsid w:val="000929AC"/>
    <w:rsid w:val="0009462D"/>
    <w:rsid w:val="000975B7"/>
    <w:rsid w:val="000A1EA8"/>
    <w:rsid w:val="000B373B"/>
    <w:rsid w:val="000C0527"/>
    <w:rsid w:val="000F0592"/>
    <w:rsid w:val="000F1527"/>
    <w:rsid w:val="000F70A2"/>
    <w:rsid w:val="001037D4"/>
    <w:rsid w:val="0010382A"/>
    <w:rsid w:val="00103D87"/>
    <w:rsid w:val="001044A3"/>
    <w:rsid w:val="00105E44"/>
    <w:rsid w:val="001063D9"/>
    <w:rsid w:val="001118FF"/>
    <w:rsid w:val="0011466E"/>
    <w:rsid w:val="00122F98"/>
    <w:rsid w:val="00123004"/>
    <w:rsid w:val="00123F1E"/>
    <w:rsid w:val="00132ADC"/>
    <w:rsid w:val="00142675"/>
    <w:rsid w:val="00145B38"/>
    <w:rsid w:val="0015235B"/>
    <w:rsid w:val="001656C0"/>
    <w:rsid w:val="00165FE6"/>
    <w:rsid w:val="0017081C"/>
    <w:rsid w:val="00181CDA"/>
    <w:rsid w:val="001A5E90"/>
    <w:rsid w:val="001B599A"/>
    <w:rsid w:val="001C1BDA"/>
    <w:rsid w:val="001C5966"/>
    <w:rsid w:val="001D2A3D"/>
    <w:rsid w:val="001D2EDA"/>
    <w:rsid w:val="001E6BAD"/>
    <w:rsid w:val="001F1E80"/>
    <w:rsid w:val="001F2140"/>
    <w:rsid w:val="001F7F86"/>
    <w:rsid w:val="00207718"/>
    <w:rsid w:val="00222E5B"/>
    <w:rsid w:val="00226327"/>
    <w:rsid w:val="002352F3"/>
    <w:rsid w:val="00240814"/>
    <w:rsid w:val="00240BE4"/>
    <w:rsid w:val="00242B1C"/>
    <w:rsid w:val="00244E4A"/>
    <w:rsid w:val="00247E32"/>
    <w:rsid w:val="0025719B"/>
    <w:rsid w:val="00257855"/>
    <w:rsid w:val="0026094E"/>
    <w:rsid w:val="00261D64"/>
    <w:rsid w:val="0027548E"/>
    <w:rsid w:val="00277A71"/>
    <w:rsid w:val="00280106"/>
    <w:rsid w:val="002950E3"/>
    <w:rsid w:val="002A05E2"/>
    <w:rsid w:val="002A0BE7"/>
    <w:rsid w:val="002A10FC"/>
    <w:rsid w:val="002B68A5"/>
    <w:rsid w:val="002C104C"/>
    <w:rsid w:val="002C7B64"/>
    <w:rsid w:val="002D1E00"/>
    <w:rsid w:val="002D483F"/>
    <w:rsid w:val="002D6655"/>
    <w:rsid w:val="002D6C76"/>
    <w:rsid w:val="002F2E6F"/>
    <w:rsid w:val="002F65B7"/>
    <w:rsid w:val="00320E5D"/>
    <w:rsid w:val="00335451"/>
    <w:rsid w:val="0034114C"/>
    <w:rsid w:val="00347C53"/>
    <w:rsid w:val="00356076"/>
    <w:rsid w:val="00377060"/>
    <w:rsid w:val="00382B09"/>
    <w:rsid w:val="003852A5"/>
    <w:rsid w:val="00390236"/>
    <w:rsid w:val="0039542C"/>
    <w:rsid w:val="003B6A08"/>
    <w:rsid w:val="003C2408"/>
    <w:rsid w:val="003C785D"/>
    <w:rsid w:val="003D1270"/>
    <w:rsid w:val="003D472F"/>
    <w:rsid w:val="003E15BF"/>
    <w:rsid w:val="003F00F1"/>
    <w:rsid w:val="003F1DB8"/>
    <w:rsid w:val="003F28E1"/>
    <w:rsid w:val="003F41F9"/>
    <w:rsid w:val="00404DD9"/>
    <w:rsid w:val="004055CA"/>
    <w:rsid w:val="00405A2D"/>
    <w:rsid w:val="0040628E"/>
    <w:rsid w:val="004134C8"/>
    <w:rsid w:val="00417012"/>
    <w:rsid w:val="0042095D"/>
    <w:rsid w:val="0042135F"/>
    <w:rsid w:val="0043421F"/>
    <w:rsid w:val="004356A8"/>
    <w:rsid w:val="00437288"/>
    <w:rsid w:val="00440D0A"/>
    <w:rsid w:val="004464BF"/>
    <w:rsid w:val="00447973"/>
    <w:rsid w:val="00450B09"/>
    <w:rsid w:val="004518D3"/>
    <w:rsid w:val="00452EF0"/>
    <w:rsid w:val="0045410C"/>
    <w:rsid w:val="00460979"/>
    <w:rsid w:val="00467F78"/>
    <w:rsid w:val="00476A0B"/>
    <w:rsid w:val="00477B7B"/>
    <w:rsid w:val="00485ABF"/>
    <w:rsid w:val="00492F2A"/>
    <w:rsid w:val="004960F0"/>
    <w:rsid w:val="004A05C1"/>
    <w:rsid w:val="004A7A04"/>
    <w:rsid w:val="004D6DA6"/>
    <w:rsid w:val="004D7038"/>
    <w:rsid w:val="004D71BD"/>
    <w:rsid w:val="004D7F5B"/>
    <w:rsid w:val="004E1FDC"/>
    <w:rsid w:val="004F166A"/>
    <w:rsid w:val="004F58B5"/>
    <w:rsid w:val="005018DB"/>
    <w:rsid w:val="00502268"/>
    <w:rsid w:val="0050777C"/>
    <w:rsid w:val="0051176E"/>
    <w:rsid w:val="005157BF"/>
    <w:rsid w:val="005201DC"/>
    <w:rsid w:val="005269D3"/>
    <w:rsid w:val="0053447A"/>
    <w:rsid w:val="00544A03"/>
    <w:rsid w:val="00545C8A"/>
    <w:rsid w:val="00547216"/>
    <w:rsid w:val="0055329D"/>
    <w:rsid w:val="00556CF9"/>
    <w:rsid w:val="00557993"/>
    <w:rsid w:val="00557CDA"/>
    <w:rsid w:val="00563A8B"/>
    <w:rsid w:val="005804A9"/>
    <w:rsid w:val="00583EAB"/>
    <w:rsid w:val="005A38FD"/>
    <w:rsid w:val="005A6142"/>
    <w:rsid w:val="005A6C6B"/>
    <w:rsid w:val="005B1B00"/>
    <w:rsid w:val="005B2295"/>
    <w:rsid w:val="005B2BDF"/>
    <w:rsid w:val="005C72A6"/>
    <w:rsid w:val="005D19A8"/>
    <w:rsid w:val="005D3F00"/>
    <w:rsid w:val="005D4888"/>
    <w:rsid w:val="005E27DD"/>
    <w:rsid w:val="005E476C"/>
    <w:rsid w:val="005E4BFF"/>
    <w:rsid w:val="005E5E84"/>
    <w:rsid w:val="005F165D"/>
    <w:rsid w:val="005F31EF"/>
    <w:rsid w:val="005F4AF2"/>
    <w:rsid w:val="005F7A6B"/>
    <w:rsid w:val="00600D11"/>
    <w:rsid w:val="006028A7"/>
    <w:rsid w:val="00605886"/>
    <w:rsid w:val="00620B9F"/>
    <w:rsid w:val="00634F48"/>
    <w:rsid w:val="00636BC0"/>
    <w:rsid w:val="00643300"/>
    <w:rsid w:val="006442BC"/>
    <w:rsid w:val="006556C8"/>
    <w:rsid w:val="00662E51"/>
    <w:rsid w:val="00664CDF"/>
    <w:rsid w:val="00665B34"/>
    <w:rsid w:val="0066711B"/>
    <w:rsid w:val="0068127B"/>
    <w:rsid w:val="0068255C"/>
    <w:rsid w:val="006826A0"/>
    <w:rsid w:val="006856A6"/>
    <w:rsid w:val="006907BF"/>
    <w:rsid w:val="00694670"/>
    <w:rsid w:val="006A374E"/>
    <w:rsid w:val="006A5A63"/>
    <w:rsid w:val="006C43BA"/>
    <w:rsid w:val="006C73DE"/>
    <w:rsid w:val="006D11D8"/>
    <w:rsid w:val="006E6317"/>
    <w:rsid w:val="006E7DAF"/>
    <w:rsid w:val="006F026F"/>
    <w:rsid w:val="006F70AF"/>
    <w:rsid w:val="0070322E"/>
    <w:rsid w:val="007158EA"/>
    <w:rsid w:val="00716596"/>
    <w:rsid w:val="00716AC5"/>
    <w:rsid w:val="0072215D"/>
    <w:rsid w:val="007309A4"/>
    <w:rsid w:val="0073625D"/>
    <w:rsid w:val="00740196"/>
    <w:rsid w:val="00742B02"/>
    <w:rsid w:val="00742C32"/>
    <w:rsid w:val="00755EEF"/>
    <w:rsid w:val="007613D7"/>
    <w:rsid w:val="00763C83"/>
    <w:rsid w:val="0076638D"/>
    <w:rsid w:val="00770D36"/>
    <w:rsid w:val="007716B7"/>
    <w:rsid w:val="00780ADF"/>
    <w:rsid w:val="007847DC"/>
    <w:rsid w:val="00790182"/>
    <w:rsid w:val="00791921"/>
    <w:rsid w:val="00792A2D"/>
    <w:rsid w:val="00797AB0"/>
    <w:rsid w:val="007A09F3"/>
    <w:rsid w:val="007A5FD2"/>
    <w:rsid w:val="007B56D4"/>
    <w:rsid w:val="007B6C37"/>
    <w:rsid w:val="007C0C8B"/>
    <w:rsid w:val="007D7F7B"/>
    <w:rsid w:val="007E07AA"/>
    <w:rsid w:val="007F2169"/>
    <w:rsid w:val="007F255F"/>
    <w:rsid w:val="007F3A39"/>
    <w:rsid w:val="007F73EA"/>
    <w:rsid w:val="007F7712"/>
    <w:rsid w:val="00810A7F"/>
    <w:rsid w:val="008139DF"/>
    <w:rsid w:val="00813E2A"/>
    <w:rsid w:val="00815DE2"/>
    <w:rsid w:val="0082384E"/>
    <w:rsid w:val="0082781D"/>
    <w:rsid w:val="0083135F"/>
    <w:rsid w:val="00837782"/>
    <w:rsid w:val="008524FC"/>
    <w:rsid w:val="00854659"/>
    <w:rsid w:val="00855CCE"/>
    <w:rsid w:val="00881A1E"/>
    <w:rsid w:val="00884135"/>
    <w:rsid w:val="00892F06"/>
    <w:rsid w:val="0089562F"/>
    <w:rsid w:val="008A5B62"/>
    <w:rsid w:val="008B3714"/>
    <w:rsid w:val="008B7C6A"/>
    <w:rsid w:val="008C0935"/>
    <w:rsid w:val="008C4E8F"/>
    <w:rsid w:val="008C53F2"/>
    <w:rsid w:val="008D2F22"/>
    <w:rsid w:val="008D3093"/>
    <w:rsid w:val="008D3D30"/>
    <w:rsid w:val="008D5039"/>
    <w:rsid w:val="008F3121"/>
    <w:rsid w:val="008F34B6"/>
    <w:rsid w:val="009207E6"/>
    <w:rsid w:val="009208C2"/>
    <w:rsid w:val="00923393"/>
    <w:rsid w:val="00924824"/>
    <w:rsid w:val="00963D5D"/>
    <w:rsid w:val="009728A6"/>
    <w:rsid w:val="00974D97"/>
    <w:rsid w:val="00975D53"/>
    <w:rsid w:val="00984A4C"/>
    <w:rsid w:val="00986C63"/>
    <w:rsid w:val="009900CE"/>
    <w:rsid w:val="009915D9"/>
    <w:rsid w:val="0099523C"/>
    <w:rsid w:val="009A0FBD"/>
    <w:rsid w:val="009A2143"/>
    <w:rsid w:val="009A535C"/>
    <w:rsid w:val="009B24EE"/>
    <w:rsid w:val="009C240F"/>
    <w:rsid w:val="009C2719"/>
    <w:rsid w:val="009C280A"/>
    <w:rsid w:val="009D61DF"/>
    <w:rsid w:val="009D64CD"/>
    <w:rsid w:val="009E1172"/>
    <w:rsid w:val="009E5AC4"/>
    <w:rsid w:val="009F0E0D"/>
    <w:rsid w:val="00A0109D"/>
    <w:rsid w:val="00A035D0"/>
    <w:rsid w:val="00A03BFC"/>
    <w:rsid w:val="00A04083"/>
    <w:rsid w:val="00A07323"/>
    <w:rsid w:val="00A23D14"/>
    <w:rsid w:val="00A34224"/>
    <w:rsid w:val="00A349D6"/>
    <w:rsid w:val="00A3677E"/>
    <w:rsid w:val="00A37B89"/>
    <w:rsid w:val="00A41982"/>
    <w:rsid w:val="00A516A1"/>
    <w:rsid w:val="00A576DA"/>
    <w:rsid w:val="00A610FC"/>
    <w:rsid w:val="00A660BF"/>
    <w:rsid w:val="00A70544"/>
    <w:rsid w:val="00A7106A"/>
    <w:rsid w:val="00A73744"/>
    <w:rsid w:val="00A81525"/>
    <w:rsid w:val="00A9107F"/>
    <w:rsid w:val="00A91768"/>
    <w:rsid w:val="00A93E83"/>
    <w:rsid w:val="00AA246F"/>
    <w:rsid w:val="00AB1DD8"/>
    <w:rsid w:val="00AB1EFA"/>
    <w:rsid w:val="00AB34B9"/>
    <w:rsid w:val="00AB5A12"/>
    <w:rsid w:val="00AC3CF6"/>
    <w:rsid w:val="00AC4A7D"/>
    <w:rsid w:val="00AD3FD8"/>
    <w:rsid w:val="00AE5B93"/>
    <w:rsid w:val="00AE7A1A"/>
    <w:rsid w:val="00B032AB"/>
    <w:rsid w:val="00B116B8"/>
    <w:rsid w:val="00B21238"/>
    <w:rsid w:val="00B26B55"/>
    <w:rsid w:val="00B27201"/>
    <w:rsid w:val="00B274C0"/>
    <w:rsid w:val="00B31D8E"/>
    <w:rsid w:val="00B33EEF"/>
    <w:rsid w:val="00B41D0F"/>
    <w:rsid w:val="00B41E17"/>
    <w:rsid w:val="00B43B42"/>
    <w:rsid w:val="00B54113"/>
    <w:rsid w:val="00B62E14"/>
    <w:rsid w:val="00B64A6A"/>
    <w:rsid w:val="00B73C34"/>
    <w:rsid w:val="00B8100A"/>
    <w:rsid w:val="00B8654D"/>
    <w:rsid w:val="00BA162C"/>
    <w:rsid w:val="00BA1B5A"/>
    <w:rsid w:val="00BB1FDD"/>
    <w:rsid w:val="00BB36DB"/>
    <w:rsid w:val="00BB4EB0"/>
    <w:rsid w:val="00BB7289"/>
    <w:rsid w:val="00BC63D0"/>
    <w:rsid w:val="00BD2BCF"/>
    <w:rsid w:val="00BD7045"/>
    <w:rsid w:val="00BE04B2"/>
    <w:rsid w:val="00BE0BC9"/>
    <w:rsid w:val="00BE162D"/>
    <w:rsid w:val="00BE498C"/>
    <w:rsid w:val="00BF0DF9"/>
    <w:rsid w:val="00BF4B1B"/>
    <w:rsid w:val="00BF4E9F"/>
    <w:rsid w:val="00BF7D95"/>
    <w:rsid w:val="00C0370A"/>
    <w:rsid w:val="00C15122"/>
    <w:rsid w:val="00C22459"/>
    <w:rsid w:val="00C42BE6"/>
    <w:rsid w:val="00C50C1D"/>
    <w:rsid w:val="00C52573"/>
    <w:rsid w:val="00C53E72"/>
    <w:rsid w:val="00C672E9"/>
    <w:rsid w:val="00C72837"/>
    <w:rsid w:val="00C7638D"/>
    <w:rsid w:val="00C81008"/>
    <w:rsid w:val="00C810F0"/>
    <w:rsid w:val="00C917EC"/>
    <w:rsid w:val="00C9399D"/>
    <w:rsid w:val="00C96CA2"/>
    <w:rsid w:val="00CA519A"/>
    <w:rsid w:val="00CA5342"/>
    <w:rsid w:val="00CA793C"/>
    <w:rsid w:val="00CB674A"/>
    <w:rsid w:val="00CC068D"/>
    <w:rsid w:val="00CC06EC"/>
    <w:rsid w:val="00CC5FE1"/>
    <w:rsid w:val="00CC7745"/>
    <w:rsid w:val="00CD2957"/>
    <w:rsid w:val="00CF25D2"/>
    <w:rsid w:val="00CF41EF"/>
    <w:rsid w:val="00CF4A82"/>
    <w:rsid w:val="00CF58EF"/>
    <w:rsid w:val="00D0547E"/>
    <w:rsid w:val="00D1063C"/>
    <w:rsid w:val="00D16841"/>
    <w:rsid w:val="00D243B2"/>
    <w:rsid w:val="00D31303"/>
    <w:rsid w:val="00D40B9C"/>
    <w:rsid w:val="00D50FDD"/>
    <w:rsid w:val="00D62EFA"/>
    <w:rsid w:val="00D64AEB"/>
    <w:rsid w:val="00D65BA0"/>
    <w:rsid w:val="00D803A4"/>
    <w:rsid w:val="00D85F3E"/>
    <w:rsid w:val="00D910A9"/>
    <w:rsid w:val="00D963A8"/>
    <w:rsid w:val="00DA2DEA"/>
    <w:rsid w:val="00DA347D"/>
    <w:rsid w:val="00DA5181"/>
    <w:rsid w:val="00DB690E"/>
    <w:rsid w:val="00DB70B3"/>
    <w:rsid w:val="00DC0ADD"/>
    <w:rsid w:val="00DC104F"/>
    <w:rsid w:val="00DC1D00"/>
    <w:rsid w:val="00DC6EFF"/>
    <w:rsid w:val="00DD3DD3"/>
    <w:rsid w:val="00DD4A1C"/>
    <w:rsid w:val="00DD5067"/>
    <w:rsid w:val="00DE6CB2"/>
    <w:rsid w:val="00DF5930"/>
    <w:rsid w:val="00DF734D"/>
    <w:rsid w:val="00E00FB0"/>
    <w:rsid w:val="00E106C7"/>
    <w:rsid w:val="00E12E42"/>
    <w:rsid w:val="00E15425"/>
    <w:rsid w:val="00E23491"/>
    <w:rsid w:val="00E25380"/>
    <w:rsid w:val="00E26E53"/>
    <w:rsid w:val="00E31F02"/>
    <w:rsid w:val="00E4160D"/>
    <w:rsid w:val="00E4517E"/>
    <w:rsid w:val="00E500E0"/>
    <w:rsid w:val="00E61B11"/>
    <w:rsid w:val="00E61DC5"/>
    <w:rsid w:val="00E63BCC"/>
    <w:rsid w:val="00E729BF"/>
    <w:rsid w:val="00E7379D"/>
    <w:rsid w:val="00E73AAB"/>
    <w:rsid w:val="00E745BA"/>
    <w:rsid w:val="00E754AF"/>
    <w:rsid w:val="00E7612F"/>
    <w:rsid w:val="00E82438"/>
    <w:rsid w:val="00E82EBD"/>
    <w:rsid w:val="00E9059B"/>
    <w:rsid w:val="00E91AEA"/>
    <w:rsid w:val="00E97138"/>
    <w:rsid w:val="00EA1410"/>
    <w:rsid w:val="00EA2074"/>
    <w:rsid w:val="00EB5B3D"/>
    <w:rsid w:val="00EB5B8D"/>
    <w:rsid w:val="00EB74DE"/>
    <w:rsid w:val="00EC27E6"/>
    <w:rsid w:val="00ED2265"/>
    <w:rsid w:val="00EE6394"/>
    <w:rsid w:val="00EF15BA"/>
    <w:rsid w:val="00EF7458"/>
    <w:rsid w:val="00F04216"/>
    <w:rsid w:val="00F043AC"/>
    <w:rsid w:val="00F05BB5"/>
    <w:rsid w:val="00F13B83"/>
    <w:rsid w:val="00F167E1"/>
    <w:rsid w:val="00F17186"/>
    <w:rsid w:val="00F172BA"/>
    <w:rsid w:val="00F242F9"/>
    <w:rsid w:val="00F30091"/>
    <w:rsid w:val="00F4168C"/>
    <w:rsid w:val="00F479DF"/>
    <w:rsid w:val="00F50B72"/>
    <w:rsid w:val="00F84338"/>
    <w:rsid w:val="00F90DE0"/>
    <w:rsid w:val="00F96815"/>
    <w:rsid w:val="00FA3869"/>
    <w:rsid w:val="00FB0514"/>
    <w:rsid w:val="00FB3545"/>
    <w:rsid w:val="00FC480B"/>
    <w:rsid w:val="00FC4940"/>
    <w:rsid w:val="00FC63C7"/>
    <w:rsid w:val="00FE0054"/>
    <w:rsid w:val="00FE2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48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9915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76638D"/>
    <w:pPr>
      <w:keepNext/>
      <w:keepLines/>
      <w:spacing w:before="200" w:after="0" w:line="240" w:lineRule="auto"/>
      <w:outlineLvl w:val="1"/>
    </w:pPr>
    <w:rPr>
      <w:rFonts w:ascii="Cambria" w:eastAsia="SimSun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53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C53F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CA519A"/>
    <w:rPr>
      <w:color w:val="0000FF"/>
      <w:u w:val="single"/>
    </w:rPr>
  </w:style>
  <w:style w:type="paragraph" w:customStyle="1" w:styleId="Default">
    <w:name w:val="Default"/>
    <w:rsid w:val="00CA519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ody Text Indent"/>
    <w:basedOn w:val="a"/>
    <w:link w:val="a5"/>
    <w:rsid w:val="00CA519A"/>
    <w:pPr>
      <w:spacing w:before="60" w:after="0" w:line="240" w:lineRule="auto"/>
      <w:ind w:firstLine="851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CA519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6">
    <w:name w:val="Font Style16"/>
    <w:uiPriority w:val="99"/>
    <w:rsid w:val="00AC4A7D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AC4A7D"/>
    <w:pPr>
      <w:widowControl w:val="0"/>
      <w:autoSpaceDE w:val="0"/>
      <w:autoSpaceDN w:val="0"/>
      <w:adjustRightInd w:val="0"/>
      <w:spacing w:after="0" w:line="322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ody Text"/>
    <w:basedOn w:val="a"/>
    <w:link w:val="a7"/>
    <w:unhideWhenUsed/>
    <w:rsid w:val="000F1527"/>
    <w:pPr>
      <w:spacing w:after="120"/>
    </w:pPr>
  </w:style>
  <w:style w:type="character" w:customStyle="1" w:styleId="a7">
    <w:name w:val="Основной текст Знак"/>
    <w:basedOn w:val="a0"/>
    <w:link w:val="a6"/>
    <w:rsid w:val="000F1527"/>
    <w:rPr>
      <w:rFonts w:ascii="Calibri" w:eastAsia="Calibri" w:hAnsi="Calibri" w:cs="Times New Roman"/>
    </w:rPr>
  </w:style>
  <w:style w:type="table" w:styleId="a8">
    <w:name w:val="Table Grid"/>
    <w:basedOn w:val="a1"/>
    <w:rsid w:val="002F65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aliases w:val="AC List 01,List Paragraph (numbered (a)),NUMBERED PARAGRAPH,List Paragraph 1,List_Paragraph,Multilevel para_II,Akapit z listą BS,IBL List Paragraph,List Paragraph nowy,Numbered List Paragraph,Bullet1,Numbered list,Heading1,H1-1"/>
    <w:basedOn w:val="a"/>
    <w:link w:val="aa"/>
    <w:uiPriority w:val="34"/>
    <w:qFormat/>
    <w:rsid w:val="00FA3869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b">
    <w:name w:val="header"/>
    <w:basedOn w:val="a"/>
    <w:link w:val="ac"/>
    <w:rsid w:val="00974D9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rsid w:val="00974D9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8"/>
    <w:uiPriority w:val="59"/>
    <w:rsid w:val="00974D9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text">
    <w:name w:val="R_text Знак"/>
    <w:rsid w:val="00E729BF"/>
    <w:pPr>
      <w:spacing w:after="0" w:line="360" w:lineRule="auto"/>
      <w:ind w:firstLine="703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d">
    <w:name w:val="No Spacing"/>
    <w:uiPriority w:val="1"/>
    <w:qFormat/>
    <w:rsid w:val="00BB36D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80">
    <w:name w:val="Font Style80"/>
    <w:basedOn w:val="a0"/>
    <w:uiPriority w:val="99"/>
    <w:rsid w:val="00207718"/>
    <w:rPr>
      <w:rFonts w:ascii="Arial" w:hAnsi="Arial" w:cs="Arial"/>
      <w:b/>
      <w:bCs/>
      <w:sz w:val="32"/>
      <w:szCs w:val="32"/>
    </w:rPr>
  </w:style>
  <w:style w:type="paragraph" w:styleId="ae">
    <w:name w:val="List Bullet"/>
    <w:basedOn w:val="a"/>
    <w:autoRedefine/>
    <w:rsid w:val="00A37B89"/>
    <w:pPr>
      <w:widowControl w:val="0"/>
      <w:spacing w:after="6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Emphasis"/>
    <w:basedOn w:val="a0"/>
    <w:qFormat/>
    <w:rsid w:val="0045410C"/>
    <w:rPr>
      <w:i/>
      <w:iCs/>
    </w:rPr>
  </w:style>
  <w:style w:type="character" w:customStyle="1" w:styleId="20">
    <w:name w:val="Заголовок 2 Знак"/>
    <w:basedOn w:val="a0"/>
    <w:link w:val="2"/>
    <w:uiPriority w:val="99"/>
    <w:rsid w:val="0076638D"/>
    <w:rPr>
      <w:rFonts w:ascii="Cambria" w:eastAsia="SimSun" w:hAnsi="Cambria" w:cs="Cambria"/>
      <w:b/>
      <w:bCs/>
      <w:color w:val="4F81BD"/>
      <w:sz w:val="26"/>
      <w:szCs w:val="26"/>
    </w:rPr>
  </w:style>
  <w:style w:type="paragraph" w:customStyle="1" w:styleId="Style4">
    <w:name w:val="Style4"/>
    <w:basedOn w:val="a"/>
    <w:uiPriority w:val="99"/>
    <w:rsid w:val="00A03B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-normal">
    <w:name w:val="p-normal"/>
    <w:basedOn w:val="a"/>
    <w:rsid w:val="00DB69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-normal">
    <w:name w:val="h-normal"/>
    <w:basedOn w:val="a0"/>
    <w:rsid w:val="00DB690E"/>
  </w:style>
  <w:style w:type="character" w:customStyle="1" w:styleId="colorff00ff">
    <w:name w:val="color__ff00ff"/>
    <w:basedOn w:val="a0"/>
    <w:rsid w:val="00DB690E"/>
  </w:style>
  <w:style w:type="character" w:customStyle="1" w:styleId="fake-non-breaking-space">
    <w:name w:val="fake-non-breaking-space"/>
    <w:basedOn w:val="a0"/>
    <w:rsid w:val="00DB690E"/>
  </w:style>
  <w:style w:type="character" w:customStyle="1" w:styleId="color0000ff">
    <w:name w:val="color__0000ff"/>
    <w:basedOn w:val="a0"/>
    <w:rsid w:val="00DB690E"/>
  </w:style>
  <w:style w:type="paragraph" w:styleId="af0">
    <w:name w:val="Normal (Web)"/>
    <w:basedOn w:val="a"/>
    <w:uiPriority w:val="99"/>
    <w:unhideWhenUsed/>
    <w:rsid w:val="00F172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AE5B93"/>
    <w:rPr>
      <w:rFonts w:ascii="Times New Roman" w:hAnsi="Times New Roman"/>
      <w:b/>
      <w:sz w:val="14"/>
    </w:rPr>
  </w:style>
  <w:style w:type="character" w:customStyle="1" w:styleId="word-wrapper">
    <w:name w:val="word-wrapper"/>
    <w:basedOn w:val="a0"/>
    <w:rsid w:val="00DD5067"/>
  </w:style>
  <w:style w:type="paragraph" w:customStyle="1" w:styleId="TableParagraph">
    <w:name w:val="Table Paragraph"/>
    <w:basedOn w:val="a"/>
    <w:uiPriority w:val="99"/>
    <w:qFormat/>
    <w:rsid w:val="002A10FC"/>
    <w:pPr>
      <w:widowControl w:val="0"/>
      <w:autoSpaceDE w:val="0"/>
      <w:autoSpaceDN w:val="0"/>
      <w:spacing w:after="0" w:line="240" w:lineRule="auto"/>
    </w:pPr>
    <w:rPr>
      <w:rFonts w:ascii="Arial" w:hAnsi="Arial" w:cs="Arial"/>
    </w:rPr>
  </w:style>
  <w:style w:type="character" w:customStyle="1" w:styleId="FontStyle12">
    <w:name w:val="Font Style12"/>
    <w:uiPriority w:val="99"/>
    <w:rsid w:val="00023F2A"/>
    <w:rPr>
      <w:rFonts w:ascii="Times New Roman" w:hAnsi="Times New Roman"/>
      <w:sz w:val="26"/>
    </w:rPr>
  </w:style>
  <w:style w:type="character" w:customStyle="1" w:styleId="10">
    <w:name w:val="Заголовок 1 Знак"/>
    <w:basedOn w:val="a0"/>
    <w:link w:val="1"/>
    <w:rsid w:val="009915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a">
    <w:name w:val="Абзац списка Знак"/>
    <w:aliases w:val="AC List 01 Знак,List Paragraph (numbered (a)) Знак,NUMBERED PARAGRAPH Знак,List Paragraph 1 Знак,List_Paragraph Знак,Multilevel para_II Знак,Akapit z listą BS Знак,IBL List Paragraph Знак,List Paragraph nowy Знак,Bullet1 Знак,H1-1 Знак"/>
    <w:link w:val="a9"/>
    <w:uiPriority w:val="34"/>
    <w:qFormat/>
    <w:rsid w:val="00467F78"/>
  </w:style>
  <w:style w:type="paragraph" w:customStyle="1" w:styleId="Bullets">
    <w:name w:val="Bullets"/>
    <w:basedOn w:val="a"/>
    <w:rsid w:val="00467F78"/>
    <w:pPr>
      <w:widowControl w:val="0"/>
      <w:tabs>
        <w:tab w:val="left" w:pos="270"/>
      </w:tabs>
      <w:autoSpaceDE w:val="0"/>
      <w:autoSpaceDN w:val="0"/>
      <w:adjustRightInd w:val="0"/>
      <w:spacing w:after="180" w:line="280" w:lineRule="atLeast"/>
      <w:ind w:left="360"/>
      <w:textAlignment w:val="baseline"/>
    </w:pPr>
    <w:rPr>
      <w:rFonts w:ascii="Arial" w:eastAsia="Times New Roman" w:hAnsi="Arial"/>
      <w:color w:val="000000"/>
      <w:szCs w:val="20"/>
      <w:lang w:val="en-US" w:bidi="he-IL"/>
    </w:rPr>
  </w:style>
  <w:style w:type="paragraph" w:styleId="af1">
    <w:name w:val="footer"/>
    <w:basedOn w:val="a"/>
    <w:link w:val="af2"/>
    <w:uiPriority w:val="99"/>
    <w:unhideWhenUsed/>
    <w:rsid w:val="00EB5B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EB5B8D"/>
    <w:rPr>
      <w:rFonts w:ascii="Calibri" w:eastAsia="Calibri" w:hAnsi="Calibri" w:cs="Times New Roman"/>
    </w:rPr>
  </w:style>
  <w:style w:type="paragraph" w:styleId="af3">
    <w:name w:val="Balloon Text"/>
    <w:basedOn w:val="a"/>
    <w:link w:val="af4"/>
    <w:uiPriority w:val="99"/>
    <w:semiHidden/>
    <w:unhideWhenUsed/>
    <w:rsid w:val="00447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44797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48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9915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76638D"/>
    <w:pPr>
      <w:keepNext/>
      <w:keepLines/>
      <w:spacing w:before="200" w:after="0" w:line="240" w:lineRule="auto"/>
      <w:outlineLvl w:val="1"/>
    </w:pPr>
    <w:rPr>
      <w:rFonts w:ascii="Cambria" w:eastAsia="SimSun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53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C53F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CA519A"/>
    <w:rPr>
      <w:color w:val="0000FF"/>
      <w:u w:val="single"/>
    </w:rPr>
  </w:style>
  <w:style w:type="paragraph" w:customStyle="1" w:styleId="Default">
    <w:name w:val="Default"/>
    <w:rsid w:val="00CA519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ody Text Indent"/>
    <w:basedOn w:val="a"/>
    <w:link w:val="a5"/>
    <w:rsid w:val="00CA519A"/>
    <w:pPr>
      <w:spacing w:before="60" w:after="0" w:line="240" w:lineRule="auto"/>
      <w:ind w:firstLine="851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CA519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6">
    <w:name w:val="Font Style16"/>
    <w:uiPriority w:val="99"/>
    <w:rsid w:val="00AC4A7D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AC4A7D"/>
    <w:pPr>
      <w:widowControl w:val="0"/>
      <w:autoSpaceDE w:val="0"/>
      <w:autoSpaceDN w:val="0"/>
      <w:adjustRightInd w:val="0"/>
      <w:spacing w:after="0" w:line="322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ody Text"/>
    <w:basedOn w:val="a"/>
    <w:link w:val="a7"/>
    <w:unhideWhenUsed/>
    <w:rsid w:val="000F1527"/>
    <w:pPr>
      <w:spacing w:after="120"/>
    </w:pPr>
  </w:style>
  <w:style w:type="character" w:customStyle="1" w:styleId="a7">
    <w:name w:val="Основной текст Знак"/>
    <w:basedOn w:val="a0"/>
    <w:link w:val="a6"/>
    <w:rsid w:val="000F1527"/>
    <w:rPr>
      <w:rFonts w:ascii="Calibri" w:eastAsia="Calibri" w:hAnsi="Calibri" w:cs="Times New Roman"/>
    </w:rPr>
  </w:style>
  <w:style w:type="table" w:styleId="a8">
    <w:name w:val="Table Grid"/>
    <w:basedOn w:val="a1"/>
    <w:rsid w:val="002F65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aliases w:val="AC List 01,List Paragraph (numbered (a)),NUMBERED PARAGRAPH,List Paragraph 1,List_Paragraph,Multilevel para_II,Akapit z listą BS,IBL List Paragraph,List Paragraph nowy,Numbered List Paragraph,Bullet1,Numbered list,Heading1,H1-1"/>
    <w:basedOn w:val="a"/>
    <w:link w:val="aa"/>
    <w:uiPriority w:val="34"/>
    <w:qFormat/>
    <w:rsid w:val="00FA3869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b">
    <w:name w:val="header"/>
    <w:basedOn w:val="a"/>
    <w:link w:val="ac"/>
    <w:rsid w:val="00974D9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rsid w:val="00974D9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8"/>
    <w:uiPriority w:val="59"/>
    <w:rsid w:val="00974D9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text">
    <w:name w:val="R_text Знак"/>
    <w:rsid w:val="00E729BF"/>
    <w:pPr>
      <w:spacing w:after="0" w:line="360" w:lineRule="auto"/>
      <w:ind w:firstLine="703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d">
    <w:name w:val="No Spacing"/>
    <w:uiPriority w:val="1"/>
    <w:qFormat/>
    <w:rsid w:val="00BB36D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80">
    <w:name w:val="Font Style80"/>
    <w:basedOn w:val="a0"/>
    <w:uiPriority w:val="99"/>
    <w:rsid w:val="00207718"/>
    <w:rPr>
      <w:rFonts w:ascii="Arial" w:hAnsi="Arial" w:cs="Arial"/>
      <w:b/>
      <w:bCs/>
      <w:sz w:val="32"/>
      <w:szCs w:val="32"/>
    </w:rPr>
  </w:style>
  <w:style w:type="paragraph" w:styleId="ae">
    <w:name w:val="List Bullet"/>
    <w:basedOn w:val="a"/>
    <w:autoRedefine/>
    <w:rsid w:val="00A37B89"/>
    <w:pPr>
      <w:widowControl w:val="0"/>
      <w:spacing w:after="6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Emphasis"/>
    <w:basedOn w:val="a0"/>
    <w:qFormat/>
    <w:rsid w:val="0045410C"/>
    <w:rPr>
      <w:i/>
      <w:iCs/>
    </w:rPr>
  </w:style>
  <w:style w:type="character" w:customStyle="1" w:styleId="20">
    <w:name w:val="Заголовок 2 Знак"/>
    <w:basedOn w:val="a0"/>
    <w:link w:val="2"/>
    <w:uiPriority w:val="99"/>
    <w:rsid w:val="0076638D"/>
    <w:rPr>
      <w:rFonts w:ascii="Cambria" w:eastAsia="SimSun" w:hAnsi="Cambria" w:cs="Cambria"/>
      <w:b/>
      <w:bCs/>
      <w:color w:val="4F81BD"/>
      <w:sz w:val="26"/>
      <w:szCs w:val="26"/>
    </w:rPr>
  </w:style>
  <w:style w:type="paragraph" w:customStyle="1" w:styleId="Style4">
    <w:name w:val="Style4"/>
    <w:basedOn w:val="a"/>
    <w:uiPriority w:val="99"/>
    <w:rsid w:val="00A03B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-normal">
    <w:name w:val="p-normal"/>
    <w:basedOn w:val="a"/>
    <w:rsid w:val="00DB69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-normal">
    <w:name w:val="h-normal"/>
    <w:basedOn w:val="a0"/>
    <w:rsid w:val="00DB690E"/>
  </w:style>
  <w:style w:type="character" w:customStyle="1" w:styleId="colorff00ff">
    <w:name w:val="color__ff00ff"/>
    <w:basedOn w:val="a0"/>
    <w:rsid w:val="00DB690E"/>
  </w:style>
  <w:style w:type="character" w:customStyle="1" w:styleId="fake-non-breaking-space">
    <w:name w:val="fake-non-breaking-space"/>
    <w:basedOn w:val="a0"/>
    <w:rsid w:val="00DB690E"/>
  </w:style>
  <w:style w:type="character" w:customStyle="1" w:styleId="color0000ff">
    <w:name w:val="color__0000ff"/>
    <w:basedOn w:val="a0"/>
    <w:rsid w:val="00DB690E"/>
  </w:style>
  <w:style w:type="paragraph" w:styleId="af0">
    <w:name w:val="Normal (Web)"/>
    <w:basedOn w:val="a"/>
    <w:uiPriority w:val="99"/>
    <w:unhideWhenUsed/>
    <w:rsid w:val="00F172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AE5B93"/>
    <w:rPr>
      <w:rFonts w:ascii="Times New Roman" w:hAnsi="Times New Roman"/>
      <w:b/>
      <w:sz w:val="14"/>
    </w:rPr>
  </w:style>
  <w:style w:type="character" w:customStyle="1" w:styleId="word-wrapper">
    <w:name w:val="word-wrapper"/>
    <w:basedOn w:val="a0"/>
    <w:rsid w:val="00DD5067"/>
  </w:style>
  <w:style w:type="paragraph" w:customStyle="1" w:styleId="TableParagraph">
    <w:name w:val="Table Paragraph"/>
    <w:basedOn w:val="a"/>
    <w:uiPriority w:val="99"/>
    <w:qFormat/>
    <w:rsid w:val="002A10FC"/>
    <w:pPr>
      <w:widowControl w:val="0"/>
      <w:autoSpaceDE w:val="0"/>
      <w:autoSpaceDN w:val="0"/>
      <w:spacing w:after="0" w:line="240" w:lineRule="auto"/>
    </w:pPr>
    <w:rPr>
      <w:rFonts w:ascii="Arial" w:hAnsi="Arial" w:cs="Arial"/>
    </w:rPr>
  </w:style>
  <w:style w:type="character" w:customStyle="1" w:styleId="FontStyle12">
    <w:name w:val="Font Style12"/>
    <w:uiPriority w:val="99"/>
    <w:rsid w:val="00023F2A"/>
    <w:rPr>
      <w:rFonts w:ascii="Times New Roman" w:hAnsi="Times New Roman"/>
      <w:sz w:val="26"/>
    </w:rPr>
  </w:style>
  <w:style w:type="character" w:customStyle="1" w:styleId="10">
    <w:name w:val="Заголовок 1 Знак"/>
    <w:basedOn w:val="a0"/>
    <w:link w:val="1"/>
    <w:rsid w:val="009915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a">
    <w:name w:val="Абзац списка Знак"/>
    <w:aliases w:val="AC List 01 Знак,List Paragraph (numbered (a)) Знак,NUMBERED PARAGRAPH Знак,List Paragraph 1 Знак,List_Paragraph Знак,Multilevel para_II Знак,Akapit z listą BS Знак,IBL List Paragraph Знак,List Paragraph nowy Знак,Bullet1 Знак,H1-1 Знак"/>
    <w:link w:val="a9"/>
    <w:uiPriority w:val="34"/>
    <w:qFormat/>
    <w:rsid w:val="00467F78"/>
  </w:style>
  <w:style w:type="paragraph" w:customStyle="1" w:styleId="Bullets">
    <w:name w:val="Bullets"/>
    <w:basedOn w:val="a"/>
    <w:rsid w:val="00467F78"/>
    <w:pPr>
      <w:widowControl w:val="0"/>
      <w:tabs>
        <w:tab w:val="left" w:pos="270"/>
      </w:tabs>
      <w:autoSpaceDE w:val="0"/>
      <w:autoSpaceDN w:val="0"/>
      <w:adjustRightInd w:val="0"/>
      <w:spacing w:after="180" w:line="280" w:lineRule="atLeast"/>
      <w:ind w:left="360"/>
      <w:textAlignment w:val="baseline"/>
    </w:pPr>
    <w:rPr>
      <w:rFonts w:ascii="Arial" w:eastAsia="Times New Roman" w:hAnsi="Arial"/>
      <w:color w:val="000000"/>
      <w:szCs w:val="20"/>
      <w:lang w:val="en-US" w:bidi="he-IL"/>
    </w:rPr>
  </w:style>
  <w:style w:type="paragraph" w:styleId="af1">
    <w:name w:val="footer"/>
    <w:basedOn w:val="a"/>
    <w:link w:val="af2"/>
    <w:uiPriority w:val="99"/>
    <w:unhideWhenUsed/>
    <w:rsid w:val="00EB5B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EB5B8D"/>
    <w:rPr>
      <w:rFonts w:ascii="Calibri" w:eastAsia="Calibri" w:hAnsi="Calibri" w:cs="Times New Roman"/>
    </w:rPr>
  </w:style>
  <w:style w:type="paragraph" w:styleId="af3">
    <w:name w:val="Balloon Text"/>
    <w:basedOn w:val="a"/>
    <w:link w:val="af4"/>
    <w:uiPriority w:val="99"/>
    <w:semiHidden/>
    <w:unhideWhenUsed/>
    <w:rsid w:val="00447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44797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7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571249">
          <w:marLeft w:val="0"/>
          <w:marRight w:val="0"/>
          <w:marTop w:val="225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2027096337">
          <w:marLeft w:val="0"/>
          <w:marRight w:val="0"/>
          <w:marTop w:val="0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</w:divsChild>
    </w:div>
    <w:div w:id="17362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nova@borimed.co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518DFBCD3DC5532E616D1B5AA49B72AA76F77E0B9D5A1E3208E740F7DF83ECB6D26C0DCA389F3041511D0D91937p6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518DFBCD3DC5532E616D1B5AA49B72AA76F77E0B9D5A1E3208E740F7DF83ECB6D26C0DCA389F3041511D0D91937p6K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borimed@borimed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javascript:%20location.href%20=%20'mailto:'%20+%20String.fromCharCode(116,101,%20110,100,101,%20114,115,64,%20105,99,101,%20116,114,97,%20100,101,46,%2098,121)%20+%20'?'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B4EC1-7F23-49A1-B281-33261123B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654</TotalTime>
  <Pages>12</Pages>
  <Words>5350</Words>
  <Characters>30500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Novichenok-A</dc:creator>
  <cp:lastModifiedBy>Новиченок Анна Александровна</cp:lastModifiedBy>
  <cp:revision>69</cp:revision>
  <cp:lastPrinted>2023-08-17T08:06:00Z</cp:lastPrinted>
  <dcterms:created xsi:type="dcterms:W3CDTF">2023-07-14T11:52:00Z</dcterms:created>
  <dcterms:modified xsi:type="dcterms:W3CDTF">2023-08-17T10:11:00Z</dcterms:modified>
</cp:coreProperties>
</file>